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BE" w:rsidRPr="00E81DAD" w:rsidRDefault="00E81DAD">
      <w:pPr>
        <w:rPr>
          <w:rFonts w:ascii="Comic Sans MS" w:hAnsi="Comic Sans MS"/>
        </w:rPr>
      </w:pPr>
      <w:r w:rsidRPr="00E81DAD">
        <w:rPr>
          <w:rFonts w:ascii="Comic Sans MS" w:hAnsi="Comic Sans MS"/>
        </w:rPr>
        <w:t>Below</w:t>
      </w:r>
      <w:r w:rsidR="003E1BFA" w:rsidRPr="00E81DAD">
        <w:rPr>
          <w:rFonts w:ascii="Comic Sans MS" w:hAnsi="Comic Sans MS"/>
        </w:rPr>
        <w:t xml:space="preserve"> are some </w:t>
      </w:r>
      <w:r w:rsidRPr="00E81DAD">
        <w:rPr>
          <w:rFonts w:ascii="Comic Sans MS" w:hAnsi="Comic Sans MS"/>
        </w:rPr>
        <w:t xml:space="preserve">further </w:t>
      </w:r>
      <w:r w:rsidR="003E1BFA" w:rsidRPr="00E81DAD">
        <w:rPr>
          <w:rFonts w:ascii="Comic Sans MS" w:hAnsi="Comic Sans MS"/>
        </w:rPr>
        <w:t xml:space="preserve">suggested home learning activities shared by class teachers this morning.  You should also have the Winter Weather closure grid that was shared before Christmas.  Link below will take you to these.  </w:t>
      </w:r>
    </w:p>
    <w:p w:rsidR="003E1BFA" w:rsidRPr="00E81DAD" w:rsidRDefault="003E1BFA">
      <w:pPr>
        <w:rPr>
          <w:rFonts w:ascii="Comic Sans MS" w:hAnsi="Comic Sans MS"/>
        </w:rPr>
      </w:pPr>
      <w:hyperlink r:id="rId4" w:history="1">
        <w:r w:rsidRPr="00E81DAD">
          <w:rPr>
            <w:rStyle w:val="Hyperlink"/>
            <w:rFonts w:ascii="Comic Sans MS" w:hAnsi="Comic Sans MS"/>
          </w:rPr>
          <w:t>https://blogs.glowscotland.org.uk/sh/hamnavoeprimary/2022/12/13/school-closed-for-snow/</w:t>
        </w:r>
      </w:hyperlink>
    </w:p>
    <w:p w:rsidR="00E81DAD" w:rsidRPr="00E81DAD" w:rsidRDefault="00E81DAD">
      <w:pPr>
        <w:rPr>
          <w:rFonts w:ascii="Comic Sans MS" w:hAnsi="Comic Sans MS"/>
        </w:rPr>
      </w:pPr>
      <w:r w:rsidRPr="00E81DAD">
        <w:rPr>
          <w:rFonts w:ascii="Comic Sans MS" w:hAnsi="Comic Sans MS"/>
        </w:rPr>
        <w:t>Have a fine day at home,</w:t>
      </w:r>
    </w:p>
    <w:p w:rsidR="00E81DAD" w:rsidRPr="00E81DAD" w:rsidRDefault="00E81DAD">
      <w:pPr>
        <w:rPr>
          <w:rFonts w:ascii="Comic Sans MS" w:hAnsi="Comic Sans MS"/>
        </w:rPr>
      </w:pPr>
      <w:r w:rsidRPr="00E81DAD">
        <w:rPr>
          <w:rFonts w:ascii="Comic Sans MS" w:hAnsi="Comic Sans MS"/>
        </w:rPr>
        <w:t>Kindest regards Mrs Robertson</w:t>
      </w:r>
    </w:p>
    <w:p w:rsidR="003E1BFA" w:rsidRPr="00E81DAD" w:rsidRDefault="003E1BFA">
      <w:pPr>
        <w:rPr>
          <w:rFonts w:ascii="Comic Sans MS" w:hAnsi="Comic Sans MS"/>
        </w:rPr>
      </w:pPr>
    </w:p>
    <w:p w:rsidR="003E1BFA" w:rsidRPr="00E81DAD" w:rsidRDefault="003E1BFA">
      <w:pPr>
        <w:rPr>
          <w:rFonts w:ascii="Comic Sans MS" w:hAnsi="Comic Sans MS"/>
          <w:b/>
        </w:rPr>
      </w:pPr>
      <w:r w:rsidRPr="00E81DAD">
        <w:rPr>
          <w:rFonts w:ascii="Comic Sans MS" w:hAnsi="Comic Sans MS"/>
          <w:b/>
        </w:rPr>
        <w:t>P1-2</w:t>
      </w:r>
    </w:p>
    <w:p w:rsidR="003E1BFA" w:rsidRPr="00E81DAD" w:rsidRDefault="003E1BFA" w:rsidP="003E1BFA">
      <w:pPr>
        <w:rPr>
          <w:rFonts w:ascii="Comic Sans MS" w:hAnsi="Comic Sans MS"/>
        </w:rPr>
      </w:pPr>
      <w:r w:rsidRPr="00E81DAD">
        <w:rPr>
          <w:rFonts w:ascii="Comic Sans MS" w:hAnsi="Comic Sans MS"/>
        </w:rPr>
        <w:t xml:space="preserve">Suggested activities </w:t>
      </w:r>
    </w:p>
    <w:p w:rsidR="00B16A30" w:rsidRDefault="00B16A30" w:rsidP="00B16A30">
      <w:r>
        <w:t>Some ideas for snow day #2!</w:t>
      </w:r>
    </w:p>
    <w:p w:rsidR="00B16A30" w:rsidRDefault="00B16A30" w:rsidP="00B16A30">
      <w:hyperlink r:id="rId5" w:history="1">
        <w:r>
          <w:rPr>
            <w:rStyle w:val="Hyperlink"/>
          </w:rPr>
          <w:t>Helicopter Rescue - Mental Maths for 4 to 8 Year Olds (topmarks.co.uk)</w:t>
        </w:r>
      </w:hyperlink>
      <w:r>
        <w:t xml:space="preserve"> – select the number range appropriate for your child</w:t>
      </w:r>
      <w:bookmarkStart w:id="0" w:name="_GoBack"/>
      <w:bookmarkEnd w:id="0"/>
    </w:p>
    <w:p w:rsidR="00B16A30" w:rsidRDefault="00B16A30" w:rsidP="00B16A30">
      <w:hyperlink r:id="rId6" w:history="1">
        <w:r>
          <w:rPr>
            <w:rStyle w:val="Hyperlink"/>
          </w:rPr>
          <w:t>#</w:t>
        </w:r>
        <w:proofErr w:type="spellStart"/>
        <w:r>
          <w:rPr>
            <w:rStyle w:val="Hyperlink"/>
          </w:rPr>
          <w:t>NurseryRhymingWeek</w:t>
        </w:r>
        <w:proofErr w:type="spellEnd"/>
        <w:r>
          <w:rPr>
            <w:rStyle w:val="Hyperlink"/>
          </w:rPr>
          <w:t xml:space="preserve"> Phonics - Learn to Read | Rhyming Words | </w:t>
        </w:r>
        <w:proofErr w:type="spellStart"/>
        <w:r>
          <w:rPr>
            <w:rStyle w:val="Hyperlink"/>
          </w:rPr>
          <w:t>Alphablocks</w:t>
        </w:r>
        <w:proofErr w:type="spellEnd"/>
        <w:r>
          <w:rPr>
            <w:rStyle w:val="Hyperlink"/>
          </w:rPr>
          <w:t xml:space="preserve"> - YouTube</w:t>
        </w:r>
      </w:hyperlink>
      <w:r>
        <w:t xml:space="preserve"> – p1s in particular could watch this video clip on blending and rhyming. </w:t>
      </w:r>
    </w:p>
    <w:p w:rsidR="00B16A30" w:rsidRDefault="00B16A30" w:rsidP="00B16A30">
      <w:hyperlink r:id="rId7" w:history="1">
        <w:proofErr w:type="spellStart"/>
        <w:r>
          <w:rPr>
            <w:rStyle w:val="Hyperlink"/>
          </w:rPr>
          <w:t>Alphablocks</w:t>
        </w:r>
        <w:proofErr w:type="spellEnd"/>
        <w:r>
          <w:rPr>
            <w:rStyle w:val="Hyperlink"/>
          </w:rPr>
          <w:t xml:space="preserve"> - Magic E and Other Vowels! | Home School Help | Phonics | Learn to Read - YouTube</w:t>
        </w:r>
      </w:hyperlink>
      <w:r>
        <w:t xml:space="preserve"> – p2s could watch this video to enhance their knowledge around magic e and other vowels.</w:t>
      </w:r>
    </w:p>
    <w:p w:rsidR="00B16A30" w:rsidRDefault="00B16A30" w:rsidP="00B16A30"/>
    <w:p w:rsidR="00B16A30" w:rsidRDefault="00B16A30" w:rsidP="00B16A30">
      <w:r>
        <w:t>Shape Art – find some objects around the house that are different shapes. Draw around them on a piece of paper and colour in the different shapes to create some art!</w:t>
      </w:r>
    </w:p>
    <w:p w:rsidR="00B16A30" w:rsidRDefault="00B16A30" w:rsidP="00B16A30"/>
    <w:p w:rsidR="00B16A30" w:rsidRDefault="00B16A30" w:rsidP="00B16A30">
      <w:r>
        <w:rPr>
          <w:noProof/>
          <w:lang w:eastAsia="en-GB"/>
        </w:rPr>
        <w:drawing>
          <wp:inline distT="0" distB="0" distL="0" distR="0">
            <wp:extent cx="1704340" cy="1272540"/>
            <wp:effectExtent l="0" t="0" r="0" b="3810"/>
            <wp:docPr id="1" name="Picture 1" descr="cid:image001.png@01D92A54.FD15B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2A54.FD15BC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4340" cy="1272540"/>
                    </a:xfrm>
                    <a:prstGeom prst="rect">
                      <a:avLst/>
                    </a:prstGeom>
                    <a:noFill/>
                    <a:ln>
                      <a:noFill/>
                    </a:ln>
                  </pic:spPr>
                </pic:pic>
              </a:graphicData>
            </a:graphic>
          </wp:inline>
        </w:drawing>
      </w:r>
    </w:p>
    <w:p w:rsidR="003E1BFA" w:rsidRPr="00E81DAD" w:rsidRDefault="003E1BFA" w:rsidP="003E1BFA">
      <w:pPr>
        <w:rPr>
          <w:rFonts w:ascii="Comic Sans MS" w:hAnsi="Comic Sans MS"/>
        </w:rPr>
      </w:pPr>
      <w:r w:rsidRPr="00E81DAD">
        <w:rPr>
          <w:rFonts w:ascii="Comic Sans MS" w:hAnsi="Comic Sans MS"/>
        </w:rPr>
        <w:t>Have a lovely day,</w:t>
      </w:r>
    </w:p>
    <w:p w:rsidR="003E1BFA" w:rsidRPr="00E81DAD" w:rsidRDefault="003E1BFA" w:rsidP="003E1BFA">
      <w:pPr>
        <w:rPr>
          <w:rFonts w:ascii="Comic Sans MS" w:hAnsi="Comic Sans MS"/>
        </w:rPr>
      </w:pPr>
      <w:r w:rsidRPr="00E81DAD">
        <w:rPr>
          <w:rFonts w:ascii="Comic Sans MS" w:hAnsi="Comic Sans MS"/>
        </w:rPr>
        <w:t>Mrs Paul</w:t>
      </w:r>
    </w:p>
    <w:p w:rsidR="003E1BFA" w:rsidRPr="00E81DAD" w:rsidRDefault="003E1BFA" w:rsidP="003E1BFA">
      <w:pPr>
        <w:rPr>
          <w:rFonts w:ascii="Comic Sans MS" w:hAnsi="Comic Sans MS"/>
          <w:b/>
        </w:rPr>
      </w:pPr>
      <w:r w:rsidRPr="00E81DAD">
        <w:rPr>
          <w:rFonts w:ascii="Comic Sans MS" w:hAnsi="Comic Sans MS"/>
          <w:b/>
        </w:rPr>
        <w:t>P3-4</w:t>
      </w:r>
    </w:p>
    <w:p w:rsidR="003E1BFA" w:rsidRPr="00E81DAD" w:rsidRDefault="003E1BFA" w:rsidP="003E1BFA">
      <w:pPr>
        <w:rPr>
          <w:rFonts w:ascii="Comic Sans MS" w:hAnsi="Comic Sans MS"/>
        </w:rPr>
      </w:pPr>
      <w:r w:rsidRPr="00E81DAD">
        <w:rPr>
          <w:rFonts w:ascii="Comic Sans MS" w:hAnsi="Comic Sans MS"/>
        </w:rPr>
        <w:t>Suggested Activities</w:t>
      </w:r>
    </w:p>
    <w:p w:rsidR="00E81DAD" w:rsidRPr="00E81DAD" w:rsidRDefault="00E81DAD" w:rsidP="00E81DAD">
      <w:pPr>
        <w:rPr>
          <w:rFonts w:ascii="Comic Sans MS" w:eastAsia="Century Gothic" w:hAnsi="Comic Sans MS" w:cs="Century Gothic"/>
          <w:sz w:val="24"/>
          <w:szCs w:val="24"/>
        </w:rPr>
      </w:pPr>
      <w:r w:rsidRPr="00E81DAD">
        <w:rPr>
          <w:rFonts w:ascii="Comic Sans MS" w:eastAsia="Century Gothic" w:hAnsi="Comic Sans MS" w:cs="Century Gothic"/>
          <w:sz w:val="24"/>
          <w:szCs w:val="24"/>
        </w:rPr>
        <w:t>Good morning Primary 3/4</w:t>
      </w:r>
    </w:p>
    <w:p w:rsidR="00E81DAD" w:rsidRPr="00E81DAD" w:rsidRDefault="00E81DAD" w:rsidP="00E81DAD">
      <w:pPr>
        <w:rPr>
          <w:rFonts w:ascii="Comic Sans MS" w:eastAsia="Century Gothic" w:hAnsi="Comic Sans MS" w:cs="Century Gothic"/>
          <w:sz w:val="24"/>
          <w:szCs w:val="24"/>
        </w:rPr>
      </w:pPr>
      <w:r w:rsidRPr="00E81DAD">
        <w:rPr>
          <w:rFonts w:ascii="Comic Sans MS" w:eastAsia="Century Gothic" w:hAnsi="Comic Sans MS" w:cs="Century Gothic"/>
          <w:sz w:val="24"/>
          <w:szCs w:val="24"/>
        </w:rPr>
        <w:lastRenderedPageBreak/>
        <w:t>Below is a range of activities you could try today at home.</w:t>
      </w:r>
      <w:r w:rsidR="00021E19">
        <w:rPr>
          <w:rFonts w:ascii="Comic Sans MS" w:eastAsia="Century Gothic" w:hAnsi="Comic Sans MS" w:cs="Century Gothic"/>
          <w:sz w:val="24"/>
          <w:szCs w:val="24"/>
        </w:rPr>
        <w:t xml:space="preserve">  There is plenty here for 2 days!</w:t>
      </w:r>
      <w:r w:rsidRPr="00E81DAD">
        <w:rPr>
          <w:rFonts w:ascii="Comic Sans MS" w:eastAsia="Century Gothic" w:hAnsi="Comic Sans MS" w:cs="Century Gothic"/>
          <w:sz w:val="24"/>
          <w:szCs w:val="24"/>
        </w:rPr>
        <w:t xml:space="preserve">  </w:t>
      </w:r>
    </w:p>
    <w:p w:rsidR="00E81DAD" w:rsidRPr="00E81DAD" w:rsidRDefault="00E81DAD" w:rsidP="00E81DAD">
      <w:pPr>
        <w:rPr>
          <w:rFonts w:ascii="Comic Sans MS" w:eastAsia="Century Gothic" w:hAnsi="Comic Sans MS" w:cs="Century Gothic"/>
          <w:sz w:val="24"/>
          <w:szCs w:val="24"/>
        </w:rPr>
      </w:pPr>
      <w:r w:rsidRPr="00E81DAD">
        <w:rPr>
          <w:rFonts w:ascii="Comic Sans MS" w:eastAsia="Century Gothic" w:hAnsi="Comic Sans MS" w:cs="Century Gothic"/>
          <w:sz w:val="24"/>
          <w:szCs w:val="24"/>
        </w:rPr>
        <w:t xml:space="preserve">Some online links have also been added below.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E81DAD" w:rsidRPr="00E81DAD" w:rsidTr="001A4D54">
        <w:trPr>
          <w:trHeight w:val="2913"/>
        </w:trPr>
        <w:tc>
          <w:tcPr>
            <w:tcW w:w="3005" w:type="dxa"/>
          </w:tcPr>
          <w:p w:rsidR="00E81DAD" w:rsidRPr="00E81DAD" w:rsidRDefault="00E81DAD" w:rsidP="001A4D54">
            <w:pPr>
              <w:jc w:val="center"/>
              <w:rPr>
                <w:rFonts w:ascii="Comic Sans MS" w:eastAsia="Century Gothic" w:hAnsi="Comic Sans MS" w:cs="Century Gothic"/>
                <w:sz w:val="28"/>
                <w:szCs w:val="28"/>
              </w:rPr>
            </w:pPr>
            <w:r w:rsidRPr="00E81DAD">
              <w:rPr>
                <w:rFonts w:ascii="Comic Sans MS" w:hAnsi="Comic Sans MS"/>
                <w:noProof/>
              </w:rPr>
              <w:drawing>
                <wp:anchor distT="0" distB="0" distL="114300" distR="114300" simplePos="0" relativeHeight="251659264" behindDoc="0" locked="0" layoutInCell="1" hidden="0" allowOverlap="1" wp14:anchorId="46935995" wp14:editId="1DE082AC">
                  <wp:simplePos x="0" y="0"/>
                  <wp:positionH relativeFrom="column">
                    <wp:posOffset>386156</wp:posOffset>
                  </wp:positionH>
                  <wp:positionV relativeFrom="paragraph">
                    <wp:posOffset>1019073</wp:posOffset>
                  </wp:positionV>
                  <wp:extent cx="1084521" cy="817649"/>
                  <wp:effectExtent l="0" t="0" r="0" b="0"/>
                  <wp:wrapNone/>
                  <wp:docPr id="2" name="image2.png" descr="Snowman Child Drawing Stock Illustrations – 2,852 Snowman ..."/>
                  <wp:cNvGraphicFramePr/>
                  <a:graphic xmlns:a="http://schemas.openxmlformats.org/drawingml/2006/main">
                    <a:graphicData uri="http://schemas.openxmlformats.org/drawingml/2006/picture">
                      <pic:pic xmlns:pic="http://schemas.openxmlformats.org/drawingml/2006/picture">
                        <pic:nvPicPr>
                          <pic:cNvPr id="0" name="image2.png" descr="Snowman Child Drawing Stock Illustrations – 2,852 Snowman ..."/>
                          <pic:cNvPicPr preferRelativeResize="0"/>
                        </pic:nvPicPr>
                        <pic:blipFill>
                          <a:blip r:embed="rId10"/>
                          <a:srcRect b="10465"/>
                          <a:stretch>
                            <a:fillRect/>
                          </a:stretch>
                        </pic:blipFill>
                        <pic:spPr>
                          <a:xfrm>
                            <a:off x="0" y="0"/>
                            <a:ext cx="1084521" cy="817649"/>
                          </a:xfrm>
                          <a:prstGeom prst="rect">
                            <a:avLst/>
                          </a:prstGeom>
                          <a:ln/>
                        </pic:spPr>
                      </pic:pic>
                    </a:graphicData>
                  </a:graphic>
                </wp:anchor>
              </w:drawing>
            </w:r>
            <w:r w:rsidRPr="00E81DAD">
              <w:rPr>
                <w:rFonts w:ascii="Comic Sans MS" w:eastAsia="Century Gothic" w:hAnsi="Comic Sans MS" w:cs="Century Gothic"/>
                <w:sz w:val="28"/>
                <w:szCs w:val="28"/>
              </w:rPr>
              <w:t>Create a picture to show/or write about what you like best about wintertime.</w:t>
            </w:r>
          </w:p>
          <w:p w:rsidR="00E81DAD" w:rsidRPr="00E81DAD" w:rsidRDefault="00E81DAD" w:rsidP="001A4D54">
            <w:pPr>
              <w:jc w:val="center"/>
              <w:rPr>
                <w:rFonts w:ascii="Comic Sans MS" w:eastAsia="Century Gothic" w:hAnsi="Comic Sans MS" w:cs="Century Gothic"/>
                <w:sz w:val="28"/>
                <w:szCs w:val="28"/>
              </w:rPr>
            </w:pPr>
          </w:p>
          <w:p w:rsidR="00E81DAD" w:rsidRPr="00E81DAD" w:rsidRDefault="00E81DAD" w:rsidP="001A4D54">
            <w:pPr>
              <w:jc w:val="center"/>
              <w:rPr>
                <w:rFonts w:ascii="Comic Sans MS" w:eastAsia="Century Gothic" w:hAnsi="Comic Sans MS" w:cs="Century Gothic"/>
                <w:sz w:val="28"/>
                <w:szCs w:val="28"/>
              </w:rPr>
            </w:pPr>
          </w:p>
        </w:tc>
        <w:tc>
          <w:tcPr>
            <w:tcW w:w="3005" w:type="dxa"/>
          </w:tcPr>
          <w:p w:rsidR="00E81DAD" w:rsidRPr="00E81DAD" w:rsidRDefault="00E81DAD" w:rsidP="001A4D54">
            <w:pPr>
              <w:jc w:val="center"/>
              <w:rPr>
                <w:rFonts w:ascii="Comic Sans MS" w:eastAsia="Century Gothic" w:hAnsi="Comic Sans MS" w:cs="Century Gothic"/>
                <w:b/>
                <w:sz w:val="28"/>
                <w:szCs w:val="28"/>
              </w:rPr>
            </w:pPr>
            <w:r w:rsidRPr="00E81DAD">
              <w:rPr>
                <w:rFonts w:ascii="Comic Sans MS" w:eastAsia="Century Gothic" w:hAnsi="Comic Sans MS" w:cs="Century Gothic"/>
                <w:b/>
                <w:sz w:val="28"/>
                <w:szCs w:val="28"/>
              </w:rPr>
              <w:t>Make an outdoor Winter picture using outdoor materials like stones and sticks.</w:t>
            </w:r>
          </w:p>
        </w:tc>
        <w:tc>
          <w:tcPr>
            <w:tcW w:w="3006" w:type="dxa"/>
          </w:tcPr>
          <w:p w:rsidR="00E81DAD" w:rsidRPr="00E81DAD" w:rsidRDefault="00E81DAD" w:rsidP="001A4D54">
            <w:pPr>
              <w:jc w:val="center"/>
              <w:rPr>
                <w:rFonts w:ascii="Comic Sans MS" w:eastAsia="Century Gothic" w:hAnsi="Comic Sans MS" w:cs="Century Gothic"/>
                <w:b/>
                <w:sz w:val="28"/>
                <w:szCs w:val="28"/>
              </w:rPr>
            </w:pPr>
            <w:r w:rsidRPr="00E81DAD">
              <w:rPr>
                <w:rFonts w:ascii="Comic Sans MS" w:hAnsi="Comic Sans MS"/>
                <w:noProof/>
              </w:rPr>
              <w:drawing>
                <wp:anchor distT="0" distB="0" distL="114300" distR="114300" simplePos="0" relativeHeight="251660288" behindDoc="0" locked="0" layoutInCell="1" hidden="0" allowOverlap="1" wp14:anchorId="4901B648" wp14:editId="61BAD207">
                  <wp:simplePos x="0" y="0"/>
                  <wp:positionH relativeFrom="column">
                    <wp:posOffset>311755</wp:posOffset>
                  </wp:positionH>
                  <wp:positionV relativeFrom="paragraph">
                    <wp:posOffset>1320475</wp:posOffset>
                  </wp:positionV>
                  <wp:extent cx="1010093" cy="453287"/>
                  <wp:effectExtent l="0" t="0" r="0" b="4445"/>
                  <wp:wrapNone/>
                  <wp:docPr id="3" name="image3.png" descr="C:\Users\jessiehunter\AppData\Local\Microsoft\Windows\INetCache\Content.MSO\BF0684EE.tmp"/>
                  <wp:cNvGraphicFramePr/>
                  <a:graphic xmlns:a="http://schemas.openxmlformats.org/drawingml/2006/main">
                    <a:graphicData uri="http://schemas.openxmlformats.org/drawingml/2006/picture">
                      <pic:pic xmlns:pic="http://schemas.openxmlformats.org/drawingml/2006/picture">
                        <pic:nvPicPr>
                          <pic:cNvPr id="0" name="image3.png" descr="C:\Users\jessiehunter\AppData\Local\Microsoft\Windows\INetCache\Content.MSO\BF0684EE.tmp"/>
                          <pic:cNvPicPr preferRelativeResize="0"/>
                        </pic:nvPicPr>
                        <pic:blipFill>
                          <a:blip r:embed="rId11"/>
                          <a:srcRect/>
                          <a:stretch>
                            <a:fillRect/>
                          </a:stretch>
                        </pic:blipFill>
                        <pic:spPr>
                          <a:xfrm>
                            <a:off x="0" y="0"/>
                            <a:ext cx="1017955" cy="456815"/>
                          </a:xfrm>
                          <a:prstGeom prst="rect">
                            <a:avLst/>
                          </a:prstGeom>
                          <a:ln/>
                        </pic:spPr>
                      </pic:pic>
                    </a:graphicData>
                  </a:graphic>
                  <wp14:sizeRelH relativeFrom="margin">
                    <wp14:pctWidth>0</wp14:pctWidth>
                  </wp14:sizeRelH>
                  <wp14:sizeRelV relativeFrom="margin">
                    <wp14:pctHeight>0</wp14:pctHeight>
                  </wp14:sizeRelV>
                </wp:anchor>
              </w:drawing>
            </w:r>
            <w:r w:rsidRPr="00E81DAD">
              <w:rPr>
                <w:rFonts w:ascii="Comic Sans MS" w:eastAsia="Century Gothic" w:hAnsi="Comic Sans MS" w:cs="Century Gothic"/>
                <w:sz w:val="28"/>
                <w:szCs w:val="28"/>
              </w:rPr>
              <w:t xml:space="preserve">Go for a walk with a grown-up and take a camera to capture some lovely winter photographs. </w:t>
            </w:r>
          </w:p>
        </w:tc>
      </w:tr>
      <w:tr w:rsidR="00E81DAD" w:rsidRPr="00E81DAD" w:rsidTr="001A4D54">
        <w:trPr>
          <w:trHeight w:val="2913"/>
        </w:trPr>
        <w:tc>
          <w:tcPr>
            <w:tcW w:w="3005" w:type="dxa"/>
          </w:tcPr>
          <w:p w:rsidR="00E81DAD" w:rsidRPr="00E81DAD" w:rsidRDefault="00E81DAD" w:rsidP="001A4D54">
            <w:pPr>
              <w:jc w:val="center"/>
              <w:rPr>
                <w:rFonts w:ascii="Comic Sans MS" w:eastAsia="Century Gothic" w:hAnsi="Comic Sans MS" w:cs="Century Gothic"/>
                <w:b/>
                <w:sz w:val="28"/>
                <w:szCs w:val="28"/>
              </w:rPr>
            </w:pPr>
            <w:r w:rsidRPr="00E81DAD">
              <w:rPr>
                <w:rFonts w:ascii="Comic Sans MS" w:eastAsia="Century Gothic" w:hAnsi="Comic Sans MS" w:cs="Century Gothic"/>
                <w:b/>
                <w:sz w:val="28"/>
                <w:szCs w:val="28"/>
              </w:rPr>
              <w:t xml:space="preserve">Build a snowman and take photographs of him to document how he melts. </w:t>
            </w:r>
          </w:p>
        </w:tc>
        <w:tc>
          <w:tcPr>
            <w:tcW w:w="3005" w:type="dxa"/>
          </w:tcPr>
          <w:p w:rsidR="00E81DAD" w:rsidRPr="00E81DAD" w:rsidRDefault="00E81DAD" w:rsidP="001A4D54">
            <w:pPr>
              <w:jc w:val="center"/>
              <w:rPr>
                <w:rFonts w:ascii="Comic Sans MS" w:eastAsia="Century Gothic" w:hAnsi="Comic Sans MS" w:cs="Century Gothic"/>
                <w:sz w:val="28"/>
                <w:szCs w:val="28"/>
              </w:rPr>
            </w:pPr>
            <w:r w:rsidRPr="00E81DAD">
              <w:rPr>
                <w:rFonts w:ascii="Comic Sans MS" w:eastAsia="Century Gothic" w:hAnsi="Comic Sans MS" w:cs="Century Gothic"/>
                <w:sz w:val="28"/>
                <w:szCs w:val="28"/>
              </w:rPr>
              <w:t xml:space="preserve">Get cosy and read some of your favourite books. </w:t>
            </w:r>
          </w:p>
          <w:p w:rsidR="00E81DAD" w:rsidRPr="00E81DAD" w:rsidRDefault="00E81DAD" w:rsidP="001A4D54">
            <w:pPr>
              <w:jc w:val="center"/>
              <w:rPr>
                <w:rFonts w:ascii="Comic Sans MS" w:eastAsia="Century Gothic" w:hAnsi="Comic Sans MS" w:cs="Century Gothic"/>
                <w:b/>
                <w:sz w:val="28"/>
                <w:szCs w:val="28"/>
              </w:rPr>
            </w:pPr>
            <w:r w:rsidRPr="00E81DAD">
              <w:rPr>
                <w:rFonts w:ascii="Comic Sans MS" w:eastAsia="Century Gothic" w:hAnsi="Comic Sans MS" w:cs="Century Gothic"/>
                <w:b/>
                <w:noProof/>
                <w:sz w:val="28"/>
                <w:szCs w:val="28"/>
              </w:rPr>
              <w:drawing>
                <wp:anchor distT="0" distB="0" distL="114300" distR="114300" simplePos="0" relativeHeight="251663360" behindDoc="0" locked="0" layoutInCell="1" allowOverlap="1" wp14:anchorId="571849A2" wp14:editId="59CDA5B0">
                  <wp:simplePos x="0" y="0"/>
                  <wp:positionH relativeFrom="column">
                    <wp:posOffset>-2274</wp:posOffset>
                  </wp:positionH>
                  <wp:positionV relativeFrom="paragraph">
                    <wp:posOffset>-3308</wp:posOffset>
                  </wp:positionV>
                  <wp:extent cx="1771015" cy="99631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357608430_9ea61aacca_b[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015" cy="996315"/>
                          </a:xfrm>
                          <a:prstGeom prst="rect">
                            <a:avLst/>
                          </a:prstGeom>
                        </pic:spPr>
                      </pic:pic>
                    </a:graphicData>
                  </a:graphic>
                </wp:anchor>
              </w:drawing>
            </w:r>
          </w:p>
        </w:tc>
        <w:tc>
          <w:tcPr>
            <w:tcW w:w="3006" w:type="dxa"/>
          </w:tcPr>
          <w:p w:rsidR="00E81DAD" w:rsidRPr="00E81DAD" w:rsidRDefault="00E81DAD" w:rsidP="001A4D54">
            <w:pPr>
              <w:jc w:val="center"/>
              <w:rPr>
                <w:rFonts w:ascii="Comic Sans MS" w:eastAsia="Century Gothic" w:hAnsi="Comic Sans MS" w:cs="Century Gothic"/>
                <w:b/>
                <w:sz w:val="28"/>
                <w:szCs w:val="28"/>
              </w:rPr>
            </w:pPr>
            <w:r w:rsidRPr="00E81DAD">
              <w:rPr>
                <w:rFonts w:ascii="Comic Sans MS" w:eastAsia="Century Gothic" w:hAnsi="Comic Sans MS" w:cs="Century Gothic"/>
                <w:b/>
                <w:sz w:val="28"/>
                <w:szCs w:val="28"/>
              </w:rPr>
              <w:t xml:space="preserve">Build a sledge for a small toy using household materials. </w:t>
            </w:r>
            <w:r w:rsidRPr="00E81DAD">
              <w:rPr>
                <w:rFonts w:ascii="Comic Sans MS" w:hAnsi="Comic Sans MS"/>
                <w:noProof/>
              </w:rPr>
              <w:drawing>
                <wp:anchor distT="0" distB="0" distL="114300" distR="114300" simplePos="0" relativeHeight="251661312" behindDoc="0" locked="0" layoutInCell="1" hidden="0" allowOverlap="1" wp14:anchorId="415A48F9" wp14:editId="3FAE51D9">
                  <wp:simplePos x="0" y="0"/>
                  <wp:positionH relativeFrom="column">
                    <wp:posOffset>216298</wp:posOffset>
                  </wp:positionH>
                  <wp:positionV relativeFrom="paragraph">
                    <wp:posOffset>941070</wp:posOffset>
                  </wp:positionV>
                  <wp:extent cx="1169581" cy="779721"/>
                  <wp:effectExtent l="0" t="0" r="0" b="0"/>
                  <wp:wrapNone/>
                  <wp:docPr id="6" name="image6.png" descr="C:\Users\jessiehunter\AppData\Local\Microsoft\Windows\INetCache\Content.MSO\E93CAF2C.tmp"/>
                  <wp:cNvGraphicFramePr/>
                  <a:graphic xmlns:a="http://schemas.openxmlformats.org/drawingml/2006/main">
                    <a:graphicData uri="http://schemas.openxmlformats.org/drawingml/2006/picture">
                      <pic:pic xmlns:pic="http://schemas.openxmlformats.org/drawingml/2006/picture">
                        <pic:nvPicPr>
                          <pic:cNvPr id="0" name="image6.png" descr="C:\Users\jessiehunter\AppData\Local\Microsoft\Windows\INetCache\Content.MSO\E93CAF2C.tmp"/>
                          <pic:cNvPicPr preferRelativeResize="0"/>
                        </pic:nvPicPr>
                        <pic:blipFill>
                          <a:blip r:embed="rId13"/>
                          <a:srcRect/>
                          <a:stretch>
                            <a:fillRect/>
                          </a:stretch>
                        </pic:blipFill>
                        <pic:spPr>
                          <a:xfrm>
                            <a:off x="0" y="0"/>
                            <a:ext cx="1169581" cy="779721"/>
                          </a:xfrm>
                          <a:prstGeom prst="rect">
                            <a:avLst/>
                          </a:prstGeom>
                          <a:ln/>
                        </pic:spPr>
                      </pic:pic>
                    </a:graphicData>
                  </a:graphic>
                </wp:anchor>
              </w:drawing>
            </w:r>
          </w:p>
        </w:tc>
      </w:tr>
      <w:tr w:rsidR="00E81DAD" w:rsidRPr="00E81DAD" w:rsidTr="001A4D54">
        <w:trPr>
          <w:trHeight w:val="2913"/>
        </w:trPr>
        <w:tc>
          <w:tcPr>
            <w:tcW w:w="3005" w:type="dxa"/>
          </w:tcPr>
          <w:p w:rsidR="00E81DAD" w:rsidRPr="00E81DAD" w:rsidRDefault="00E81DAD" w:rsidP="001A4D54">
            <w:pPr>
              <w:jc w:val="center"/>
              <w:rPr>
                <w:rFonts w:ascii="Comic Sans MS" w:eastAsia="Century Gothic" w:hAnsi="Comic Sans MS" w:cs="Century Gothic"/>
                <w:b/>
                <w:sz w:val="28"/>
                <w:szCs w:val="28"/>
              </w:rPr>
            </w:pPr>
            <w:r w:rsidRPr="00E81DAD">
              <w:rPr>
                <w:rFonts w:ascii="Comic Sans MS" w:eastAsia="Century Gothic" w:hAnsi="Comic Sans MS" w:cs="Century Gothic"/>
                <w:sz w:val="28"/>
                <w:szCs w:val="28"/>
              </w:rPr>
              <w:t>Create the perfect winter menu. What would be your ideal meal for the chilly, wintery months?</w:t>
            </w:r>
          </w:p>
        </w:tc>
        <w:tc>
          <w:tcPr>
            <w:tcW w:w="3005" w:type="dxa"/>
          </w:tcPr>
          <w:p w:rsidR="00E81DAD" w:rsidRPr="00E81DAD" w:rsidRDefault="00E81DAD" w:rsidP="001A4D54">
            <w:pPr>
              <w:jc w:val="center"/>
              <w:rPr>
                <w:rFonts w:ascii="Comic Sans MS" w:hAnsi="Comic Sans MS"/>
                <w:noProof/>
                <w:sz w:val="28"/>
                <w:szCs w:val="28"/>
              </w:rPr>
            </w:pPr>
            <w:r w:rsidRPr="00E81DAD">
              <w:rPr>
                <w:rFonts w:ascii="Comic Sans MS" w:eastAsia="Century Gothic" w:hAnsi="Comic Sans MS" w:cs="Century Gothic"/>
                <w:b/>
                <w:noProof/>
                <w:sz w:val="28"/>
                <w:szCs w:val="28"/>
              </w:rPr>
              <w:drawing>
                <wp:anchor distT="0" distB="0" distL="114300" distR="114300" simplePos="0" relativeHeight="251662336" behindDoc="0" locked="0" layoutInCell="1" allowOverlap="1" wp14:anchorId="1D86C00F" wp14:editId="5582CB33">
                  <wp:simplePos x="0" y="0"/>
                  <wp:positionH relativeFrom="column">
                    <wp:posOffset>582295</wp:posOffset>
                  </wp:positionH>
                  <wp:positionV relativeFrom="paragraph">
                    <wp:posOffset>973500</wp:posOffset>
                  </wp:positionV>
                  <wp:extent cx="616509" cy="82437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rrior2[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6509" cy="824378"/>
                          </a:xfrm>
                          <a:prstGeom prst="rect">
                            <a:avLst/>
                          </a:prstGeom>
                        </pic:spPr>
                      </pic:pic>
                    </a:graphicData>
                  </a:graphic>
                  <wp14:sizeRelH relativeFrom="margin">
                    <wp14:pctWidth>0</wp14:pctWidth>
                  </wp14:sizeRelH>
                  <wp14:sizeRelV relativeFrom="margin">
                    <wp14:pctHeight>0</wp14:pctHeight>
                  </wp14:sizeRelV>
                </wp:anchor>
              </w:drawing>
            </w:r>
            <w:r w:rsidRPr="00E81DAD">
              <w:rPr>
                <w:rFonts w:ascii="Comic Sans MS" w:hAnsi="Comic Sans MS"/>
                <w:noProof/>
                <w:sz w:val="28"/>
                <w:szCs w:val="28"/>
              </w:rPr>
              <w:t xml:space="preserve">Find out some facts about the Vikings, since we are learning about them in class. </w:t>
            </w:r>
          </w:p>
          <w:p w:rsidR="00E81DAD" w:rsidRPr="00E81DAD" w:rsidRDefault="00E81DAD" w:rsidP="001A4D54">
            <w:pPr>
              <w:jc w:val="center"/>
              <w:rPr>
                <w:rFonts w:ascii="Comic Sans MS" w:eastAsia="Century Gothic" w:hAnsi="Comic Sans MS" w:cs="Century Gothic"/>
                <w:b/>
                <w:sz w:val="28"/>
                <w:szCs w:val="28"/>
              </w:rPr>
            </w:pPr>
          </w:p>
        </w:tc>
        <w:tc>
          <w:tcPr>
            <w:tcW w:w="3006" w:type="dxa"/>
          </w:tcPr>
          <w:p w:rsidR="00E81DAD" w:rsidRPr="00E81DAD" w:rsidRDefault="00E81DAD" w:rsidP="001A4D54">
            <w:pPr>
              <w:jc w:val="center"/>
              <w:rPr>
                <w:rFonts w:ascii="Comic Sans MS" w:eastAsia="Century Gothic" w:hAnsi="Comic Sans MS" w:cs="Century Gothic"/>
                <w:sz w:val="28"/>
                <w:szCs w:val="28"/>
              </w:rPr>
            </w:pPr>
            <w:r w:rsidRPr="00E81DAD">
              <w:rPr>
                <w:rFonts w:ascii="Comic Sans MS" w:eastAsia="Century Gothic" w:hAnsi="Comic Sans MS" w:cs="Century Gothic"/>
                <w:sz w:val="28"/>
                <w:szCs w:val="28"/>
              </w:rPr>
              <w:t xml:space="preserve">Work on your throwing skills by throwing snowballs at a target. </w:t>
            </w:r>
          </w:p>
          <w:p w:rsidR="00E81DAD" w:rsidRPr="00E81DAD" w:rsidRDefault="00E81DAD" w:rsidP="001A4D54">
            <w:pPr>
              <w:rPr>
                <w:rFonts w:ascii="Comic Sans MS" w:eastAsia="Century Gothic" w:hAnsi="Comic Sans MS" w:cs="Century Gothic"/>
                <w:sz w:val="28"/>
                <w:szCs w:val="28"/>
              </w:rPr>
            </w:pPr>
          </w:p>
        </w:tc>
      </w:tr>
    </w:tbl>
    <w:p w:rsidR="00E81DAD" w:rsidRPr="00E81DAD" w:rsidRDefault="00E81DAD" w:rsidP="00E81DAD">
      <w:pPr>
        <w:rPr>
          <w:rFonts w:ascii="Comic Sans MS" w:hAnsi="Comic Sans MS"/>
        </w:rPr>
      </w:pPr>
      <w:r w:rsidRPr="00E81DAD">
        <w:rPr>
          <w:rFonts w:ascii="Comic Sans MS" w:hAnsi="Comic Sans MS"/>
        </w:rPr>
        <w:t xml:space="preserve">Online games </w:t>
      </w:r>
    </w:p>
    <w:p w:rsidR="00E81DAD" w:rsidRPr="00E81DAD" w:rsidRDefault="00E81DAD" w:rsidP="00E81DAD">
      <w:pPr>
        <w:rPr>
          <w:rFonts w:ascii="Comic Sans MS" w:hAnsi="Comic Sans MS"/>
        </w:rPr>
      </w:pPr>
      <w:hyperlink r:id="rId15">
        <w:r w:rsidRPr="00E81DAD">
          <w:rPr>
            <w:rFonts w:ascii="Comic Sans MS" w:hAnsi="Comic Sans MS"/>
            <w:color w:val="0000FF"/>
            <w:u w:val="single"/>
          </w:rPr>
          <w:t>Hit the Button - Quick fire maths practise for 6-11 year olds (topmarks.co.uk)</w:t>
        </w:r>
      </w:hyperlink>
    </w:p>
    <w:bookmarkStart w:id="1" w:name="_gjdgxs" w:colFirst="0" w:colLast="0"/>
    <w:bookmarkEnd w:id="1"/>
    <w:p w:rsidR="00E81DAD" w:rsidRPr="00E81DAD" w:rsidRDefault="00E81DAD" w:rsidP="00E81DAD">
      <w:pPr>
        <w:rPr>
          <w:rFonts w:ascii="Comic Sans MS" w:hAnsi="Comic Sans MS"/>
        </w:rPr>
      </w:pPr>
      <w:r w:rsidRPr="00E81DAD">
        <w:rPr>
          <w:rFonts w:ascii="Comic Sans MS" w:hAnsi="Comic Sans MS"/>
        </w:rPr>
        <w:fldChar w:fldCharType="begin"/>
      </w:r>
      <w:r w:rsidRPr="00E81DAD">
        <w:rPr>
          <w:rFonts w:ascii="Comic Sans MS" w:hAnsi="Comic Sans MS"/>
        </w:rPr>
        <w:instrText xml:space="preserve"> HYPERLINK "https://www.topmarks.co.uk/Search.aspx?q=2D%20and%203D%20shapes" </w:instrText>
      </w:r>
      <w:r w:rsidRPr="00E81DAD">
        <w:rPr>
          <w:rFonts w:ascii="Comic Sans MS" w:hAnsi="Comic Sans MS"/>
        </w:rPr>
        <w:fldChar w:fldCharType="separate"/>
      </w:r>
      <w:r w:rsidRPr="00E81DAD">
        <w:rPr>
          <w:rStyle w:val="Hyperlink"/>
          <w:rFonts w:ascii="Comic Sans MS" w:hAnsi="Comic Sans MS"/>
        </w:rPr>
        <w:t xml:space="preserve">2D and 3D shapes - </w:t>
      </w:r>
      <w:proofErr w:type="spellStart"/>
      <w:r w:rsidRPr="00E81DAD">
        <w:rPr>
          <w:rStyle w:val="Hyperlink"/>
          <w:rFonts w:ascii="Comic Sans MS" w:hAnsi="Comic Sans MS"/>
        </w:rPr>
        <w:t>Topmarks</w:t>
      </w:r>
      <w:proofErr w:type="spellEnd"/>
      <w:r w:rsidRPr="00E81DAD">
        <w:rPr>
          <w:rStyle w:val="Hyperlink"/>
          <w:rFonts w:ascii="Comic Sans MS" w:hAnsi="Comic Sans MS"/>
        </w:rPr>
        <w:t xml:space="preserve"> Search</w:t>
      </w:r>
      <w:r w:rsidRPr="00E81DAD">
        <w:rPr>
          <w:rFonts w:ascii="Comic Sans MS" w:hAnsi="Comic Sans MS"/>
        </w:rPr>
        <w:fldChar w:fldCharType="end"/>
      </w:r>
    </w:p>
    <w:p w:rsidR="00E81DAD" w:rsidRPr="00E81DAD" w:rsidRDefault="00E81DAD" w:rsidP="00E81DAD">
      <w:pPr>
        <w:rPr>
          <w:rFonts w:ascii="Comic Sans MS" w:hAnsi="Comic Sans MS"/>
          <w:color w:val="0000FF"/>
          <w:u w:val="single"/>
        </w:rPr>
      </w:pPr>
      <w:hyperlink r:id="rId16">
        <w:r w:rsidRPr="00E81DAD">
          <w:rPr>
            <w:rFonts w:ascii="Comic Sans MS" w:hAnsi="Comic Sans MS"/>
            <w:color w:val="0000FF"/>
            <w:u w:val="single"/>
          </w:rPr>
          <w:t>Teach Your Monster: Free Phonics, Reading and Mathematics Games</w:t>
        </w:r>
      </w:hyperlink>
    </w:p>
    <w:p w:rsidR="00E81DAD" w:rsidRPr="00E81DAD" w:rsidRDefault="00E81DAD" w:rsidP="00E81DAD">
      <w:pPr>
        <w:spacing w:after="0" w:line="240" w:lineRule="auto"/>
        <w:rPr>
          <w:rFonts w:ascii="Comic Sans MS" w:hAnsi="Comic Sans MS"/>
          <w:u w:val="single"/>
        </w:rPr>
      </w:pPr>
      <w:r w:rsidRPr="00E81DAD">
        <w:rPr>
          <w:rFonts w:ascii="Comic Sans MS" w:hAnsi="Comic Sans MS"/>
          <w:color w:val="0000FF"/>
          <w:u w:val="single"/>
        </w:rPr>
        <w:t>Education City</w:t>
      </w:r>
      <w:proofErr w:type="gramStart"/>
      <w:r w:rsidRPr="00E81DAD">
        <w:rPr>
          <w:rFonts w:ascii="Comic Sans MS" w:hAnsi="Comic Sans MS"/>
          <w:color w:val="0000FF"/>
          <w:u w:val="single"/>
        </w:rPr>
        <w:t xml:space="preserve">-  </w:t>
      </w:r>
      <w:proofErr w:type="gramEnd"/>
      <w:r w:rsidRPr="00E81DAD">
        <w:rPr>
          <w:rFonts w:ascii="Comic Sans MS" w:hAnsi="Comic Sans MS"/>
        </w:rPr>
        <w:fldChar w:fldCharType="begin"/>
      </w:r>
      <w:r w:rsidRPr="00E81DAD">
        <w:rPr>
          <w:rFonts w:ascii="Comic Sans MS" w:hAnsi="Comic Sans MS"/>
        </w:rPr>
        <w:instrText xml:space="preserve"> HYPERLINK "https://go.educationcity.com/" </w:instrText>
      </w:r>
      <w:r w:rsidRPr="00E81DAD">
        <w:rPr>
          <w:rFonts w:ascii="Comic Sans MS" w:hAnsi="Comic Sans MS"/>
        </w:rPr>
        <w:fldChar w:fldCharType="separate"/>
      </w:r>
      <w:r w:rsidRPr="00E81DAD">
        <w:rPr>
          <w:rStyle w:val="Hyperlink"/>
          <w:rFonts w:ascii="Comic Sans MS" w:hAnsi="Comic Sans MS"/>
        </w:rPr>
        <w:t>https://go.educationcity.com/</w:t>
      </w:r>
      <w:r w:rsidRPr="00E81DAD">
        <w:rPr>
          <w:rStyle w:val="Hyperlink"/>
          <w:rFonts w:ascii="Comic Sans MS" w:hAnsi="Comic Sans MS"/>
        </w:rPr>
        <w:fldChar w:fldCharType="end"/>
      </w:r>
      <w:r w:rsidRPr="00E81DAD">
        <w:rPr>
          <w:rFonts w:ascii="Comic Sans MS" w:hAnsi="Comic Sans MS"/>
          <w:color w:val="0000FF"/>
          <w:u w:val="single"/>
        </w:rPr>
        <w:t xml:space="preserve"> </w:t>
      </w:r>
      <w:r w:rsidRPr="00E81DAD">
        <w:rPr>
          <w:rFonts w:ascii="Comic Sans MS" w:hAnsi="Comic Sans MS"/>
        </w:rPr>
        <w:t>(</w:t>
      </w:r>
      <w:r w:rsidRPr="00E81DAD">
        <w:rPr>
          <w:rFonts w:ascii="Comic Sans MS" w:hAnsi="Comic Sans MS"/>
          <w:u w:val="single"/>
        </w:rPr>
        <w:t>spelling/reading/maths)</w:t>
      </w:r>
    </w:p>
    <w:p w:rsidR="00E81DAD" w:rsidRPr="00E81DAD" w:rsidRDefault="00E81DAD" w:rsidP="00E81DAD">
      <w:pPr>
        <w:spacing w:after="0" w:line="240" w:lineRule="auto"/>
        <w:rPr>
          <w:rFonts w:ascii="Comic Sans MS" w:hAnsi="Comic Sans MS"/>
          <w:u w:val="single"/>
        </w:rPr>
      </w:pPr>
      <w:r w:rsidRPr="00E81DAD">
        <w:rPr>
          <w:rFonts w:ascii="Comic Sans MS" w:hAnsi="Comic Sans MS"/>
          <w:u w:val="single"/>
        </w:rPr>
        <w:t>(User name and password should be in your homework diary)</w:t>
      </w:r>
    </w:p>
    <w:p w:rsidR="00E81DAD" w:rsidRPr="00E81DAD" w:rsidRDefault="00E81DAD" w:rsidP="00E81DAD">
      <w:pPr>
        <w:spacing w:after="0" w:line="240" w:lineRule="auto"/>
        <w:rPr>
          <w:rFonts w:ascii="Comic Sans MS" w:hAnsi="Comic Sans MS"/>
          <w:u w:val="single"/>
        </w:rPr>
      </w:pPr>
    </w:p>
    <w:p w:rsidR="00E81DAD" w:rsidRPr="00E81DAD" w:rsidRDefault="00E81DAD" w:rsidP="00E81DAD">
      <w:pPr>
        <w:spacing w:after="0" w:line="240" w:lineRule="auto"/>
        <w:rPr>
          <w:rFonts w:ascii="Comic Sans MS" w:eastAsia="Century Gothic" w:hAnsi="Comic Sans MS" w:cs="Century Gothic"/>
          <w:b/>
          <w:sz w:val="36"/>
          <w:szCs w:val="36"/>
        </w:rPr>
      </w:pPr>
      <w:r w:rsidRPr="00E81DAD">
        <w:rPr>
          <w:rFonts w:ascii="Comic Sans MS" w:hAnsi="Comic Sans MS"/>
        </w:rPr>
        <w:t xml:space="preserve">Have a fine snowy day!  </w:t>
      </w:r>
      <w:r w:rsidR="00021E19">
        <w:rPr>
          <w:rFonts w:ascii="Comic Sans MS" w:hAnsi="Comic Sans MS"/>
        </w:rPr>
        <w:t xml:space="preserve">It looked like great sledging in Burra yesterday.  </w:t>
      </w:r>
      <w:r w:rsidRPr="00E81DAD">
        <w:rPr>
          <w:rFonts w:ascii="Comic Sans MS" w:hAnsi="Comic Sans MS"/>
        </w:rPr>
        <w:t>Mrs Mikolajczak</w:t>
      </w:r>
    </w:p>
    <w:p w:rsidR="00E81DAD" w:rsidRPr="00E81DAD" w:rsidRDefault="00E81DAD" w:rsidP="003E1BFA">
      <w:pPr>
        <w:rPr>
          <w:rFonts w:ascii="Comic Sans MS" w:hAnsi="Comic Sans MS"/>
        </w:rPr>
      </w:pPr>
    </w:p>
    <w:p w:rsidR="003E1BFA" w:rsidRPr="00E81DAD" w:rsidRDefault="003E1BFA" w:rsidP="003E1BFA">
      <w:pPr>
        <w:rPr>
          <w:rFonts w:ascii="Comic Sans MS" w:hAnsi="Comic Sans MS"/>
          <w:b/>
        </w:rPr>
      </w:pPr>
      <w:r w:rsidRPr="00E81DAD">
        <w:rPr>
          <w:rFonts w:ascii="Comic Sans MS" w:hAnsi="Comic Sans MS"/>
          <w:b/>
        </w:rPr>
        <w:t>P5-6</w:t>
      </w:r>
    </w:p>
    <w:p w:rsidR="003E1BFA" w:rsidRPr="00E81DAD" w:rsidRDefault="003E1BFA" w:rsidP="003E1BFA">
      <w:pPr>
        <w:rPr>
          <w:rFonts w:ascii="Comic Sans MS" w:hAnsi="Comic Sans MS"/>
        </w:rPr>
      </w:pPr>
      <w:r w:rsidRPr="00E81DAD">
        <w:rPr>
          <w:rFonts w:ascii="Comic Sans MS" w:hAnsi="Comic Sans MS"/>
        </w:rPr>
        <w:t>Further Suggested activities</w:t>
      </w:r>
    </w:p>
    <w:p w:rsidR="00494B66" w:rsidRDefault="00494B66" w:rsidP="003E1BFA">
      <w:pPr>
        <w:rPr>
          <w:rFonts w:ascii="Comic Sans MS" w:hAnsi="Comic Sans MS"/>
        </w:rPr>
      </w:pPr>
      <w:r>
        <w:rPr>
          <w:rFonts w:ascii="Comic Sans MS" w:hAnsi="Comic Sans MS"/>
        </w:rPr>
        <w:t xml:space="preserve">Good morning everyone.  Please continue to work on reading your reading book you got last week.  Keep practising your accurate measuring as this is quite a tricky task.  All you need is a ruler which most homes will have somewhere?  Once you have measured a few things.  Practise adding these lengths.  Remember to convert to one measure </w:t>
      </w:r>
      <w:proofErr w:type="spellStart"/>
      <w:r>
        <w:rPr>
          <w:rFonts w:ascii="Comic Sans MS" w:hAnsi="Comic Sans MS"/>
        </w:rPr>
        <w:t>eg</w:t>
      </w:r>
      <w:proofErr w:type="spellEnd"/>
      <w:r>
        <w:rPr>
          <w:rFonts w:ascii="Comic Sans MS" w:hAnsi="Comic Sans MS"/>
        </w:rPr>
        <w:t xml:space="preserve"> mm or cm.  You </w:t>
      </w:r>
      <w:r w:rsidR="003E1BFA" w:rsidRPr="00E81DAD">
        <w:rPr>
          <w:rFonts w:ascii="Comic Sans MS" w:hAnsi="Comic Sans MS"/>
        </w:rPr>
        <w:t xml:space="preserve">can also use subtraction to find out how much bigger one item is than another. </w:t>
      </w:r>
    </w:p>
    <w:p w:rsidR="003E1BFA" w:rsidRDefault="00494B66" w:rsidP="003E1BFA">
      <w:pPr>
        <w:rPr>
          <w:rFonts w:ascii="Comic Sans MS" w:hAnsi="Comic Sans MS"/>
        </w:rPr>
      </w:pPr>
      <w:r>
        <w:rPr>
          <w:rFonts w:ascii="Comic Sans MS" w:hAnsi="Comic Sans MS"/>
        </w:rPr>
        <w:t xml:space="preserve">Keep practising your times tables.  </w:t>
      </w:r>
      <w:r w:rsidR="003E1BFA" w:rsidRPr="00E81DAD">
        <w:rPr>
          <w:rFonts w:ascii="Comic Sans MS" w:hAnsi="Comic Sans MS"/>
        </w:rPr>
        <w:t>Timestables.com is a great website for this.  It has a test at the end so pupils can see how they</w:t>
      </w:r>
      <w:r>
        <w:rPr>
          <w:rFonts w:ascii="Comic Sans MS" w:hAnsi="Comic Sans MS"/>
        </w:rPr>
        <w:t xml:space="preserve"> a</w:t>
      </w:r>
      <w:r w:rsidR="003E1BFA" w:rsidRPr="00E81DAD">
        <w:rPr>
          <w:rFonts w:ascii="Comic Sans MS" w:hAnsi="Comic Sans MS"/>
        </w:rPr>
        <w:t xml:space="preserve">re progressing.  </w:t>
      </w:r>
    </w:p>
    <w:p w:rsidR="00494B66" w:rsidRPr="00E81DAD" w:rsidRDefault="00494B66" w:rsidP="003E1BFA">
      <w:pPr>
        <w:rPr>
          <w:rFonts w:ascii="Comic Sans MS" w:hAnsi="Comic Sans MS"/>
        </w:rPr>
      </w:pPr>
      <w:r>
        <w:rPr>
          <w:rFonts w:ascii="Comic Sans MS" w:hAnsi="Comic Sans MS"/>
        </w:rPr>
        <w:t xml:space="preserve">Finally have a think about our Enterprise topic.  Pick one or two things they’d like to change about the outdoor areas a Hamnavoe and write about or draw what they’d like to see there instead.  </w:t>
      </w:r>
    </w:p>
    <w:p w:rsidR="003E1BFA" w:rsidRPr="00E81DAD" w:rsidRDefault="003E1BFA" w:rsidP="003E1BFA">
      <w:pPr>
        <w:rPr>
          <w:rFonts w:ascii="Comic Sans MS" w:hAnsi="Comic Sans MS"/>
        </w:rPr>
      </w:pPr>
      <w:r w:rsidRPr="00E81DAD">
        <w:rPr>
          <w:rFonts w:ascii="Comic Sans MS" w:hAnsi="Comic Sans MS"/>
        </w:rPr>
        <w:t>Enjoy the snow</w:t>
      </w:r>
      <w:r w:rsidR="00494B66">
        <w:rPr>
          <w:rFonts w:ascii="Comic Sans MS" w:hAnsi="Comic Sans MS"/>
        </w:rPr>
        <w:t xml:space="preserve"> it’s melting fast</w:t>
      </w:r>
      <w:r w:rsidRPr="00E81DAD">
        <w:rPr>
          <w:rFonts w:ascii="Comic Sans MS" w:hAnsi="Comic Sans MS"/>
        </w:rPr>
        <w:t>!</w:t>
      </w:r>
    </w:p>
    <w:p w:rsidR="003E1BFA" w:rsidRPr="00E81DAD" w:rsidRDefault="003E1BFA" w:rsidP="003E1BFA">
      <w:pPr>
        <w:rPr>
          <w:rFonts w:ascii="Comic Sans MS" w:hAnsi="Comic Sans MS"/>
        </w:rPr>
      </w:pPr>
      <w:r w:rsidRPr="00E81DAD">
        <w:rPr>
          <w:rFonts w:ascii="Comic Sans MS" w:hAnsi="Comic Sans MS"/>
        </w:rPr>
        <w:t>From Mr Soper</w:t>
      </w:r>
    </w:p>
    <w:p w:rsidR="003E1BFA" w:rsidRPr="00E81DAD" w:rsidRDefault="003E1BFA" w:rsidP="003E1BFA">
      <w:pPr>
        <w:rPr>
          <w:rFonts w:ascii="Comic Sans MS" w:hAnsi="Comic Sans MS"/>
          <w:b/>
        </w:rPr>
      </w:pPr>
      <w:r w:rsidRPr="00E81DAD">
        <w:rPr>
          <w:rFonts w:ascii="Comic Sans MS" w:hAnsi="Comic Sans MS"/>
          <w:b/>
        </w:rPr>
        <w:t>P6-7</w:t>
      </w:r>
    </w:p>
    <w:p w:rsidR="00021E19" w:rsidRDefault="00021E19" w:rsidP="00021E19">
      <w:pPr>
        <w:pStyle w:val="PlainText"/>
      </w:pPr>
      <w:r>
        <w:t xml:space="preserve">Hello P6/7, </w:t>
      </w:r>
    </w:p>
    <w:p w:rsidR="00021E19" w:rsidRDefault="00021E19" w:rsidP="00021E19">
      <w:pPr>
        <w:pStyle w:val="PlainText"/>
      </w:pPr>
    </w:p>
    <w:p w:rsidR="00021E19" w:rsidRDefault="00021E19" w:rsidP="00021E19">
      <w:pPr>
        <w:pStyle w:val="PlainText"/>
      </w:pPr>
      <w:r>
        <w:t xml:space="preserve">Numeracy - </w:t>
      </w:r>
      <w:r>
        <w:t xml:space="preserve">Hope you had lots of fun in the snow yesterday. It’s great to see that some of you started the Sumdog challenge. For those that haven’t had a go at it, try </w:t>
      </w:r>
      <w:r>
        <w:t xml:space="preserve">to </w:t>
      </w:r>
      <w:r>
        <w:t xml:space="preserve">complete this today please! </w:t>
      </w:r>
    </w:p>
    <w:p w:rsidR="00021E19" w:rsidRDefault="00021E19" w:rsidP="00021E19">
      <w:pPr>
        <w:pStyle w:val="PlainText"/>
      </w:pPr>
    </w:p>
    <w:p w:rsidR="00021E19" w:rsidRDefault="00021E19" w:rsidP="00021E19">
      <w:pPr>
        <w:pStyle w:val="PlainText"/>
      </w:pPr>
      <w:r>
        <w:t xml:space="preserve">Literacy Challenge - </w:t>
      </w:r>
      <w:r>
        <w:t xml:space="preserve">Using research skills, find an animal that loves the snow. Research a variety of facts about this animal and then find an organised way to present your findings. Alternatively, do some research through speaking to family members and neighbours to find out about how they dealt with wintery conditions in the </w:t>
      </w:r>
      <w:proofErr w:type="gramStart"/>
      <w:r>
        <w:t>past.</w:t>
      </w:r>
      <w:proofErr w:type="gramEnd"/>
      <w:r>
        <w:t xml:space="preserve"> Ask your parents and/or grandparents about winter when they were a child and compare it to today. </w:t>
      </w:r>
    </w:p>
    <w:p w:rsidR="00021E19" w:rsidRDefault="00021E19" w:rsidP="00021E19">
      <w:pPr>
        <w:pStyle w:val="PlainText"/>
      </w:pPr>
    </w:p>
    <w:p w:rsidR="00021E19" w:rsidRDefault="00021E19" w:rsidP="00021E19">
      <w:pPr>
        <w:pStyle w:val="PlainText"/>
      </w:pPr>
      <w:r>
        <w:t xml:space="preserve">Mind and get plenty time outdoors. I would love to see some photos of your snow day fun! </w:t>
      </w:r>
    </w:p>
    <w:p w:rsidR="00021E19" w:rsidRDefault="00021E19" w:rsidP="00021E19">
      <w:pPr>
        <w:pStyle w:val="PlainText"/>
      </w:pPr>
      <w:r>
        <w:t xml:space="preserve">Take care, Mrs M. </w:t>
      </w:r>
    </w:p>
    <w:p w:rsidR="003E1BFA" w:rsidRPr="00E81DAD" w:rsidRDefault="003E1BFA" w:rsidP="003E1BFA">
      <w:pPr>
        <w:rPr>
          <w:rFonts w:ascii="Comic Sans MS" w:hAnsi="Comic Sans MS"/>
        </w:rPr>
      </w:pPr>
    </w:p>
    <w:p w:rsidR="003E1BFA" w:rsidRPr="00E81DAD" w:rsidRDefault="003E1BFA">
      <w:pPr>
        <w:rPr>
          <w:rFonts w:ascii="Comic Sans MS" w:hAnsi="Comic Sans MS"/>
        </w:rPr>
      </w:pPr>
    </w:p>
    <w:sectPr w:rsidR="003E1BFA" w:rsidRPr="00E81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FA"/>
    <w:rsid w:val="00021E19"/>
    <w:rsid w:val="003E1BFA"/>
    <w:rsid w:val="00494B66"/>
    <w:rsid w:val="007A65BE"/>
    <w:rsid w:val="00B16A30"/>
    <w:rsid w:val="00E8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2B0D"/>
  <w15:chartTrackingRefBased/>
  <w15:docId w15:val="{1908B4B9-8092-4A0A-982C-BBF2874B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BFA"/>
    <w:rPr>
      <w:color w:val="0563C1"/>
      <w:u w:val="single"/>
    </w:rPr>
  </w:style>
  <w:style w:type="paragraph" w:styleId="NormalWeb">
    <w:name w:val="Normal (Web)"/>
    <w:basedOn w:val="Normal"/>
    <w:uiPriority w:val="99"/>
    <w:semiHidden/>
    <w:unhideWhenUsed/>
    <w:rsid w:val="003E1BFA"/>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021E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1E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66661545">
      <w:bodyDiv w:val="1"/>
      <w:marLeft w:val="0"/>
      <w:marRight w:val="0"/>
      <w:marTop w:val="0"/>
      <w:marBottom w:val="0"/>
      <w:divBdr>
        <w:top w:val="none" w:sz="0" w:space="0" w:color="auto"/>
        <w:left w:val="none" w:sz="0" w:space="0" w:color="auto"/>
        <w:bottom w:val="none" w:sz="0" w:space="0" w:color="auto"/>
        <w:right w:val="none" w:sz="0" w:space="0" w:color="auto"/>
      </w:divBdr>
    </w:div>
    <w:div w:id="1750886207">
      <w:bodyDiv w:val="1"/>
      <w:marLeft w:val="0"/>
      <w:marRight w:val="0"/>
      <w:marTop w:val="0"/>
      <w:marBottom w:val="0"/>
      <w:divBdr>
        <w:top w:val="none" w:sz="0" w:space="0" w:color="auto"/>
        <w:left w:val="none" w:sz="0" w:space="0" w:color="auto"/>
        <w:bottom w:val="none" w:sz="0" w:space="0" w:color="auto"/>
        <w:right w:val="none" w:sz="0" w:space="0" w:color="auto"/>
      </w:divBdr>
    </w:div>
    <w:div w:id="18308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Z88G3S1vfOo"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eachyourmonster.org/" TargetMode="External"/><Relationship Id="rId1" Type="http://schemas.openxmlformats.org/officeDocument/2006/relationships/styles" Target="styles.xml"/><Relationship Id="rId6" Type="http://schemas.openxmlformats.org/officeDocument/2006/relationships/hyperlink" Target="https://www.youtube.com/watch?v=Os9P7wsDZa0" TargetMode="External"/><Relationship Id="rId11" Type="http://schemas.openxmlformats.org/officeDocument/2006/relationships/image" Target="media/image3.png"/><Relationship Id="rId5" Type="http://schemas.openxmlformats.org/officeDocument/2006/relationships/hyperlink" Target="https://www.topmarks.co.uk/learning-to-count/helicopter-rescue" TargetMode="External"/><Relationship Id="rId15" Type="http://schemas.openxmlformats.org/officeDocument/2006/relationships/hyperlink" Target="https://www.topmarks.co.uk/maths-games/hit-the-button" TargetMode="External"/><Relationship Id="rId10" Type="http://schemas.openxmlformats.org/officeDocument/2006/relationships/image" Target="media/image2.png"/><Relationship Id="rId4" Type="http://schemas.openxmlformats.org/officeDocument/2006/relationships/hyperlink" Target="https://blogs.glowscotland.org.uk/sh/hamnavoeprimary/2022/12/13/school-closed-for-snow/" TargetMode="External"/><Relationship Id="rId9" Type="http://schemas.openxmlformats.org/officeDocument/2006/relationships/image" Target="cid:image001.png@01D92A54.FD15BCE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Helen@Hamnavoe Primary School</dc:creator>
  <cp:keywords/>
  <dc:description/>
  <cp:lastModifiedBy>Robertson Helen@Hamnavoe Primary School</cp:lastModifiedBy>
  <cp:revision>3</cp:revision>
  <dcterms:created xsi:type="dcterms:W3CDTF">2023-01-17T08:24:00Z</dcterms:created>
  <dcterms:modified xsi:type="dcterms:W3CDTF">2023-01-17T09:28:00Z</dcterms:modified>
</cp:coreProperties>
</file>