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469" w:rsidRDefault="00D933D3">
      <w:bookmarkStart w:id="0" w:name="_GoBack"/>
      <w:bookmarkEnd w:id="0"/>
      <w:r>
        <w:rPr>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104140</wp:posOffset>
            </wp:positionV>
            <wp:extent cx="766445" cy="802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33551" t="24261" r="50381" b="53297"/>
                    <a:stretch>
                      <a:fillRect/>
                    </a:stretch>
                  </pic:blipFill>
                  <pic:spPr bwMode="auto">
                    <a:xfrm>
                      <a:off x="0" y="0"/>
                      <a:ext cx="766445" cy="80200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CC2D98">
        <w:tab/>
      </w:r>
      <w:r w:rsidR="00CC2D98">
        <w:tab/>
      </w:r>
      <w:r w:rsidR="00CC2D98">
        <w:tab/>
      </w:r>
      <w:r w:rsidR="00CC2D98">
        <w:tab/>
      </w:r>
      <w:r w:rsidR="00CC2D98">
        <w:tab/>
      </w:r>
      <w:r w:rsidR="00CC2D98">
        <w:tab/>
      </w:r>
      <w:r w:rsidR="00CC2D98">
        <w:tab/>
      </w:r>
      <w:r w:rsidR="00CC2D98">
        <w:tab/>
      </w:r>
      <w:r w:rsidR="00CC2D98">
        <w:tab/>
      </w:r>
    </w:p>
    <w:p w:rsidR="00993D64" w:rsidRDefault="00993D64"/>
    <w:p w:rsidR="00993D64" w:rsidRDefault="00993D64"/>
    <w:p w:rsidR="00993D64" w:rsidRDefault="00993D64"/>
    <w:p w:rsidR="00993D64" w:rsidRDefault="00993D64"/>
    <w:p w:rsidR="00993D64" w:rsidRDefault="00D933D3">
      <w:r>
        <w:rPr>
          <w:noProof/>
        </w:rPr>
        <mc:AlternateContent>
          <mc:Choice Requires="wps">
            <w:drawing>
              <wp:anchor distT="0" distB="0" distL="114300" distR="114300" simplePos="0" relativeHeight="251657216" behindDoc="0" locked="0" layoutInCell="1" allowOverlap="1">
                <wp:simplePos x="0" y="0"/>
                <wp:positionH relativeFrom="column">
                  <wp:posOffset>4038600</wp:posOffset>
                </wp:positionH>
                <wp:positionV relativeFrom="paragraph">
                  <wp:posOffset>158750</wp:posOffset>
                </wp:positionV>
                <wp:extent cx="2743200" cy="236156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6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C73" w:rsidRDefault="004B7C73" w:rsidP="006C1488">
                            <w:pPr>
                              <w:rPr>
                                <w:color w:val="auto"/>
                                <w:sz w:val="20"/>
                                <w:szCs w:val="20"/>
                              </w:rPr>
                            </w:pPr>
                            <w:r>
                              <w:rPr>
                                <w:color w:val="auto"/>
                                <w:sz w:val="20"/>
                                <w:szCs w:val="20"/>
                              </w:rPr>
                              <w:t>Mr John Donnelly</w:t>
                            </w:r>
                          </w:p>
                          <w:p w:rsidR="004B7C73" w:rsidRDefault="004B7C73" w:rsidP="006C1488">
                            <w:pPr>
                              <w:rPr>
                                <w:i/>
                                <w:color w:val="auto"/>
                                <w:sz w:val="20"/>
                                <w:szCs w:val="20"/>
                              </w:rPr>
                            </w:pPr>
                            <w:r>
                              <w:rPr>
                                <w:i/>
                                <w:color w:val="auto"/>
                                <w:sz w:val="20"/>
                                <w:szCs w:val="20"/>
                              </w:rPr>
                              <w:t>Headteacher</w:t>
                            </w:r>
                          </w:p>
                          <w:p w:rsidR="004B7C73" w:rsidRPr="00DA4C06" w:rsidRDefault="004B7C73">
                            <w:pPr>
                              <w:rPr>
                                <w:i/>
                                <w:color w:val="auto"/>
                                <w:sz w:val="20"/>
                                <w:szCs w:val="20"/>
                              </w:rPr>
                            </w:pPr>
                          </w:p>
                          <w:p w:rsidR="004B7C73" w:rsidRPr="00DA4C06" w:rsidRDefault="004B7C73">
                            <w:pPr>
                              <w:rPr>
                                <w:b/>
                                <w:color w:val="auto"/>
                                <w:sz w:val="20"/>
                                <w:szCs w:val="20"/>
                              </w:rPr>
                            </w:pPr>
                            <w:r w:rsidRPr="00DA4C06">
                              <w:rPr>
                                <w:b/>
                                <w:color w:val="auto"/>
                                <w:sz w:val="20"/>
                                <w:szCs w:val="20"/>
                              </w:rPr>
                              <w:t>Crieff High School</w:t>
                            </w:r>
                          </w:p>
                          <w:p w:rsidR="004B7C73" w:rsidRPr="00DA4C06" w:rsidRDefault="004B7C73">
                            <w:pPr>
                              <w:rPr>
                                <w:color w:val="auto"/>
                                <w:sz w:val="20"/>
                                <w:szCs w:val="20"/>
                              </w:rPr>
                            </w:pPr>
                            <w:r w:rsidRPr="00DA4C06">
                              <w:rPr>
                                <w:color w:val="auto"/>
                                <w:sz w:val="20"/>
                                <w:szCs w:val="20"/>
                              </w:rPr>
                              <w:t>Strathearn Community Campus</w:t>
                            </w:r>
                          </w:p>
                          <w:p w:rsidR="004B7C73" w:rsidRPr="00DA4C06" w:rsidRDefault="004B7C73">
                            <w:pPr>
                              <w:rPr>
                                <w:color w:val="auto"/>
                                <w:sz w:val="20"/>
                                <w:szCs w:val="20"/>
                              </w:rPr>
                            </w:pPr>
                            <w:r>
                              <w:rPr>
                                <w:color w:val="auto"/>
                                <w:sz w:val="20"/>
                                <w:szCs w:val="20"/>
                              </w:rPr>
                              <w:t>Pittenzie Road CRIEFF</w:t>
                            </w:r>
                            <w:r w:rsidRPr="00DA4C06">
                              <w:rPr>
                                <w:color w:val="auto"/>
                                <w:sz w:val="20"/>
                                <w:szCs w:val="20"/>
                              </w:rPr>
                              <w:t xml:space="preserve"> PH7 3JN</w:t>
                            </w:r>
                          </w:p>
                          <w:p w:rsidR="004B7C73" w:rsidRPr="00DA4C06" w:rsidRDefault="004B7C73">
                            <w:pPr>
                              <w:rPr>
                                <w:b/>
                                <w:color w:val="auto"/>
                                <w:sz w:val="20"/>
                                <w:szCs w:val="20"/>
                              </w:rPr>
                            </w:pPr>
                          </w:p>
                          <w:p w:rsidR="004B7C73" w:rsidRPr="00DA4C06" w:rsidRDefault="004B7C73">
                            <w:pPr>
                              <w:rPr>
                                <w:color w:val="auto"/>
                                <w:sz w:val="20"/>
                                <w:szCs w:val="20"/>
                              </w:rPr>
                            </w:pPr>
                            <w:r w:rsidRPr="00DA4C06">
                              <w:rPr>
                                <w:b/>
                                <w:color w:val="auto"/>
                                <w:sz w:val="20"/>
                                <w:szCs w:val="20"/>
                              </w:rPr>
                              <w:t>Tel</w:t>
                            </w:r>
                            <w:r>
                              <w:rPr>
                                <w:color w:val="auto"/>
                                <w:sz w:val="20"/>
                                <w:szCs w:val="20"/>
                              </w:rPr>
                              <w:t xml:space="preserve"> 01764 657600</w:t>
                            </w:r>
                            <w:r w:rsidRPr="00DA4C06">
                              <w:rPr>
                                <w:color w:val="auto"/>
                                <w:sz w:val="20"/>
                                <w:szCs w:val="20"/>
                              </w:rPr>
                              <w:t xml:space="preserve"> </w:t>
                            </w:r>
                            <w:r w:rsidRPr="00DA4C06">
                              <w:rPr>
                                <w:b/>
                                <w:color w:val="auto"/>
                                <w:sz w:val="20"/>
                                <w:szCs w:val="20"/>
                              </w:rPr>
                              <w:t>Fax</w:t>
                            </w:r>
                            <w:r w:rsidRPr="00DA4C06">
                              <w:rPr>
                                <w:color w:val="auto"/>
                                <w:sz w:val="20"/>
                                <w:szCs w:val="20"/>
                              </w:rPr>
                              <w:t xml:space="preserve"> 01764 652842</w:t>
                            </w:r>
                          </w:p>
                          <w:p w:rsidR="004B7C73" w:rsidRPr="00DA4C06" w:rsidRDefault="004B7C73">
                            <w:pPr>
                              <w:rPr>
                                <w:color w:val="auto"/>
                                <w:sz w:val="20"/>
                                <w:szCs w:val="20"/>
                                <w:u w:val="single"/>
                              </w:rPr>
                            </w:pPr>
                            <w:r w:rsidRPr="00DA4C06">
                              <w:rPr>
                                <w:b/>
                                <w:color w:val="auto"/>
                                <w:sz w:val="20"/>
                                <w:szCs w:val="20"/>
                              </w:rPr>
                              <w:t xml:space="preserve">Email </w:t>
                            </w:r>
                            <w:hyperlink r:id="rId8" w:history="1">
                              <w:r w:rsidRPr="00DA4C06">
                                <w:rPr>
                                  <w:rStyle w:val="Hyperlink"/>
                                  <w:color w:val="auto"/>
                                  <w:sz w:val="20"/>
                                  <w:szCs w:val="20"/>
                                </w:rPr>
                                <w:t>crieffhigh@pkc.gov.uk</w:t>
                              </w:r>
                            </w:hyperlink>
                          </w:p>
                          <w:p w:rsidR="004B7C73" w:rsidRPr="00DA4C06" w:rsidRDefault="004B7C73">
                            <w:pPr>
                              <w:rPr>
                                <w:color w:val="auto"/>
                                <w:sz w:val="20"/>
                                <w:szCs w:val="20"/>
                              </w:rPr>
                            </w:pPr>
                          </w:p>
                          <w:p w:rsidR="004B7C73" w:rsidRDefault="004B7C73" w:rsidP="00BC6D46">
                            <w:pPr>
                              <w:rPr>
                                <w:color w:val="auto"/>
                                <w:sz w:val="20"/>
                                <w:szCs w:val="20"/>
                              </w:rPr>
                            </w:pPr>
                            <w:r>
                              <w:rPr>
                                <w:color w:val="auto"/>
                                <w:sz w:val="20"/>
                                <w:szCs w:val="20"/>
                              </w:rPr>
                              <w:t>Contact</w:t>
                            </w:r>
                            <w:r>
                              <w:rPr>
                                <w:color w:val="auto"/>
                                <w:sz w:val="20"/>
                                <w:szCs w:val="20"/>
                              </w:rPr>
                              <w:tab/>
                              <w:t xml:space="preserve">  </w:t>
                            </w:r>
                            <w:r>
                              <w:rPr>
                                <w:color w:val="auto"/>
                                <w:sz w:val="20"/>
                                <w:szCs w:val="20"/>
                              </w:rPr>
                              <w:tab/>
                              <w:t>Mr J Donnelly</w:t>
                            </w:r>
                          </w:p>
                          <w:p w:rsidR="004B7C73" w:rsidRDefault="004B7C73" w:rsidP="00BC6D46">
                            <w:pPr>
                              <w:rPr>
                                <w:color w:val="auto"/>
                                <w:sz w:val="20"/>
                                <w:szCs w:val="20"/>
                              </w:rPr>
                            </w:pPr>
                          </w:p>
                          <w:p w:rsidR="004B7C73" w:rsidRPr="00DA4C06" w:rsidRDefault="004B7C73" w:rsidP="00BC6D46">
                            <w:pPr>
                              <w:rPr>
                                <w:color w:val="auto"/>
                                <w:sz w:val="20"/>
                                <w:szCs w:val="20"/>
                              </w:rPr>
                            </w:pPr>
                            <w:r>
                              <w:rPr>
                                <w:color w:val="auto"/>
                                <w:sz w:val="20"/>
                                <w:szCs w:val="20"/>
                              </w:rPr>
                              <w:t>Ref</w:t>
                            </w:r>
                            <w:r>
                              <w:rPr>
                                <w:color w:val="auto"/>
                                <w:sz w:val="20"/>
                                <w:szCs w:val="20"/>
                              </w:rPr>
                              <w:tab/>
                            </w:r>
                            <w:r>
                              <w:rPr>
                                <w:color w:val="auto"/>
                                <w:sz w:val="20"/>
                                <w:szCs w:val="20"/>
                              </w:rPr>
                              <w:tab/>
                              <w:t>JD/DP</w:t>
                            </w:r>
                          </w:p>
                          <w:p w:rsidR="004B7C73" w:rsidRPr="00DA4C06" w:rsidRDefault="004B7C73">
                            <w:pPr>
                              <w:rPr>
                                <w:color w:val="auto"/>
                                <w:sz w:val="20"/>
                                <w:szCs w:val="20"/>
                              </w:rPr>
                            </w:pPr>
                          </w:p>
                          <w:p w:rsidR="004B7C73" w:rsidRPr="00DA4C06" w:rsidRDefault="004B7C73" w:rsidP="002672C6">
                            <w:pPr>
                              <w:rPr>
                                <w:color w:val="auto"/>
                                <w:sz w:val="20"/>
                                <w:szCs w:val="20"/>
                              </w:rPr>
                            </w:pPr>
                            <w:r>
                              <w:rPr>
                                <w:color w:val="auto"/>
                                <w:sz w:val="20"/>
                                <w:szCs w:val="20"/>
                              </w:rPr>
                              <w:t xml:space="preserve">Date                  </w:t>
                            </w:r>
                            <w:r w:rsidRPr="00DA4C06">
                              <w:rPr>
                                <w:color w:val="auto"/>
                                <w:sz w:val="20"/>
                                <w:szCs w:val="20"/>
                              </w:rPr>
                              <w:tab/>
                            </w:r>
                            <w:r>
                              <w:rPr>
                                <w:color w:val="auto"/>
                                <w:sz w:val="20"/>
                                <w:szCs w:val="20"/>
                              </w:rPr>
                              <w:t>20 May 2020</w:t>
                            </w:r>
                          </w:p>
                          <w:p w:rsidR="004B7C73" w:rsidRPr="00DA4C06" w:rsidRDefault="004B7C73">
                            <w:pPr>
                              <w:rPr>
                                <w:b/>
                                <w:i/>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pt;margin-top:12.5pt;width:3in;height:18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WdhAIAABA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" stroked="f">
                <v:textbox>
                  <w:txbxContent>
                    <w:p w:rsidR="004B7C73" w:rsidRDefault="004B7C73" w:rsidP="006C1488">
                      <w:pPr>
                        <w:rPr>
                          <w:color w:val="auto"/>
                          <w:sz w:val="20"/>
                          <w:szCs w:val="20"/>
                        </w:rPr>
                      </w:pPr>
                      <w:r>
                        <w:rPr>
                          <w:color w:val="auto"/>
                          <w:sz w:val="20"/>
                          <w:szCs w:val="20"/>
                        </w:rPr>
                        <w:t>Mr John Donnelly</w:t>
                      </w:r>
                    </w:p>
                    <w:p w:rsidR="004B7C73" w:rsidRDefault="004B7C73" w:rsidP="006C1488">
                      <w:pPr>
                        <w:rPr>
                          <w:i/>
                          <w:color w:val="auto"/>
                          <w:sz w:val="20"/>
                          <w:szCs w:val="20"/>
                        </w:rPr>
                      </w:pPr>
                      <w:r>
                        <w:rPr>
                          <w:i/>
                          <w:color w:val="auto"/>
                          <w:sz w:val="20"/>
                          <w:szCs w:val="20"/>
                        </w:rPr>
                        <w:t>Headteacher</w:t>
                      </w:r>
                    </w:p>
                    <w:p w:rsidR="004B7C73" w:rsidRPr="00DA4C06" w:rsidRDefault="004B7C73">
                      <w:pPr>
                        <w:rPr>
                          <w:i/>
                          <w:color w:val="auto"/>
                          <w:sz w:val="20"/>
                          <w:szCs w:val="20"/>
                        </w:rPr>
                      </w:pPr>
                    </w:p>
                    <w:p w:rsidR="004B7C73" w:rsidRPr="00DA4C06" w:rsidRDefault="004B7C73">
                      <w:pPr>
                        <w:rPr>
                          <w:b/>
                          <w:color w:val="auto"/>
                          <w:sz w:val="20"/>
                          <w:szCs w:val="20"/>
                        </w:rPr>
                      </w:pPr>
                      <w:r w:rsidRPr="00DA4C06">
                        <w:rPr>
                          <w:b/>
                          <w:color w:val="auto"/>
                          <w:sz w:val="20"/>
                          <w:szCs w:val="20"/>
                        </w:rPr>
                        <w:t>Crieff High School</w:t>
                      </w:r>
                    </w:p>
                    <w:p w:rsidR="004B7C73" w:rsidRPr="00DA4C06" w:rsidRDefault="004B7C73">
                      <w:pPr>
                        <w:rPr>
                          <w:color w:val="auto"/>
                          <w:sz w:val="20"/>
                          <w:szCs w:val="20"/>
                        </w:rPr>
                      </w:pPr>
                      <w:r w:rsidRPr="00DA4C06">
                        <w:rPr>
                          <w:color w:val="auto"/>
                          <w:sz w:val="20"/>
                          <w:szCs w:val="20"/>
                        </w:rPr>
                        <w:t>Strathearn Community Campus</w:t>
                      </w:r>
                    </w:p>
                    <w:p w:rsidR="004B7C73" w:rsidRPr="00DA4C06" w:rsidRDefault="004B7C73">
                      <w:pPr>
                        <w:rPr>
                          <w:color w:val="auto"/>
                          <w:sz w:val="20"/>
                          <w:szCs w:val="20"/>
                        </w:rPr>
                      </w:pPr>
                      <w:r>
                        <w:rPr>
                          <w:color w:val="auto"/>
                          <w:sz w:val="20"/>
                          <w:szCs w:val="20"/>
                        </w:rPr>
                        <w:t>Pittenzie Road CRIEFF</w:t>
                      </w:r>
                      <w:r w:rsidRPr="00DA4C06">
                        <w:rPr>
                          <w:color w:val="auto"/>
                          <w:sz w:val="20"/>
                          <w:szCs w:val="20"/>
                        </w:rPr>
                        <w:t xml:space="preserve"> PH7 3JN</w:t>
                      </w:r>
                    </w:p>
                    <w:p w:rsidR="004B7C73" w:rsidRPr="00DA4C06" w:rsidRDefault="004B7C73">
                      <w:pPr>
                        <w:rPr>
                          <w:b/>
                          <w:color w:val="auto"/>
                          <w:sz w:val="20"/>
                          <w:szCs w:val="20"/>
                        </w:rPr>
                      </w:pPr>
                    </w:p>
                    <w:p w:rsidR="004B7C73" w:rsidRPr="00DA4C06" w:rsidRDefault="004B7C73">
                      <w:pPr>
                        <w:rPr>
                          <w:color w:val="auto"/>
                          <w:sz w:val="20"/>
                          <w:szCs w:val="20"/>
                        </w:rPr>
                      </w:pPr>
                      <w:r w:rsidRPr="00DA4C06">
                        <w:rPr>
                          <w:b/>
                          <w:color w:val="auto"/>
                          <w:sz w:val="20"/>
                          <w:szCs w:val="20"/>
                        </w:rPr>
                        <w:t>Tel</w:t>
                      </w:r>
                      <w:r>
                        <w:rPr>
                          <w:color w:val="auto"/>
                          <w:sz w:val="20"/>
                          <w:szCs w:val="20"/>
                        </w:rPr>
                        <w:t xml:space="preserve"> 01764 657600</w:t>
                      </w:r>
                      <w:r w:rsidRPr="00DA4C06">
                        <w:rPr>
                          <w:color w:val="auto"/>
                          <w:sz w:val="20"/>
                          <w:szCs w:val="20"/>
                        </w:rPr>
                        <w:t xml:space="preserve"> </w:t>
                      </w:r>
                      <w:r w:rsidRPr="00DA4C06">
                        <w:rPr>
                          <w:b/>
                          <w:color w:val="auto"/>
                          <w:sz w:val="20"/>
                          <w:szCs w:val="20"/>
                        </w:rPr>
                        <w:t>Fax</w:t>
                      </w:r>
                      <w:r w:rsidRPr="00DA4C06">
                        <w:rPr>
                          <w:color w:val="auto"/>
                          <w:sz w:val="20"/>
                          <w:szCs w:val="20"/>
                        </w:rPr>
                        <w:t xml:space="preserve"> 01764 652842</w:t>
                      </w:r>
                    </w:p>
                    <w:p w:rsidR="004B7C73" w:rsidRPr="00DA4C06" w:rsidRDefault="004B7C73">
                      <w:pPr>
                        <w:rPr>
                          <w:color w:val="auto"/>
                          <w:sz w:val="20"/>
                          <w:szCs w:val="20"/>
                          <w:u w:val="single"/>
                        </w:rPr>
                      </w:pPr>
                      <w:r w:rsidRPr="00DA4C06">
                        <w:rPr>
                          <w:b/>
                          <w:color w:val="auto"/>
                          <w:sz w:val="20"/>
                          <w:szCs w:val="20"/>
                        </w:rPr>
                        <w:t xml:space="preserve">Email </w:t>
                      </w:r>
                      <w:hyperlink r:id="rId9" w:history="1">
                        <w:r w:rsidRPr="00DA4C06">
                          <w:rPr>
                            <w:rStyle w:val="Hyperlink"/>
                            <w:color w:val="auto"/>
                            <w:sz w:val="20"/>
                            <w:szCs w:val="20"/>
                          </w:rPr>
                          <w:t>crieffhigh@pkc.gov.uk</w:t>
                        </w:r>
                      </w:hyperlink>
                    </w:p>
                    <w:p w:rsidR="004B7C73" w:rsidRPr="00DA4C06" w:rsidRDefault="004B7C73">
                      <w:pPr>
                        <w:rPr>
                          <w:color w:val="auto"/>
                          <w:sz w:val="20"/>
                          <w:szCs w:val="20"/>
                        </w:rPr>
                      </w:pPr>
                    </w:p>
                    <w:p w:rsidR="004B7C73" w:rsidRDefault="004B7C73" w:rsidP="00BC6D46">
                      <w:pPr>
                        <w:rPr>
                          <w:color w:val="auto"/>
                          <w:sz w:val="20"/>
                          <w:szCs w:val="20"/>
                        </w:rPr>
                      </w:pPr>
                      <w:r>
                        <w:rPr>
                          <w:color w:val="auto"/>
                          <w:sz w:val="20"/>
                          <w:szCs w:val="20"/>
                        </w:rPr>
                        <w:t>Contact</w:t>
                      </w:r>
                      <w:r>
                        <w:rPr>
                          <w:color w:val="auto"/>
                          <w:sz w:val="20"/>
                          <w:szCs w:val="20"/>
                        </w:rPr>
                        <w:tab/>
                        <w:t xml:space="preserve">  </w:t>
                      </w:r>
                      <w:r>
                        <w:rPr>
                          <w:color w:val="auto"/>
                          <w:sz w:val="20"/>
                          <w:szCs w:val="20"/>
                        </w:rPr>
                        <w:tab/>
                        <w:t>Mr J Donnelly</w:t>
                      </w:r>
                    </w:p>
                    <w:p w:rsidR="004B7C73" w:rsidRDefault="004B7C73" w:rsidP="00BC6D46">
                      <w:pPr>
                        <w:rPr>
                          <w:color w:val="auto"/>
                          <w:sz w:val="20"/>
                          <w:szCs w:val="20"/>
                        </w:rPr>
                      </w:pPr>
                    </w:p>
                    <w:p w:rsidR="004B7C73" w:rsidRPr="00DA4C06" w:rsidRDefault="004B7C73" w:rsidP="00BC6D46">
                      <w:pPr>
                        <w:rPr>
                          <w:color w:val="auto"/>
                          <w:sz w:val="20"/>
                          <w:szCs w:val="20"/>
                        </w:rPr>
                      </w:pPr>
                      <w:r>
                        <w:rPr>
                          <w:color w:val="auto"/>
                          <w:sz w:val="20"/>
                          <w:szCs w:val="20"/>
                        </w:rPr>
                        <w:t>Ref</w:t>
                      </w:r>
                      <w:r>
                        <w:rPr>
                          <w:color w:val="auto"/>
                          <w:sz w:val="20"/>
                          <w:szCs w:val="20"/>
                        </w:rPr>
                        <w:tab/>
                      </w:r>
                      <w:r>
                        <w:rPr>
                          <w:color w:val="auto"/>
                          <w:sz w:val="20"/>
                          <w:szCs w:val="20"/>
                        </w:rPr>
                        <w:tab/>
                        <w:t>JD/DP</w:t>
                      </w:r>
                    </w:p>
                    <w:p w:rsidR="004B7C73" w:rsidRPr="00DA4C06" w:rsidRDefault="004B7C73">
                      <w:pPr>
                        <w:rPr>
                          <w:color w:val="auto"/>
                          <w:sz w:val="20"/>
                          <w:szCs w:val="20"/>
                        </w:rPr>
                      </w:pPr>
                    </w:p>
                    <w:p w:rsidR="004B7C73" w:rsidRPr="00DA4C06" w:rsidRDefault="004B7C73" w:rsidP="002672C6">
                      <w:pPr>
                        <w:rPr>
                          <w:color w:val="auto"/>
                          <w:sz w:val="20"/>
                          <w:szCs w:val="20"/>
                        </w:rPr>
                      </w:pPr>
                      <w:r>
                        <w:rPr>
                          <w:color w:val="auto"/>
                          <w:sz w:val="20"/>
                          <w:szCs w:val="20"/>
                        </w:rPr>
                        <w:t xml:space="preserve">Date                  </w:t>
                      </w:r>
                      <w:r w:rsidRPr="00DA4C06">
                        <w:rPr>
                          <w:color w:val="auto"/>
                          <w:sz w:val="20"/>
                          <w:szCs w:val="20"/>
                        </w:rPr>
                        <w:tab/>
                      </w:r>
                      <w:r>
                        <w:rPr>
                          <w:color w:val="auto"/>
                          <w:sz w:val="20"/>
                          <w:szCs w:val="20"/>
                        </w:rPr>
                        <w:t>20 May 2020</w:t>
                      </w:r>
                    </w:p>
                    <w:p w:rsidR="004B7C73" w:rsidRPr="00DA4C06" w:rsidRDefault="004B7C73">
                      <w:pPr>
                        <w:rPr>
                          <w:b/>
                          <w:i/>
                          <w:color w:val="auto"/>
                          <w:sz w:val="18"/>
                          <w:szCs w:val="18"/>
                        </w:rPr>
                      </w:pPr>
                    </w:p>
                  </w:txbxContent>
                </v:textbox>
              </v:shape>
            </w:pict>
          </mc:Fallback>
        </mc:AlternateContent>
      </w:r>
    </w:p>
    <w:p w:rsidR="00993D64" w:rsidRDefault="00993D64"/>
    <w:p w:rsidR="00993D64" w:rsidRDefault="00993D64"/>
    <w:p w:rsidR="0066517B" w:rsidRDefault="0066517B" w:rsidP="00BC5BA7"/>
    <w:p w:rsidR="0066517B" w:rsidRDefault="0066517B" w:rsidP="00BC5BA7"/>
    <w:p w:rsidR="0066517B" w:rsidRDefault="0066517B" w:rsidP="00BC5BA7"/>
    <w:p w:rsidR="00BC5BA7" w:rsidRDefault="00BC5BA7" w:rsidP="00BC5BA7"/>
    <w:p w:rsidR="00BC5BA7" w:rsidRDefault="00BC5BA7" w:rsidP="00BC5BA7"/>
    <w:p w:rsidR="00BC5BA7" w:rsidRDefault="00BC5BA7" w:rsidP="00BC5BA7"/>
    <w:p w:rsidR="00BC5BA7" w:rsidRDefault="00BC5BA7" w:rsidP="00BC5BA7"/>
    <w:p w:rsidR="00BC5BA7" w:rsidRDefault="00BC5BA7" w:rsidP="00BC5BA7"/>
    <w:p w:rsidR="00BC5BA7" w:rsidRDefault="00BC5BA7" w:rsidP="00BC5BA7"/>
    <w:p w:rsidR="00DD4008" w:rsidRDefault="00DD4008" w:rsidP="00BC5BA7"/>
    <w:p w:rsidR="00C207E1" w:rsidRDefault="00C207E1" w:rsidP="00C207E1">
      <w:pPr>
        <w:jc w:val="both"/>
        <w:rPr>
          <w:sz w:val="22"/>
          <w:szCs w:val="22"/>
        </w:rPr>
      </w:pPr>
    </w:p>
    <w:p w:rsidR="00A621CE" w:rsidRDefault="00A621CE" w:rsidP="00C207E1">
      <w:pPr>
        <w:jc w:val="both"/>
        <w:rPr>
          <w:sz w:val="22"/>
          <w:szCs w:val="22"/>
        </w:rPr>
      </w:pPr>
    </w:p>
    <w:p w:rsidR="00E76CBD" w:rsidRDefault="00455C62" w:rsidP="00E76CBD">
      <w:pPr>
        <w:jc w:val="both"/>
        <w:rPr>
          <w:color w:val="auto"/>
        </w:rPr>
      </w:pPr>
      <w:r>
        <w:rPr>
          <w:color w:val="auto"/>
        </w:rPr>
        <w:t>Dear P</w:t>
      </w:r>
      <w:r w:rsidR="00305B44">
        <w:rPr>
          <w:color w:val="auto"/>
        </w:rPr>
        <w:t>arents</w:t>
      </w:r>
      <w:r w:rsidR="00507018">
        <w:rPr>
          <w:color w:val="auto"/>
        </w:rPr>
        <w:t xml:space="preserve"> and</w:t>
      </w:r>
      <w:r w:rsidR="00650045">
        <w:rPr>
          <w:color w:val="auto"/>
        </w:rPr>
        <w:t xml:space="preserve"> </w:t>
      </w:r>
      <w:r>
        <w:rPr>
          <w:color w:val="auto"/>
        </w:rPr>
        <w:t>C</w:t>
      </w:r>
      <w:r w:rsidR="00305B44">
        <w:rPr>
          <w:color w:val="auto"/>
        </w:rPr>
        <w:t>arers</w:t>
      </w:r>
    </w:p>
    <w:p w:rsidR="00E76CBD" w:rsidRDefault="00E76CBD" w:rsidP="00E76CBD">
      <w:pPr>
        <w:jc w:val="both"/>
        <w:rPr>
          <w:color w:val="auto"/>
        </w:rPr>
      </w:pPr>
    </w:p>
    <w:p w:rsidR="001E1B34" w:rsidRPr="00E76CBD" w:rsidRDefault="00785AD4" w:rsidP="00E76CBD">
      <w:pPr>
        <w:jc w:val="both"/>
        <w:rPr>
          <w:color w:val="auto"/>
        </w:rPr>
      </w:pPr>
      <w:r w:rsidRPr="00785AD4">
        <w:rPr>
          <w:b/>
          <w:color w:val="auto"/>
        </w:rPr>
        <w:t xml:space="preserve">Crieff High School </w:t>
      </w:r>
      <w:r w:rsidR="009746BA">
        <w:rPr>
          <w:b/>
          <w:color w:val="auto"/>
        </w:rPr>
        <w:t>remains</w:t>
      </w:r>
      <w:r w:rsidRPr="00785AD4">
        <w:rPr>
          <w:b/>
          <w:color w:val="auto"/>
        </w:rPr>
        <w:t xml:space="preserve"> closed to ALL staff and pupils.</w:t>
      </w:r>
    </w:p>
    <w:p w:rsidR="00785AD4" w:rsidRDefault="00785AD4" w:rsidP="001E1B34">
      <w:pPr>
        <w:rPr>
          <w:b/>
          <w:bCs/>
        </w:rPr>
      </w:pPr>
    </w:p>
    <w:p w:rsidR="00F460E3" w:rsidRDefault="00A23CBA" w:rsidP="00E76A92">
      <w:pPr>
        <w:rPr>
          <w:color w:val="212121"/>
        </w:rPr>
      </w:pPr>
      <w:r>
        <w:rPr>
          <w:color w:val="212121"/>
        </w:rPr>
        <w:t xml:space="preserve">I </w:t>
      </w:r>
      <w:r w:rsidR="00A64020">
        <w:rPr>
          <w:color w:val="212121"/>
        </w:rPr>
        <w:t xml:space="preserve">hope and trust that this finds you all well. Please see below an update as of today: </w:t>
      </w:r>
    </w:p>
    <w:p w:rsidR="00FA4A5D" w:rsidRDefault="00FA4A5D" w:rsidP="00E76A92">
      <w:pPr>
        <w:rPr>
          <w:color w:val="212121"/>
        </w:rPr>
      </w:pPr>
    </w:p>
    <w:p w:rsidR="00053E04" w:rsidRPr="00455C62" w:rsidRDefault="006377CE" w:rsidP="00507018">
      <w:pPr>
        <w:rPr>
          <w:b/>
          <w:color w:val="212121"/>
        </w:rPr>
      </w:pPr>
      <w:r w:rsidRPr="00455C62">
        <w:rPr>
          <w:b/>
          <w:color w:val="212121"/>
        </w:rPr>
        <w:t xml:space="preserve">Continuation of learning </w:t>
      </w:r>
    </w:p>
    <w:p w:rsidR="00F065D1" w:rsidRDefault="00F065D1" w:rsidP="00507018">
      <w:pPr>
        <w:rPr>
          <w:color w:val="212121"/>
        </w:rPr>
      </w:pPr>
    </w:p>
    <w:p w:rsidR="00456BBC" w:rsidRDefault="009E783F" w:rsidP="00507018">
      <w:pPr>
        <w:rPr>
          <w:color w:val="212121"/>
        </w:rPr>
      </w:pPr>
      <w:r>
        <w:rPr>
          <w:color w:val="212121"/>
        </w:rPr>
        <w:t xml:space="preserve">I can advise that </w:t>
      </w:r>
      <w:r w:rsidR="00456BBC">
        <w:rPr>
          <w:color w:val="212121"/>
        </w:rPr>
        <w:t xml:space="preserve">young people from Crieff High School are </w:t>
      </w:r>
      <w:r w:rsidR="00FA4A5D">
        <w:rPr>
          <w:color w:val="212121"/>
        </w:rPr>
        <w:t xml:space="preserve">continuing to </w:t>
      </w:r>
      <w:r w:rsidR="00456BBC">
        <w:rPr>
          <w:color w:val="212121"/>
        </w:rPr>
        <w:t>engag</w:t>
      </w:r>
      <w:r w:rsidR="00FA4A5D">
        <w:rPr>
          <w:color w:val="212121"/>
        </w:rPr>
        <w:t>e</w:t>
      </w:r>
      <w:r w:rsidR="00456BBC">
        <w:rPr>
          <w:color w:val="212121"/>
        </w:rPr>
        <w:t xml:space="preserve"> </w:t>
      </w:r>
      <w:r w:rsidR="00FA4A5D">
        <w:rPr>
          <w:color w:val="212121"/>
        </w:rPr>
        <w:t xml:space="preserve">well </w:t>
      </w:r>
      <w:r w:rsidR="00456BBC">
        <w:rPr>
          <w:color w:val="212121"/>
        </w:rPr>
        <w:t>in</w:t>
      </w:r>
      <w:r w:rsidR="00FA4A5D">
        <w:rPr>
          <w:color w:val="212121"/>
        </w:rPr>
        <w:t xml:space="preserve"> their</w:t>
      </w:r>
      <w:r w:rsidR="00456BBC">
        <w:rPr>
          <w:color w:val="212121"/>
        </w:rPr>
        <w:t xml:space="preserve"> learning. </w:t>
      </w:r>
      <w:r w:rsidR="00FA4A5D">
        <w:rPr>
          <w:color w:val="212121"/>
        </w:rPr>
        <w:t xml:space="preserve">This engagement has increased </w:t>
      </w:r>
      <w:r w:rsidR="00B03048">
        <w:rPr>
          <w:color w:val="212121"/>
        </w:rPr>
        <w:t xml:space="preserve">further </w:t>
      </w:r>
      <w:r w:rsidR="00FA4A5D">
        <w:rPr>
          <w:color w:val="212121"/>
        </w:rPr>
        <w:t>since the beginning of the new timetable on Monday 4</w:t>
      </w:r>
      <w:r w:rsidR="00FA4A5D" w:rsidRPr="00FA4A5D">
        <w:rPr>
          <w:color w:val="212121"/>
          <w:vertAlign w:val="superscript"/>
        </w:rPr>
        <w:t>th</w:t>
      </w:r>
      <w:r w:rsidR="00FA4A5D">
        <w:rPr>
          <w:color w:val="212121"/>
        </w:rPr>
        <w:t xml:space="preserve"> May.</w:t>
      </w:r>
    </w:p>
    <w:p w:rsidR="00FA4A5D" w:rsidRDefault="00FA4A5D" w:rsidP="00507018">
      <w:pPr>
        <w:rPr>
          <w:color w:val="212121"/>
        </w:rPr>
      </w:pPr>
    </w:p>
    <w:p w:rsidR="00FA4A5D" w:rsidRDefault="00FA4A5D" w:rsidP="00507018">
      <w:pPr>
        <w:rPr>
          <w:color w:val="212121"/>
        </w:rPr>
      </w:pPr>
      <w:r>
        <w:rPr>
          <w:color w:val="212121"/>
        </w:rPr>
        <w:t>This is testament to many contributing factors but none more so than the resilience, commitment and efforts of our young people and their families.</w:t>
      </w:r>
      <w:r w:rsidR="00A64020">
        <w:rPr>
          <w:color w:val="212121"/>
        </w:rPr>
        <w:t xml:space="preserve"> </w:t>
      </w:r>
      <w:r>
        <w:rPr>
          <w:color w:val="212121"/>
        </w:rPr>
        <w:t xml:space="preserve">Thank you for continuing to support your young person at home. </w:t>
      </w:r>
    </w:p>
    <w:p w:rsidR="00FA4A5D" w:rsidRDefault="00FA4A5D" w:rsidP="00507018">
      <w:pPr>
        <w:rPr>
          <w:color w:val="212121"/>
        </w:rPr>
      </w:pPr>
    </w:p>
    <w:p w:rsidR="00456BBC" w:rsidRDefault="00FA4A5D" w:rsidP="00507018">
      <w:pPr>
        <w:rPr>
          <w:color w:val="212121"/>
        </w:rPr>
      </w:pPr>
      <w:r>
        <w:rPr>
          <w:color w:val="212121"/>
        </w:rPr>
        <w:t>Our</w:t>
      </w:r>
      <w:r w:rsidR="00456BBC">
        <w:rPr>
          <w:color w:val="212121"/>
        </w:rPr>
        <w:t xml:space="preserve"> analysis </w:t>
      </w:r>
      <w:r w:rsidR="00D1284B">
        <w:rPr>
          <w:color w:val="212121"/>
        </w:rPr>
        <w:t xml:space="preserve">reflects </w:t>
      </w:r>
      <w:r w:rsidR="00B03048">
        <w:rPr>
          <w:color w:val="212121"/>
        </w:rPr>
        <w:t>positive</w:t>
      </w:r>
      <w:r w:rsidR="00D1284B">
        <w:rPr>
          <w:color w:val="212121"/>
        </w:rPr>
        <w:t>ly</w:t>
      </w:r>
      <w:r w:rsidR="00B03048">
        <w:rPr>
          <w:color w:val="212121"/>
        </w:rPr>
        <w:t xml:space="preserve"> </w:t>
      </w:r>
      <w:r>
        <w:rPr>
          <w:color w:val="212121"/>
        </w:rPr>
        <w:t>as we aim to track and monitor the quality of pupil engagement across all subject areas</w:t>
      </w:r>
      <w:r w:rsidR="00A64020">
        <w:rPr>
          <w:color w:val="212121"/>
        </w:rPr>
        <w:t xml:space="preserve"> in order to best support young people when it is once again safe to return to the school building. </w:t>
      </w:r>
    </w:p>
    <w:p w:rsidR="00A64020" w:rsidRDefault="00A64020" w:rsidP="00507018">
      <w:pPr>
        <w:rPr>
          <w:color w:val="212121"/>
        </w:rPr>
      </w:pPr>
    </w:p>
    <w:p w:rsidR="00A64020" w:rsidRDefault="00A64020" w:rsidP="00A64020">
      <w:pPr>
        <w:rPr>
          <w:color w:val="212121"/>
        </w:rPr>
      </w:pPr>
      <w:r>
        <w:rPr>
          <w:color w:val="212121"/>
        </w:rPr>
        <w:t xml:space="preserve">You may be aware of general supplies such as jotters, stationery etc. being stored and replenished in the Crieff Co-op store and </w:t>
      </w:r>
      <w:r w:rsidR="00D1284B">
        <w:rPr>
          <w:color w:val="212121"/>
        </w:rPr>
        <w:t xml:space="preserve">being </w:t>
      </w:r>
      <w:r>
        <w:rPr>
          <w:color w:val="212121"/>
        </w:rPr>
        <w:t xml:space="preserve">delivered to our more rural </w:t>
      </w:r>
      <w:r w:rsidR="00D1284B">
        <w:rPr>
          <w:color w:val="212121"/>
        </w:rPr>
        <w:t>settings</w:t>
      </w:r>
      <w:r>
        <w:rPr>
          <w:color w:val="212121"/>
        </w:rPr>
        <w:t xml:space="preserve"> by Gourlay’s </w:t>
      </w:r>
      <w:r w:rsidR="00D1284B">
        <w:rPr>
          <w:color w:val="212121"/>
        </w:rPr>
        <w:t xml:space="preserve">Butchers. Keep an eye out for the Gourlay’s van if it comes your way! </w:t>
      </w:r>
      <w:r w:rsidR="006E6402">
        <w:rPr>
          <w:color w:val="212121"/>
        </w:rPr>
        <w:t>My thanks go out to both partners who are supporting our young people to continue with learning.</w:t>
      </w:r>
      <w:r>
        <w:rPr>
          <w:color w:val="212121"/>
        </w:rPr>
        <w:t xml:space="preserve"> </w:t>
      </w:r>
    </w:p>
    <w:p w:rsidR="00A64020" w:rsidRDefault="00A64020" w:rsidP="00507018">
      <w:pPr>
        <w:rPr>
          <w:color w:val="212121"/>
        </w:rPr>
      </w:pPr>
    </w:p>
    <w:p w:rsidR="00456BBC" w:rsidRDefault="006E6402" w:rsidP="00507018">
      <w:pPr>
        <w:rPr>
          <w:color w:val="212121"/>
        </w:rPr>
      </w:pPr>
      <w:r>
        <w:rPr>
          <w:color w:val="212121"/>
        </w:rPr>
        <w:t xml:space="preserve">Furthermore, our Art and Home Economics departments have created department specific materials for young people studying their subject and have delivered these to the homes of young people. Plans are </w:t>
      </w:r>
      <w:r w:rsidR="004B7C73">
        <w:rPr>
          <w:color w:val="212121"/>
        </w:rPr>
        <w:t xml:space="preserve">also </w:t>
      </w:r>
      <w:r>
        <w:rPr>
          <w:color w:val="212121"/>
        </w:rPr>
        <w:t xml:space="preserve">in place to provide musical instruments to young people.  </w:t>
      </w:r>
    </w:p>
    <w:p w:rsidR="004B7C73" w:rsidRDefault="004B7C73" w:rsidP="00507018">
      <w:pPr>
        <w:rPr>
          <w:color w:val="212121"/>
        </w:rPr>
      </w:pPr>
    </w:p>
    <w:p w:rsidR="004B7C73" w:rsidRDefault="004B7C73" w:rsidP="004B7C73">
      <w:r>
        <w:t>For awareness, Friday 22</w:t>
      </w:r>
      <w:r w:rsidRPr="004B7C73">
        <w:rPr>
          <w:vertAlign w:val="superscript"/>
        </w:rPr>
        <w:t>nd</w:t>
      </w:r>
      <w:r>
        <w:t xml:space="preserve"> May is a Perth &amp; Kinross Inservice day. You may choose to give your young person at home the day off from learning, I’ll leave that to your discretion! </w:t>
      </w:r>
    </w:p>
    <w:p w:rsidR="004B7C73" w:rsidRDefault="004B7C73" w:rsidP="00507018">
      <w:pPr>
        <w:rPr>
          <w:color w:val="212121"/>
        </w:rPr>
      </w:pPr>
    </w:p>
    <w:p w:rsidR="006E6402" w:rsidRDefault="006E6402" w:rsidP="006E6402">
      <w:pPr>
        <w:rPr>
          <w:color w:val="212121"/>
        </w:rPr>
      </w:pPr>
      <w:r>
        <w:rPr>
          <w:color w:val="212121"/>
        </w:rPr>
        <w:t>Cont/d</w:t>
      </w:r>
    </w:p>
    <w:p w:rsidR="006E6402" w:rsidRPr="006F2703" w:rsidRDefault="006E6402" w:rsidP="006E6402">
      <w:r>
        <w:lastRenderedPageBreak/>
        <w:t>Page 2</w:t>
      </w:r>
    </w:p>
    <w:p w:rsidR="006E6402" w:rsidRPr="006F2703" w:rsidRDefault="006E6402" w:rsidP="006E6402">
      <w:pPr>
        <w:ind w:left="360"/>
      </w:pPr>
    </w:p>
    <w:p w:rsidR="006E6402" w:rsidRDefault="006E6402" w:rsidP="006E6402">
      <w:pPr>
        <w:rPr>
          <w:color w:val="212121"/>
        </w:rPr>
      </w:pPr>
      <w:r>
        <w:rPr>
          <w:color w:val="212121"/>
        </w:rPr>
        <w:t>20</w:t>
      </w:r>
      <w:r w:rsidRPr="00FA4A5D">
        <w:rPr>
          <w:color w:val="212121"/>
          <w:vertAlign w:val="superscript"/>
        </w:rPr>
        <w:t>th</w:t>
      </w:r>
      <w:r>
        <w:rPr>
          <w:color w:val="212121"/>
        </w:rPr>
        <w:t xml:space="preserve"> May 2020</w:t>
      </w:r>
    </w:p>
    <w:p w:rsidR="006E6402" w:rsidRDefault="006E6402" w:rsidP="006E6402">
      <w:pPr>
        <w:rPr>
          <w:b/>
          <w:color w:val="212121"/>
        </w:rPr>
      </w:pPr>
    </w:p>
    <w:p w:rsidR="006E6402" w:rsidRDefault="006E6402" w:rsidP="006E6402">
      <w:r>
        <w:t xml:space="preserve">Parents/Carers of </w:t>
      </w:r>
    </w:p>
    <w:p w:rsidR="006E6402" w:rsidRDefault="006E6402" w:rsidP="006E6402">
      <w:r>
        <w:t>Crieff High School</w:t>
      </w:r>
    </w:p>
    <w:p w:rsidR="00A64020" w:rsidRDefault="00A64020" w:rsidP="00507018">
      <w:pPr>
        <w:rPr>
          <w:color w:val="212121"/>
        </w:rPr>
      </w:pPr>
    </w:p>
    <w:p w:rsidR="00455C62" w:rsidRDefault="00455C62" w:rsidP="00507018">
      <w:pPr>
        <w:rPr>
          <w:color w:val="212121"/>
        </w:rPr>
      </w:pPr>
    </w:p>
    <w:p w:rsidR="00456BBC" w:rsidRDefault="006E6402" w:rsidP="00507018">
      <w:pPr>
        <w:rPr>
          <w:color w:val="212121"/>
        </w:rPr>
      </w:pPr>
      <w:r>
        <w:rPr>
          <w:color w:val="212121"/>
        </w:rPr>
        <w:t>As a reminder</w:t>
      </w:r>
      <w:r w:rsidR="009E783F">
        <w:rPr>
          <w:color w:val="212121"/>
        </w:rPr>
        <w:t>, p</w:t>
      </w:r>
      <w:r w:rsidR="00456BBC">
        <w:rPr>
          <w:color w:val="212121"/>
        </w:rPr>
        <w:t xml:space="preserve">lease see the below </w:t>
      </w:r>
      <w:r>
        <w:rPr>
          <w:color w:val="212121"/>
        </w:rPr>
        <w:t>expectations which I have shared with our class teachers</w:t>
      </w:r>
      <w:r w:rsidR="00456BBC">
        <w:rPr>
          <w:color w:val="212121"/>
        </w:rPr>
        <w:t>:</w:t>
      </w:r>
    </w:p>
    <w:p w:rsidR="00456BBC" w:rsidRDefault="00456BBC" w:rsidP="00507018">
      <w:pPr>
        <w:rPr>
          <w:color w:val="212121"/>
        </w:rPr>
      </w:pPr>
    </w:p>
    <w:p w:rsidR="00456BBC" w:rsidRPr="00456BBC" w:rsidRDefault="00456BBC" w:rsidP="00456BBC">
      <w:pPr>
        <w:pStyle w:val="ListParagraph"/>
        <w:numPr>
          <w:ilvl w:val="0"/>
          <w:numId w:val="15"/>
        </w:numPr>
        <w:contextualSpacing w:val="0"/>
        <w:rPr>
          <w:rFonts w:ascii="Calibri" w:hAnsi="Calibri"/>
          <w:sz w:val="22"/>
          <w:szCs w:val="22"/>
        </w:rPr>
      </w:pPr>
      <w:r w:rsidRPr="006377CE">
        <w:t>Show</w:t>
      </w:r>
      <w:r w:rsidR="006E6402">
        <w:t xml:space="preserve"> </w:t>
      </w:r>
      <w:r w:rsidRPr="006377CE">
        <w:t>My</w:t>
      </w:r>
      <w:r w:rsidR="006E6402">
        <w:t xml:space="preserve"> </w:t>
      </w:r>
      <w:r w:rsidRPr="006377CE">
        <w:t xml:space="preserve">Homework </w:t>
      </w:r>
      <w:r w:rsidR="006E6402">
        <w:t xml:space="preserve">has been rebranded as Satchel One. </w:t>
      </w:r>
      <w:r w:rsidR="004B7C73">
        <w:t>This</w:t>
      </w:r>
      <w:r w:rsidR="006E6402">
        <w:t xml:space="preserve"> </w:t>
      </w:r>
      <w:r w:rsidRPr="006377CE">
        <w:t xml:space="preserve">will be our ‘one-stop-shop’ for all learning tasks and activities. Young people may be directed </w:t>
      </w:r>
      <w:r>
        <w:t xml:space="preserve">from </w:t>
      </w:r>
      <w:r w:rsidR="006E6402">
        <w:t>Satchel One</w:t>
      </w:r>
      <w:r>
        <w:t xml:space="preserve"> </w:t>
      </w:r>
      <w:r w:rsidRPr="006377CE">
        <w:t xml:space="preserve">to other platforms for task </w:t>
      </w:r>
      <w:r w:rsidR="00455C62" w:rsidRPr="006377CE">
        <w:t>completion,</w:t>
      </w:r>
      <w:r>
        <w:t xml:space="preserve"> but all work will be retained in one location</w:t>
      </w:r>
      <w:r w:rsidRPr="006377CE">
        <w:t>.</w:t>
      </w:r>
    </w:p>
    <w:p w:rsidR="00456BBC" w:rsidRDefault="00456BBC" w:rsidP="00456BBC">
      <w:pPr>
        <w:pStyle w:val="ListParagraph"/>
        <w:contextualSpacing w:val="0"/>
      </w:pPr>
    </w:p>
    <w:p w:rsidR="00456BBC" w:rsidRDefault="00456BBC" w:rsidP="00456BBC">
      <w:pPr>
        <w:pStyle w:val="ListParagraph"/>
        <w:numPr>
          <w:ilvl w:val="0"/>
          <w:numId w:val="15"/>
        </w:numPr>
        <w:contextualSpacing w:val="0"/>
      </w:pPr>
      <w:r w:rsidRPr="006377CE">
        <w:t xml:space="preserve">Tasks and activities will be set by all class teachers on </w:t>
      </w:r>
      <w:r w:rsidR="006E6402">
        <w:t xml:space="preserve">Mondays </w:t>
      </w:r>
      <w:r w:rsidRPr="006377CE">
        <w:t xml:space="preserve">to allow </w:t>
      </w:r>
      <w:r w:rsidR="006E6402">
        <w:t xml:space="preserve">young people and </w:t>
      </w:r>
      <w:r w:rsidRPr="006377CE">
        <w:t>families to structure their week</w:t>
      </w:r>
      <w:r w:rsidR="006E6402">
        <w:t xml:space="preserve"> ahead</w:t>
      </w:r>
      <w:r w:rsidRPr="006377CE">
        <w:t>.</w:t>
      </w:r>
    </w:p>
    <w:p w:rsidR="00456BBC" w:rsidRDefault="00456BBC" w:rsidP="00456BBC">
      <w:pPr>
        <w:pStyle w:val="ListParagraph"/>
      </w:pPr>
    </w:p>
    <w:p w:rsidR="00456BBC" w:rsidRDefault="006E6402" w:rsidP="00456BBC">
      <w:pPr>
        <w:pStyle w:val="ListParagraph"/>
        <w:numPr>
          <w:ilvl w:val="0"/>
          <w:numId w:val="15"/>
        </w:numPr>
        <w:contextualSpacing w:val="0"/>
      </w:pPr>
      <w:r>
        <w:t xml:space="preserve">Weekly </w:t>
      </w:r>
      <w:r w:rsidR="00456BBC" w:rsidRPr="006377CE">
        <w:t xml:space="preserve">teacher input to support young people to meaningfully engage in learning, build working relationships with their class teachers and peers </w:t>
      </w:r>
      <w:r>
        <w:t xml:space="preserve">will be important to </w:t>
      </w:r>
      <w:r w:rsidR="00456BBC" w:rsidRPr="006377CE">
        <w:t xml:space="preserve">retain a connectedness with school. </w:t>
      </w:r>
    </w:p>
    <w:p w:rsidR="004B7C73" w:rsidRDefault="004B7C73" w:rsidP="004B7C73">
      <w:pPr>
        <w:pStyle w:val="ListParagraph"/>
      </w:pPr>
    </w:p>
    <w:p w:rsidR="004B7C73" w:rsidRDefault="004B7C73" w:rsidP="004B7C73">
      <w:r>
        <w:t xml:space="preserve">Please also be aware that, despite their very best efforts, our part-time teaching staff may not always be in a position to respond to pupil queries within the same timeframe as our full-time colleagues. I ask for your patience and understanding in this regard. </w:t>
      </w:r>
    </w:p>
    <w:p w:rsidR="004B7C73" w:rsidRDefault="004B7C73" w:rsidP="004B7C73"/>
    <w:p w:rsidR="004B7C73" w:rsidRDefault="004B7C73" w:rsidP="004B7C73">
      <w:r>
        <w:t xml:space="preserve">We are always contactable at </w:t>
      </w:r>
      <w:hyperlink r:id="rId10" w:history="1">
        <w:r w:rsidRPr="00FC6219">
          <w:rPr>
            <w:rStyle w:val="Hyperlink"/>
          </w:rPr>
          <w:t>CrieffHigh@pkc.gov.uk</w:t>
        </w:r>
      </w:hyperlink>
      <w:r>
        <w:t xml:space="preserve">. </w:t>
      </w:r>
    </w:p>
    <w:p w:rsidR="004B7C73" w:rsidRPr="006377CE" w:rsidRDefault="004B7C73" w:rsidP="004B7C73"/>
    <w:p w:rsidR="00F065D1" w:rsidRPr="00455C62" w:rsidRDefault="00F065D1" w:rsidP="00F065D1">
      <w:pPr>
        <w:rPr>
          <w:b/>
          <w:color w:val="212121"/>
        </w:rPr>
      </w:pPr>
      <w:r w:rsidRPr="00455C62">
        <w:rPr>
          <w:b/>
          <w:color w:val="212121"/>
        </w:rPr>
        <w:t>Pupil wellbeing survey</w:t>
      </w:r>
    </w:p>
    <w:p w:rsidR="00F065D1" w:rsidRDefault="00F065D1" w:rsidP="00114AAF">
      <w:pPr>
        <w:rPr>
          <w:color w:val="212121"/>
          <w:u w:val="single"/>
        </w:rPr>
      </w:pPr>
    </w:p>
    <w:p w:rsidR="007B5A35" w:rsidRDefault="007B5A35" w:rsidP="00114AAF">
      <w:pPr>
        <w:rPr>
          <w:color w:val="212121"/>
        </w:rPr>
      </w:pPr>
      <w:r w:rsidRPr="007B5A35">
        <w:rPr>
          <w:color w:val="212121"/>
        </w:rPr>
        <w:t>Mrs Telford forward</w:t>
      </w:r>
      <w:r w:rsidR="006E6402">
        <w:rPr>
          <w:color w:val="212121"/>
        </w:rPr>
        <w:t xml:space="preserve">ed </w:t>
      </w:r>
      <w:r w:rsidRPr="007B5A35">
        <w:rPr>
          <w:color w:val="212121"/>
        </w:rPr>
        <w:t xml:space="preserve">a pupil wellbeing survey </w:t>
      </w:r>
      <w:r w:rsidR="00C51FA1">
        <w:rPr>
          <w:color w:val="212121"/>
        </w:rPr>
        <w:t>to</w:t>
      </w:r>
      <w:r w:rsidRPr="007B5A35">
        <w:rPr>
          <w:color w:val="212121"/>
        </w:rPr>
        <w:t xml:space="preserve"> young people </w:t>
      </w:r>
      <w:r w:rsidR="00C51FA1">
        <w:rPr>
          <w:color w:val="212121"/>
        </w:rPr>
        <w:t xml:space="preserve">asking </w:t>
      </w:r>
      <w:r w:rsidR="008F5B04">
        <w:rPr>
          <w:color w:val="212121"/>
        </w:rPr>
        <w:t xml:space="preserve">for </w:t>
      </w:r>
      <w:r w:rsidRPr="007B5A35">
        <w:rPr>
          <w:color w:val="212121"/>
        </w:rPr>
        <w:t xml:space="preserve">their views </w:t>
      </w:r>
      <w:r w:rsidR="00C51FA1">
        <w:rPr>
          <w:color w:val="212121"/>
        </w:rPr>
        <w:t>on</w:t>
      </w:r>
      <w:r w:rsidRPr="007B5A35">
        <w:rPr>
          <w:color w:val="212121"/>
        </w:rPr>
        <w:t xml:space="preserve"> </w:t>
      </w:r>
      <w:r w:rsidR="00C51FA1">
        <w:rPr>
          <w:color w:val="212121"/>
        </w:rPr>
        <w:t xml:space="preserve">our approaches to </w:t>
      </w:r>
      <w:r w:rsidRPr="007B5A35">
        <w:rPr>
          <w:color w:val="212121"/>
        </w:rPr>
        <w:t>communication, continuation of learning and pastoral support</w:t>
      </w:r>
      <w:r w:rsidR="00C51FA1">
        <w:rPr>
          <w:color w:val="212121"/>
        </w:rPr>
        <w:t xml:space="preserve">. </w:t>
      </w:r>
      <w:r>
        <w:rPr>
          <w:color w:val="212121"/>
        </w:rPr>
        <w:t xml:space="preserve">In the same way as parent and carer feedback has informed our current planning, we </w:t>
      </w:r>
      <w:r w:rsidR="00C51FA1">
        <w:rPr>
          <w:color w:val="212121"/>
        </w:rPr>
        <w:t xml:space="preserve">will </w:t>
      </w:r>
      <w:r>
        <w:rPr>
          <w:color w:val="212121"/>
        </w:rPr>
        <w:t xml:space="preserve">seek to adapt to </w:t>
      </w:r>
      <w:r w:rsidR="008F5B04">
        <w:rPr>
          <w:color w:val="212121"/>
        </w:rPr>
        <w:t xml:space="preserve">meet </w:t>
      </w:r>
      <w:r>
        <w:rPr>
          <w:color w:val="212121"/>
        </w:rPr>
        <w:t>the needs of</w:t>
      </w:r>
      <w:r w:rsidR="008F5B04">
        <w:rPr>
          <w:color w:val="212121"/>
        </w:rPr>
        <w:t xml:space="preserve"> our</w:t>
      </w:r>
      <w:r>
        <w:rPr>
          <w:color w:val="212121"/>
        </w:rPr>
        <w:t xml:space="preserve"> young people.</w:t>
      </w:r>
    </w:p>
    <w:p w:rsidR="007B5A35" w:rsidRPr="007B5A35" w:rsidRDefault="007B5A35" w:rsidP="00114AAF">
      <w:pPr>
        <w:rPr>
          <w:color w:val="212121"/>
        </w:rPr>
      </w:pPr>
    </w:p>
    <w:p w:rsidR="00F065D1" w:rsidRDefault="00C51FA1" w:rsidP="00F065D1">
      <w:pPr>
        <w:rPr>
          <w:color w:val="212121"/>
        </w:rPr>
      </w:pPr>
      <w:r>
        <w:rPr>
          <w:color w:val="212121"/>
        </w:rPr>
        <w:t xml:space="preserve">I was pleased to see that so many young people took the time to complete the survey. It is clear by their responses that our pupil support team have been of great support to young people with their regular contact being maintained during this period of school closure. </w:t>
      </w:r>
    </w:p>
    <w:p w:rsidR="00C51FA1" w:rsidRDefault="00C51FA1" w:rsidP="00F065D1">
      <w:pPr>
        <w:rPr>
          <w:color w:val="212121"/>
        </w:rPr>
      </w:pPr>
    </w:p>
    <w:p w:rsidR="00C51FA1" w:rsidRDefault="00C51FA1" w:rsidP="00F065D1">
      <w:pPr>
        <w:rPr>
          <w:color w:val="212121"/>
        </w:rPr>
      </w:pPr>
      <w:r>
        <w:rPr>
          <w:color w:val="212121"/>
        </w:rPr>
        <w:t>This was acknowledged by our Parent Council who trialled hosting an online meeting with me earlier this week. The trial was successful, and it is hoped that we can meet again soon in a wider forum.</w:t>
      </w:r>
    </w:p>
    <w:p w:rsidR="00D1284B" w:rsidRDefault="00D1284B" w:rsidP="00F065D1">
      <w:pPr>
        <w:rPr>
          <w:color w:val="212121"/>
        </w:rPr>
      </w:pPr>
    </w:p>
    <w:p w:rsidR="00114AAF" w:rsidRDefault="00D1284B" w:rsidP="00114AAF">
      <w:pPr>
        <w:rPr>
          <w:color w:val="212121"/>
        </w:rPr>
      </w:pPr>
      <w:r>
        <w:rPr>
          <w:color w:val="212121"/>
        </w:rPr>
        <w:t xml:space="preserve">Finally, on thank-a-teacher-day, I’d like to thank all of our teaching staff for continuing to support our young people during these times, it is greatly appreciated. </w:t>
      </w:r>
    </w:p>
    <w:p w:rsidR="00435E08" w:rsidRDefault="00435E08" w:rsidP="00211005">
      <w:pPr>
        <w:rPr>
          <w:color w:val="212121"/>
          <w:u w:val="single"/>
        </w:rPr>
      </w:pPr>
    </w:p>
    <w:p w:rsidR="00435E08" w:rsidRDefault="009C0DDA" w:rsidP="00C21005">
      <w:pPr>
        <w:jc w:val="both"/>
        <w:rPr>
          <w:rFonts w:cs="Arial"/>
          <w:color w:val="auto"/>
        </w:rPr>
      </w:pPr>
      <w:r>
        <w:rPr>
          <w:rFonts w:cs="Arial"/>
          <w:color w:val="auto"/>
        </w:rPr>
        <w:t>As always, p</w:t>
      </w:r>
      <w:r w:rsidR="00435E08">
        <w:rPr>
          <w:rFonts w:cs="Arial"/>
          <w:color w:val="auto"/>
        </w:rPr>
        <w:t>lease continue to t</w:t>
      </w:r>
      <w:r w:rsidR="00817197">
        <w:rPr>
          <w:rFonts w:cs="Arial"/>
          <w:color w:val="auto"/>
        </w:rPr>
        <w:t xml:space="preserve">ake care of yourself and your loved ones. </w:t>
      </w:r>
      <w:r w:rsidR="00435E08">
        <w:rPr>
          <w:rFonts w:cs="Arial"/>
          <w:color w:val="auto"/>
        </w:rPr>
        <w:t>Kindest wishes.</w:t>
      </w:r>
    </w:p>
    <w:p w:rsidR="00C207E1" w:rsidRDefault="00C207E1" w:rsidP="00C207E1">
      <w:pPr>
        <w:rPr>
          <w:color w:val="auto"/>
        </w:rPr>
      </w:pPr>
    </w:p>
    <w:p w:rsidR="00C207E1" w:rsidRPr="00C75364" w:rsidRDefault="00C75364" w:rsidP="00C207E1">
      <w:pPr>
        <w:rPr>
          <w:rFonts w:ascii="Freestyle Script" w:hAnsi="Freestyle Script"/>
          <w:color w:val="auto"/>
          <w:sz w:val="44"/>
          <w:szCs w:val="44"/>
        </w:rPr>
      </w:pPr>
      <w:r w:rsidRPr="00C75364">
        <w:rPr>
          <w:rFonts w:ascii="Freestyle Script" w:hAnsi="Freestyle Script"/>
          <w:color w:val="auto"/>
          <w:sz w:val="44"/>
          <w:szCs w:val="44"/>
        </w:rPr>
        <w:t>John Donnelly</w:t>
      </w:r>
    </w:p>
    <w:p w:rsidR="00C75364" w:rsidRDefault="00C75364" w:rsidP="00C207E1">
      <w:pPr>
        <w:rPr>
          <w:b/>
          <w:color w:val="auto"/>
        </w:rPr>
      </w:pPr>
    </w:p>
    <w:p w:rsidR="00BC5BA7" w:rsidRPr="00C207E1" w:rsidRDefault="00BC5BA7" w:rsidP="00C207E1">
      <w:pPr>
        <w:rPr>
          <w:b/>
          <w:color w:val="auto"/>
        </w:rPr>
      </w:pPr>
      <w:r w:rsidRPr="00C207E1">
        <w:rPr>
          <w:b/>
          <w:color w:val="auto"/>
        </w:rPr>
        <w:t xml:space="preserve">Mr </w:t>
      </w:r>
      <w:r w:rsidR="00FC4151">
        <w:rPr>
          <w:b/>
          <w:color w:val="auto"/>
        </w:rPr>
        <w:t>J Donnelly</w:t>
      </w:r>
    </w:p>
    <w:p w:rsidR="00780D90" w:rsidRDefault="00692702" w:rsidP="00C207E1">
      <w:pPr>
        <w:rPr>
          <w:color w:val="auto"/>
        </w:rPr>
      </w:pPr>
      <w:r>
        <w:rPr>
          <w:color w:val="auto"/>
        </w:rPr>
        <w:t>Headteacher</w:t>
      </w:r>
      <w:r w:rsidR="00FC4151">
        <w:rPr>
          <w:color w:val="auto"/>
        </w:rPr>
        <w:t>/Campus Leader</w:t>
      </w:r>
    </w:p>
    <w:sectPr w:rsidR="00780D90" w:rsidSect="004656D7">
      <w:headerReference w:type="default" r:id="rId11"/>
      <w:footerReference w:type="default" r:id="rId12"/>
      <w:pgSz w:w="11907" w:h="16840" w:code="9"/>
      <w:pgMar w:top="567" w:right="964" w:bottom="993" w:left="964" w:header="72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C73" w:rsidRDefault="004B7C73">
      <w:r>
        <w:separator/>
      </w:r>
    </w:p>
  </w:endnote>
  <w:endnote w:type="continuationSeparator" w:id="0">
    <w:p w:rsidR="004B7C73" w:rsidRDefault="004B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C73" w:rsidRPr="00EC46C3" w:rsidRDefault="004B7C73" w:rsidP="00D933D3">
    <w:pPr>
      <w:pStyle w:val="Footer"/>
      <w:jc w:val="center"/>
      <w:rPr>
        <w:rFonts w:eastAsia="Calibri" w:cs="Arial"/>
        <w:b/>
        <w:sz w:val="18"/>
        <w:szCs w:val="18"/>
        <w:lang w:eastAsia="en-US"/>
      </w:rPr>
    </w:pPr>
    <w:r w:rsidRPr="00EC46C3">
      <w:rPr>
        <w:rFonts w:eastAsia="Calibri" w:cs="Arial"/>
        <w:b/>
        <w:sz w:val="18"/>
        <w:szCs w:val="18"/>
        <w:lang w:eastAsia="en-US"/>
      </w:rPr>
      <w:t>Education &amp; Children’s Services</w:t>
    </w:r>
  </w:p>
  <w:p w:rsidR="004B7C73" w:rsidRDefault="004B7C73" w:rsidP="00D933D3">
    <w:pPr>
      <w:pStyle w:val="Footer"/>
      <w:jc w:val="center"/>
    </w:pPr>
    <w:r w:rsidRPr="0086252B">
      <w:rPr>
        <w:rFonts w:eastAsia="Calibri" w:cs="Arial"/>
        <w:i/>
        <w:sz w:val="18"/>
        <w:szCs w:val="18"/>
        <w:lang w:eastAsia="en-US"/>
      </w:rPr>
      <w:t>Executive Director (Education &amp; Children’s Services)</w:t>
    </w:r>
    <w:r w:rsidRPr="0086252B">
      <w:rPr>
        <w:rFonts w:eastAsia="Calibri" w:cs="Arial"/>
        <w:b/>
        <w:i/>
        <w:sz w:val="18"/>
        <w:szCs w:val="18"/>
        <w:lang w:eastAsia="en-US"/>
      </w:rPr>
      <w:t xml:space="preserve"> Sheena Devlin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C73" w:rsidRDefault="004B7C73">
      <w:r>
        <w:separator/>
      </w:r>
    </w:p>
  </w:footnote>
  <w:footnote w:type="continuationSeparator" w:id="0">
    <w:p w:rsidR="004B7C73" w:rsidRDefault="004B7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C73" w:rsidRDefault="004B7C73">
    <w:pPr>
      <w:pStyle w:val="Header"/>
    </w:pPr>
    <w:r>
      <w:rPr>
        <w:rFonts w:eastAsia="Calibri" w:cs="Arial"/>
        <w:i/>
        <w:noProof/>
        <w:sz w:val="18"/>
        <w:szCs w:val="18"/>
      </w:rPr>
      <w:drawing>
        <wp:anchor distT="0" distB="0" distL="114300" distR="114300" simplePos="0" relativeHeight="251659264" behindDoc="1" locked="0" layoutInCell="1" allowOverlap="1" wp14:anchorId="14661ABC" wp14:editId="2C1C4D5B">
          <wp:simplePos x="0" y="0"/>
          <wp:positionH relativeFrom="column">
            <wp:posOffset>2550160</wp:posOffset>
          </wp:positionH>
          <wp:positionV relativeFrom="paragraph">
            <wp:posOffset>-133666</wp:posOffset>
          </wp:positionV>
          <wp:extent cx="899795" cy="1350010"/>
          <wp:effectExtent l="0" t="0" r="0" b="2540"/>
          <wp:wrapNone/>
          <wp:docPr id="3" name="Picture 3" descr="Corporate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2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1A6"/>
    <w:multiLevelType w:val="hybridMultilevel"/>
    <w:tmpl w:val="A14C8FC0"/>
    <w:lvl w:ilvl="0" w:tplc="9410BC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825E3"/>
    <w:multiLevelType w:val="hybridMultilevel"/>
    <w:tmpl w:val="75720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71E56"/>
    <w:multiLevelType w:val="hybridMultilevel"/>
    <w:tmpl w:val="0496407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1A95073E"/>
    <w:multiLevelType w:val="hybridMultilevel"/>
    <w:tmpl w:val="36B2AF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BA74A3"/>
    <w:multiLevelType w:val="hybridMultilevel"/>
    <w:tmpl w:val="CA5E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96B26"/>
    <w:multiLevelType w:val="hybridMultilevel"/>
    <w:tmpl w:val="A0EAAC3C"/>
    <w:lvl w:ilvl="0" w:tplc="9410BC1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545AC"/>
    <w:multiLevelType w:val="hybridMultilevel"/>
    <w:tmpl w:val="3FA4D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EC56D1"/>
    <w:multiLevelType w:val="hybridMultilevel"/>
    <w:tmpl w:val="501E2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A0F6D"/>
    <w:multiLevelType w:val="hybridMultilevel"/>
    <w:tmpl w:val="F91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61CF3"/>
    <w:multiLevelType w:val="hybridMultilevel"/>
    <w:tmpl w:val="4FAC0DB6"/>
    <w:lvl w:ilvl="0" w:tplc="0809000F">
      <w:start w:val="1"/>
      <w:numFmt w:val="decimal"/>
      <w:lvlText w:val="%1."/>
      <w:lvlJc w:val="left"/>
      <w:pPr>
        <w:ind w:left="360" w:hanging="360"/>
      </w:pPr>
    </w:lvl>
    <w:lvl w:ilvl="1" w:tplc="C304F4EE">
      <w:numFmt w:val="bullet"/>
      <w:lvlText w:val=""/>
      <w:lvlJc w:val="left"/>
      <w:pPr>
        <w:ind w:left="1440" w:hanging="360"/>
      </w:pPr>
      <w:rPr>
        <w:rFonts w:ascii="Wingdings" w:eastAsia="Times New Roman" w:hAnsi="Wingdings"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E5533D"/>
    <w:multiLevelType w:val="hybridMultilevel"/>
    <w:tmpl w:val="578856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0E15DF"/>
    <w:multiLevelType w:val="hybridMultilevel"/>
    <w:tmpl w:val="6C9A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E0E88"/>
    <w:multiLevelType w:val="hybridMultilevel"/>
    <w:tmpl w:val="A1A4A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D0A8E"/>
    <w:multiLevelType w:val="hybridMultilevel"/>
    <w:tmpl w:val="A3B2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5D570D"/>
    <w:multiLevelType w:val="multilevel"/>
    <w:tmpl w:val="8AAEA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11"/>
  </w:num>
  <w:num w:numId="5">
    <w:abstractNumId w:val="13"/>
  </w:num>
  <w:num w:numId="6">
    <w:abstractNumId w:val="14"/>
  </w:num>
  <w:num w:numId="7">
    <w:abstractNumId w:val="10"/>
  </w:num>
  <w:num w:numId="8">
    <w:abstractNumId w:val="12"/>
  </w:num>
  <w:num w:numId="9">
    <w:abstractNumId w:val="0"/>
  </w:num>
  <w:num w:numId="10">
    <w:abstractNumId w:val="5"/>
  </w:num>
  <w:num w:numId="11">
    <w:abstractNumId w:val="7"/>
  </w:num>
  <w:num w:numId="12">
    <w:abstractNumId w:val="2"/>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O:\1. General Communication\2. Staff Correspondence\SMT\D Mcluskey\Resolutions 120219 data.docx"/>
  </w:mailMerge>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F2"/>
    <w:rsid w:val="00000FB9"/>
    <w:rsid w:val="00006E60"/>
    <w:rsid w:val="00013A6C"/>
    <w:rsid w:val="00020606"/>
    <w:rsid w:val="00041404"/>
    <w:rsid w:val="00053E04"/>
    <w:rsid w:val="00056E6B"/>
    <w:rsid w:val="000648F9"/>
    <w:rsid w:val="00065676"/>
    <w:rsid w:val="00066333"/>
    <w:rsid w:val="00082276"/>
    <w:rsid w:val="000A24BB"/>
    <w:rsid w:val="000F0E55"/>
    <w:rsid w:val="000F6AED"/>
    <w:rsid w:val="00114AAF"/>
    <w:rsid w:val="00121E1C"/>
    <w:rsid w:val="00122D09"/>
    <w:rsid w:val="00126E32"/>
    <w:rsid w:val="00127824"/>
    <w:rsid w:val="00145F86"/>
    <w:rsid w:val="00154EB4"/>
    <w:rsid w:val="00156F8C"/>
    <w:rsid w:val="0016094A"/>
    <w:rsid w:val="001719EB"/>
    <w:rsid w:val="00176BFD"/>
    <w:rsid w:val="00177710"/>
    <w:rsid w:val="00186B7B"/>
    <w:rsid w:val="00187A94"/>
    <w:rsid w:val="0019224B"/>
    <w:rsid w:val="00197FC6"/>
    <w:rsid w:val="001A37E9"/>
    <w:rsid w:val="001B69AC"/>
    <w:rsid w:val="001E1B34"/>
    <w:rsid w:val="0020761D"/>
    <w:rsid w:val="00211005"/>
    <w:rsid w:val="00217B9A"/>
    <w:rsid w:val="002279C5"/>
    <w:rsid w:val="0023431B"/>
    <w:rsid w:val="002672C6"/>
    <w:rsid w:val="002A2517"/>
    <w:rsid w:val="002C2FF4"/>
    <w:rsid w:val="002C3EDD"/>
    <w:rsid w:val="002C7EF3"/>
    <w:rsid w:val="002F10B2"/>
    <w:rsid w:val="00305B44"/>
    <w:rsid w:val="00312573"/>
    <w:rsid w:val="00325DB8"/>
    <w:rsid w:val="003279E6"/>
    <w:rsid w:val="00344F84"/>
    <w:rsid w:val="003727B5"/>
    <w:rsid w:val="00387DDF"/>
    <w:rsid w:val="003A7FBF"/>
    <w:rsid w:val="003D4B83"/>
    <w:rsid w:val="003E68FE"/>
    <w:rsid w:val="004056BF"/>
    <w:rsid w:val="00412FDC"/>
    <w:rsid w:val="00435E08"/>
    <w:rsid w:val="00455062"/>
    <w:rsid w:val="00455C62"/>
    <w:rsid w:val="00456BBC"/>
    <w:rsid w:val="004656D7"/>
    <w:rsid w:val="004928CF"/>
    <w:rsid w:val="00495192"/>
    <w:rsid w:val="004A1D9F"/>
    <w:rsid w:val="004B7C73"/>
    <w:rsid w:val="004C5B2E"/>
    <w:rsid w:val="004C78D1"/>
    <w:rsid w:val="004C7914"/>
    <w:rsid w:val="00507018"/>
    <w:rsid w:val="005103A2"/>
    <w:rsid w:val="005279FC"/>
    <w:rsid w:val="00534C12"/>
    <w:rsid w:val="00543AD4"/>
    <w:rsid w:val="005730EF"/>
    <w:rsid w:val="005B3B98"/>
    <w:rsid w:val="005B5844"/>
    <w:rsid w:val="006062BB"/>
    <w:rsid w:val="006145E3"/>
    <w:rsid w:val="00615614"/>
    <w:rsid w:val="00625A63"/>
    <w:rsid w:val="006377CE"/>
    <w:rsid w:val="00650045"/>
    <w:rsid w:val="0066517B"/>
    <w:rsid w:val="00676414"/>
    <w:rsid w:val="0068348C"/>
    <w:rsid w:val="00692702"/>
    <w:rsid w:val="00696346"/>
    <w:rsid w:val="006C10FD"/>
    <w:rsid w:val="006C1488"/>
    <w:rsid w:val="006E6402"/>
    <w:rsid w:val="006F2703"/>
    <w:rsid w:val="006F3216"/>
    <w:rsid w:val="00727317"/>
    <w:rsid w:val="007305DA"/>
    <w:rsid w:val="007758BE"/>
    <w:rsid w:val="00780D90"/>
    <w:rsid w:val="00785265"/>
    <w:rsid w:val="00785460"/>
    <w:rsid w:val="00785AD4"/>
    <w:rsid w:val="007918A8"/>
    <w:rsid w:val="007B5812"/>
    <w:rsid w:val="007B5A35"/>
    <w:rsid w:val="007C1ED4"/>
    <w:rsid w:val="007C7B41"/>
    <w:rsid w:val="007E15E0"/>
    <w:rsid w:val="00801DDF"/>
    <w:rsid w:val="00803DC8"/>
    <w:rsid w:val="00815E18"/>
    <w:rsid w:val="00817197"/>
    <w:rsid w:val="00846537"/>
    <w:rsid w:val="00852E69"/>
    <w:rsid w:val="008A1BC8"/>
    <w:rsid w:val="008A40C1"/>
    <w:rsid w:val="008D20F9"/>
    <w:rsid w:val="008D43FF"/>
    <w:rsid w:val="008E4D93"/>
    <w:rsid w:val="008E6A2D"/>
    <w:rsid w:val="008F1306"/>
    <w:rsid w:val="008F5B04"/>
    <w:rsid w:val="008F629F"/>
    <w:rsid w:val="00901388"/>
    <w:rsid w:val="0090592A"/>
    <w:rsid w:val="0091561C"/>
    <w:rsid w:val="00915FC4"/>
    <w:rsid w:val="009503F6"/>
    <w:rsid w:val="00952236"/>
    <w:rsid w:val="009554FC"/>
    <w:rsid w:val="009746BA"/>
    <w:rsid w:val="00993D64"/>
    <w:rsid w:val="009B2CFC"/>
    <w:rsid w:val="009C0DDA"/>
    <w:rsid w:val="009C12D8"/>
    <w:rsid w:val="009E25F7"/>
    <w:rsid w:val="009E783F"/>
    <w:rsid w:val="00A23A7B"/>
    <w:rsid w:val="00A23CBA"/>
    <w:rsid w:val="00A30AF1"/>
    <w:rsid w:val="00A351AB"/>
    <w:rsid w:val="00A621CE"/>
    <w:rsid w:val="00A64020"/>
    <w:rsid w:val="00A75469"/>
    <w:rsid w:val="00AE0283"/>
    <w:rsid w:val="00AE1825"/>
    <w:rsid w:val="00AF1CC9"/>
    <w:rsid w:val="00B03048"/>
    <w:rsid w:val="00B234C9"/>
    <w:rsid w:val="00B7162E"/>
    <w:rsid w:val="00BC5BA7"/>
    <w:rsid w:val="00BC6D46"/>
    <w:rsid w:val="00BD643F"/>
    <w:rsid w:val="00BF67E9"/>
    <w:rsid w:val="00C14055"/>
    <w:rsid w:val="00C207E1"/>
    <w:rsid w:val="00C20847"/>
    <w:rsid w:val="00C21005"/>
    <w:rsid w:val="00C231CE"/>
    <w:rsid w:val="00C26E77"/>
    <w:rsid w:val="00C51FA1"/>
    <w:rsid w:val="00C64E19"/>
    <w:rsid w:val="00C71D82"/>
    <w:rsid w:val="00C73C08"/>
    <w:rsid w:val="00C75364"/>
    <w:rsid w:val="00C87761"/>
    <w:rsid w:val="00CA523A"/>
    <w:rsid w:val="00CA6437"/>
    <w:rsid w:val="00CB40ED"/>
    <w:rsid w:val="00CC2D98"/>
    <w:rsid w:val="00CE2B70"/>
    <w:rsid w:val="00CF7443"/>
    <w:rsid w:val="00D0553A"/>
    <w:rsid w:val="00D1284B"/>
    <w:rsid w:val="00D1576D"/>
    <w:rsid w:val="00D36EDC"/>
    <w:rsid w:val="00D41B2A"/>
    <w:rsid w:val="00D422F2"/>
    <w:rsid w:val="00D47122"/>
    <w:rsid w:val="00D678C3"/>
    <w:rsid w:val="00D91121"/>
    <w:rsid w:val="00D933D3"/>
    <w:rsid w:val="00D958C6"/>
    <w:rsid w:val="00DA4C06"/>
    <w:rsid w:val="00DD4008"/>
    <w:rsid w:val="00DD583F"/>
    <w:rsid w:val="00DE39B5"/>
    <w:rsid w:val="00DF095D"/>
    <w:rsid w:val="00DF0F2A"/>
    <w:rsid w:val="00E11C28"/>
    <w:rsid w:val="00E21190"/>
    <w:rsid w:val="00E30E7E"/>
    <w:rsid w:val="00E41D55"/>
    <w:rsid w:val="00E4302F"/>
    <w:rsid w:val="00E76A92"/>
    <w:rsid w:val="00E76CBD"/>
    <w:rsid w:val="00EC5764"/>
    <w:rsid w:val="00EE7AD5"/>
    <w:rsid w:val="00EF50D4"/>
    <w:rsid w:val="00EF7A25"/>
    <w:rsid w:val="00F03306"/>
    <w:rsid w:val="00F065D1"/>
    <w:rsid w:val="00F06A0E"/>
    <w:rsid w:val="00F10DBC"/>
    <w:rsid w:val="00F10E60"/>
    <w:rsid w:val="00F23C77"/>
    <w:rsid w:val="00F460E3"/>
    <w:rsid w:val="00F80396"/>
    <w:rsid w:val="00F90FCD"/>
    <w:rsid w:val="00F91973"/>
    <w:rsid w:val="00F9599A"/>
    <w:rsid w:val="00F978A8"/>
    <w:rsid w:val="00FA0097"/>
    <w:rsid w:val="00FA1EDB"/>
    <w:rsid w:val="00FA2776"/>
    <w:rsid w:val="00FA4A5D"/>
    <w:rsid w:val="00FC4151"/>
    <w:rsid w:val="00FD2858"/>
    <w:rsid w:val="00FE3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CC1646C5-FA38-446D-8F1E-13EF9691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olor w:val="000000"/>
      <w:kern w:val="28"/>
      <w:sz w:val="24"/>
      <w:szCs w:val="24"/>
    </w:rPr>
  </w:style>
  <w:style w:type="paragraph" w:styleId="Heading1">
    <w:name w:val="heading 1"/>
    <w:basedOn w:val="Normal"/>
    <w:next w:val="Normal"/>
    <w:qFormat/>
    <w:rsid w:val="005B5844"/>
    <w:pPr>
      <w:keepNext/>
      <w:outlineLvl w:val="0"/>
    </w:pPr>
    <w:rPr>
      <w:b/>
      <w:color w:val="auto"/>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3D64"/>
    <w:rPr>
      <w:color w:val="0000FF"/>
      <w:u w:val="single"/>
    </w:rPr>
  </w:style>
  <w:style w:type="paragraph" w:styleId="BalloonText">
    <w:name w:val="Balloon Text"/>
    <w:basedOn w:val="Normal"/>
    <w:semiHidden/>
    <w:rsid w:val="002A2517"/>
    <w:rPr>
      <w:rFonts w:ascii="Tahoma" w:hAnsi="Tahoma" w:cs="Tahoma"/>
      <w:sz w:val="16"/>
      <w:szCs w:val="16"/>
    </w:rPr>
  </w:style>
  <w:style w:type="paragraph" w:styleId="Header">
    <w:name w:val="header"/>
    <w:basedOn w:val="Normal"/>
    <w:rsid w:val="008E4D93"/>
    <w:pPr>
      <w:tabs>
        <w:tab w:val="center" w:pos="4320"/>
        <w:tab w:val="right" w:pos="8640"/>
      </w:tabs>
    </w:pPr>
  </w:style>
  <w:style w:type="paragraph" w:styleId="Footer">
    <w:name w:val="footer"/>
    <w:basedOn w:val="Normal"/>
    <w:link w:val="FooterChar"/>
    <w:uiPriority w:val="99"/>
    <w:rsid w:val="008E4D93"/>
    <w:pPr>
      <w:tabs>
        <w:tab w:val="center" w:pos="4320"/>
        <w:tab w:val="right" w:pos="8640"/>
      </w:tabs>
    </w:pPr>
  </w:style>
  <w:style w:type="paragraph" w:styleId="BodyText">
    <w:name w:val="Body Text"/>
    <w:basedOn w:val="Normal"/>
    <w:rsid w:val="005B5844"/>
    <w:rPr>
      <w:color w:val="auto"/>
      <w:kern w:val="0"/>
      <w:sz w:val="22"/>
      <w:szCs w:val="20"/>
    </w:rPr>
  </w:style>
  <w:style w:type="table" w:styleId="TableGrid">
    <w:name w:val="Table Grid"/>
    <w:basedOn w:val="TableNormal"/>
    <w:rsid w:val="00F80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933D3"/>
    <w:rPr>
      <w:rFonts w:ascii="Arial" w:hAnsi="Arial"/>
      <w:color w:val="000000"/>
      <w:kern w:val="28"/>
      <w:sz w:val="24"/>
      <w:szCs w:val="24"/>
    </w:rPr>
  </w:style>
  <w:style w:type="paragraph" w:styleId="ListParagraph">
    <w:name w:val="List Paragraph"/>
    <w:basedOn w:val="Normal"/>
    <w:uiPriority w:val="34"/>
    <w:qFormat/>
    <w:rsid w:val="00C207E1"/>
    <w:pPr>
      <w:ind w:left="720"/>
      <w:contextualSpacing/>
    </w:pPr>
    <w:rPr>
      <w:color w:val="auto"/>
      <w:kern w:val="0"/>
      <w:szCs w:val="20"/>
    </w:rPr>
  </w:style>
  <w:style w:type="character" w:styleId="FollowedHyperlink">
    <w:name w:val="FollowedHyperlink"/>
    <w:basedOn w:val="DefaultParagraphFont"/>
    <w:uiPriority w:val="99"/>
    <w:semiHidden/>
    <w:unhideWhenUsed/>
    <w:rsid w:val="00DF0F2A"/>
    <w:rPr>
      <w:color w:val="800080" w:themeColor="followedHyperlink"/>
      <w:u w:val="single"/>
    </w:rPr>
  </w:style>
  <w:style w:type="character" w:customStyle="1" w:styleId="UnresolvedMention1">
    <w:name w:val="Unresolved Mention1"/>
    <w:basedOn w:val="DefaultParagraphFont"/>
    <w:uiPriority w:val="99"/>
    <w:semiHidden/>
    <w:unhideWhenUsed/>
    <w:rsid w:val="000648F9"/>
    <w:rPr>
      <w:color w:val="605E5C"/>
      <w:shd w:val="clear" w:color="auto" w:fill="E1DFDD"/>
    </w:rPr>
  </w:style>
  <w:style w:type="character" w:customStyle="1" w:styleId="UnresolvedMention2">
    <w:name w:val="Unresolved Mention2"/>
    <w:basedOn w:val="DefaultParagraphFont"/>
    <w:uiPriority w:val="99"/>
    <w:semiHidden/>
    <w:unhideWhenUsed/>
    <w:rsid w:val="00E41D55"/>
    <w:rPr>
      <w:color w:val="605E5C"/>
      <w:shd w:val="clear" w:color="auto" w:fill="E1DFDD"/>
    </w:rPr>
  </w:style>
  <w:style w:type="character" w:styleId="UnresolvedMention">
    <w:name w:val="Unresolved Mention"/>
    <w:basedOn w:val="DefaultParagraphFont"/>
    <w:uiPriority w:val="99"/>
    <w:semiHidden/>
    <w:unhideWhenUsed/>
    <w:rsid w:val="00D1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5389">
      <w:bodyDiv w:val="1"/>
      <w:marLeft w:val="0"/>
      <w:marRight w:val="0"/>
      <w:marTop w:val="0"/>
      <w:marBottom w:val="0"/>
      <w:divBdr>
        <w:top w:val="none" w:sz="0" w:space="0" w:color="auto"/>
        <w:left w:val="none" w:sz="0" w:space="0" w:color="auto"/>
        <w:bottom w:val="none" w:sz="0" w:space="0" w:color="auto"/>
        <w:right w:val="none" w:sz="0" w:space="0" w:color="auto"/>
      </w:divBdr>
    </w:div>
    <w:div w:id="421727754">
      <w:bodyDiv w:val="1"/>
      <w:marLeft w:val="0"/>
      <w:marRight w:val="0"/>
      <w:marTop w:val="0"/>
      <w:marBottom w:val="0"/>
      <w:divBdr>
        <w:top w:val="none" w:sz="0" w:space="0" w:color="auto"/>
        <w:left w:val="none" w:sz="0" w:space="0" w:color="auto"/>
        <w:bottom w:val="none" w:sz="0" w:space="0" w:color="auto"/>
        <w:right w:val="none" w:sz="0" w:space="0" w:color="auto"/>
      </w:divBdr>
    </w:div>
    <w:div w:id="445468514">
      <w:bodyDiv w:val="1"/>
      <w:marLeft w:val="0"/>
      <w:marRight w:val="0"/>
      <w:marTop w:val="0"/>
      <w:marBottom w:val="0"/>
      <w:divBdr>
        <w:top w:val="none" w:sz="0" w:space="0" w:color="auto"/>
        <w:left w:val="none" w:sz="0" w:space="0" w:color="auto"/>
        <w:bottom w:val="none" w:sz="0" w:space="0" w:color="auto"/>
        <w:right w:val="none" w:sz="0" w:space="0" w:color="auto"/>
      </w:divBdr>
      <w:divsChild>
        <w:div w:id="1817332408">
          <w:marLeft w:val="0"/>
          <w:marRight w:val="0"/>
          <w:marTop w:val="0"/>
          <w:marBottom w:val="0"/>
          <w:divBdr>
            <w:top w:val="none" w:sz="0" w:space="0" w:color="auto"/>
            <w:left w:val="none" w:sz="0" w:space="0" w:color="auto"/>
            <w:bottom w:val="none" w:sz="0" w:space="0" w:color="auto"/>
            <w:right w:val="none" w:sz="0" w:space="0" w:color="auto"/>
          </w:divBdr>
          <w:divsChild>
            <w:div w:id="656302189">
              <w:marLeft w:val="0"/>
              <w:marRight w:val="0"/>
              <w:marTop w:val="0"/>
              <w:marBottom w:val="0"/>
              <w:divBdr>
                <w:top w:val="none" w:sz="0" w:space="0" w:color="auto"/>
                <w:left w:val="none" w:sz="0" w:space="0" w:color="auto"/>
                <w:bottom w:val="none" w:sz="0" w:space="0" w:color="auto"/>
                <w:right w:val="none" w:sz="0" w:space="0" w:color="auto"/>
              </w:divBdr>
              <w:divsChild>
                <w:div w:id="2053528510">
                  <w:marLeft w:val="0"/>
                  <w:marRight w:val="0"/>
                  <w:marTop w:val="0"/>
                  <w:marBottom w:val="0"/>
                  <w:divBdr>
                    <w:top w:val="none" w:sz="0" w:space="0" w:color="auto"/>
                    <w:left w:val="none" w:sz="0" w:space="0" w:color="auto"/>
                    <w:bottom w:val="none" w:sz="0" w:space="0" w:color="auto"/>
                    <w:right w:val="none" w:sz="0" w:space="0" w:color="auto"/>
                  </w:divBdr>
                  <w:divsChild>
                    <w:div w:id="744034558">
                      <w:marLeft w:val="0"/>
                      <w:marRight w:val="0"/>
                      <w:marTop w:val="0"/>
                      <w:marBottom w:val="0"/>
                      <w:divBdr>
                        <w:top w:val="none" w:sz="0" w:space="0" w:color="auto"/>
                        <w:left w:val="none" w:sz="0" w:space="0" w:color="auto"/>
                        <w:bottom w:val="none" w:sz="0" w:space="0" w:color="auto"/>
                        <w:right w:val="none" w:sz="0" w:space="0" w:color="auto"/>
                      </w:divBdr>
                      <w:divsChild>
                        <w:div w:id="23411834">
                          <w:marLeft w:val="0"/>
                          <w:marRight w:val="0"/>
                          <w:marTop w:val="0"/>
                          <w:marBottom w:val="0"/>
                          <w:divBdr>
                            <w:top w:val="none" w:sz="0" w:space="0" w:color="auto"/>
                            <w:left w:val="none" w:sz="0" w:space="0" w:color="auto"/>
                            <w:bottom w:val="none" w:sz="0" w:space="0" w:color="auto"/>
                            <w:right w:val="none" w:sz="0" w:space="0" w:color="auto"/>
                          </w:divBdr>
                          <w:divsChild>
                            <w:div w:id="1418357033">
                              <w:marLeft w:val="0"/>
                              <w:marRight w:val="0"/>
                              <w:marTop w:val="0"/>
                              <w:marBottom w:val="0"/>
                              <w:divBdr>
                                <w:top w:val="none" w:sz="0" w:space="0" w:color="auto"/>
                                <w:left w:val="none" w:sz="0" w:space="0" w:color="auto"/>
                                <w:bottom w:val="none" w:sz="0" w:space="0" w:color="auto"/>
                                <w:right w:val="none" w:sz="0" w:space="0" w:color="auto"/>
                              </w:divBdr>
                              <w:divsChild>
                                <w:div w:id="47269428">
                                  <w:marLeft w:val="0"/>
                                  <w:marRight w:val="0"/>
                                  <w:marTop w:val="0"/>
                                  <w:marBottom w:val="0"/>
                                  <w:divBdr>
                                    <w:top w:val="none" w:sz="0" w:space="0" w:color="auto"/>
                                    <w:left w:val="none" w:sz="0" w:space="0" w:color="auto"/>
                                    <w:bottom w:val="none" w:sz="0" w:space="0" w:color="auto"/>
                                    <w:right w:val="none" w:sz="0" w:space="0" w:color="auto"/>
                                  </w:divBdr>
                                  <w:divsChild>
                                    <w:div w:id="741558657">
                                      <w:marLeft w:val="0"/>
                                      <w:marRight w:val="0"/>
                                      <w:marTop w:val="0"/>
                                      <w:marBottom w:val="0"/>
                                      <w:divBdr>
                                        <w:top w:val="none" w:sz="0" w:space="0" w:color="auto"/>
                                        <w:left w:val="none" w:sz="0" w:space="0" w:color="auto"/>
                                        <w:bottom w:val="none" w:sz="0" w:space="0" w:color="auto"/>
                                        <w:right w:val="none" w:sz="0" w:space="0" w:color="auto"/>
                                      </w:divBdr>
                                      <w:divsChild>
                                        <w:div w:id="1151364351">
                                          <w:marLeft w:val="0"/>
                                          <w:marRight w:val="0"/>
                                          <w:marTop w:val="0"/>
                                          <w:marBottom w:val="0"/>
                                          <w:divBdr>
                                            <w:top w:val="none" w:sz="0" w:space="0" w:color="auto"/>
                                            <w:left w:val="none" w:sz="0" w:space="0" w:color="auto"/>
                                            <w:bottom w:val="none" w:sz="0" w:space="0" w:color="auto"/>
                                            <w:right w:val="none" w:sz="0" w:space="0" w:color="auto"/>
                                          </w:divBdr>
                                          <w:divsChild>
                                            <w:div w:id="1799184609">
                                              <w:marLeft w:val="0"/>
                                              <w:marRight w:val="0"/>
                                              <w:marTop w:val="300"/>
                                              <w:marBottom w:val="0"/>
                                              <w:divBdr>
                                                <w:top w:val="none" w:sz="0" w:space="0" w:color="auto"/>
                                                <w:left w:val="none" w:sz="0" w:space="0" w:color="auto"/>
                                                <w:bottom w:val="none" w:sz="0" w:space="0" w:color="auto"/>
                                                <w:right w:val="none" w:sz="0" w:space="0" w:color="auto"/>
                                              </w:divBdr>
                                              <w:divsChild>
                                                <w:div w:id="1512138206">
                                                  <w:marLeft w:val="0"/>
                                                  <w:marRight w:val="0"/>
                                                  <w:marTop w:val="0"/>
                                                  <w:marBottom w:val="0"/>
                                                  <w:divBdr>
                                                    <w:top w:val="none" w:sz="0" w:space="0" w:color="auto"/>
                                                    <w:left w:val="none" w:sz="0" w:space="0" w:color="auto"/>
                                                    <w:bottom w:val="none" w:sz="0" w:space="0" w:color="auto"/>
                                                    <w:right w:val="none" w:sz="0" w:space="0" w:color="auto"/>
                                                  </w:divBdr>
                                                </w:div>
                                                <w:div w:id="288442619">
                                                  <w:marLeft w:val="0"/>
                                                  <w:marRight w:val="0"/>
                                                  <w:marTop w:val="0"/>
                                                  <w:marBottom w:val="0"/>
                                                  <w:divBdr>
                                                    <w:top w:val="none" w:sz="0" w:space="0" w:color="auto"/>
                                                    <w:left w:val="none" w:sz="0" w:space="0" w:color="auto"/>
                                                    <w:bottom w:val="none" w:sz="0" w:space="0" w:color="auto"/>
                                                    <w:right w:val="none" w:sz="0" w:space="0" w:color="auto"/>
                                                  </w:divBdr>
                                                </w:div>
                                              </w:divsChild>
                                            </w:div>
                                            <w:div w:id="94176431">
                                              <w:marLeft w:val="0"/>
                                              <w:marRight w:val="0"/>
                                              <w:marTop w:val="0"/>
                                              <w:marBottom w:val="0"/>
                                              <w:divBdr>
                                                <w:top w:val="none" w:sz="0" w:space="0" w:color="auto"/>
                                                <w:left w:val="none" w:sz="0" w:space="0" w:color="auto"/>
                                                <w:bottom w:val="none" w:sz="0" w:space="0" w:color="auto"/>
                                                <w:right w:val="none" w:sz="0" w:space="0" w:color="auto"/>
                                              </w:divBdr>
                                              <w:divsChild>
                                                <w:div w:id="209462802">
                                                  <w:marLeft w:val="0"/>
                                                  <w:marRight w:val="0"/>
                                                  <w:marTop w:val="0"/>
                                                  <w:marBottom w:val="0"/>
                                                  <w:divBdr>
                                                    <w:top w:val="none" w:sz="0" w:space="0" w:color="auto"/>
                                                    <w:left w:val="none" w:sz="0" w:space="0" w:color="auto"/>
                                                    <w:bottom w:val="none" w:sz="0" w:space="0" w:color="auto"/>
                                                    <w:right w:val="none" w:sz="0" w:space="0" w:color="auto"/>
                                                  </w:divBdr>
                                                  <w:divsChild>
                                                    <w:div w:id="686516985">
                                                      <w:marLeft w:val="0"/>
                                                      <w:marRight w:val="0"/>
                                                      <w:marTop w:val="0"/>
                                                      <w:marBottom w:val="0"/>
                                                      <w:divBdr>
                                                        <w:top w:val="none" w:sz="0" w:space="0" w:color="auto"/>
                                                        <w:left w:val="none" w:sz="0" w:space="0" w:color="auto"/>
                                                        <w:bottom w:val="none" w:sz="0" w:space="0" w:color="auto"/>
                                                        <w:right w:val="none" w:sz="0" w:space="0" w:color="auto"/>
                                                      </w:divBdr>
                                                      <w:divsChild>
                                                        <w:div w:id="8695640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0468373">
      <w:bodyDiv w:val="1"/>
      <w:marLeft w:val="0"/>
      <w:marRight w:val="0"/>
      <w:marTop w:val="0"/>
      <w:marBottom w:val="0"/>
      <w:divBdr>
        <w:top w:val="none" w:sz="0" w:space="0" w:color="auto"/>
        <w:left w:val="none" w:sz="0" w:space="0" w:color="auto"/>
        <w:bottom w:val="none" w:sz="0" w:space="0" w:color="auto"/>
        <w:right w:val="none" w:sz="0" w:space="0" w:color="auto"/>
      </w:divBdr>
    </w:div>
    <w:div w:id="780998794">
      <w:bodyDiv w:val="1"/>
      <w:marLeft w:val="0"/>
      <w:marRight w:val="0"/>
      <w:marTop w:val="0"/>
      <w:marBottom w:val="0"/>
      <w:divBdr>
        <w:top w:val="none" w:sz="0" w:space="0" w:color="auto"/>
        <w:left w:val="none" w:sz="0" w:space="0" w:color="auto"/>
        <w:bottom w:val="none" w:sz="0" w:space="0" w:color="auto"/>
        <w:right w:val="none" w:sz="0" w:space="0" w:color="auto"/>
      </w:divBdr>
    </w:div>
    <w:div w:id="892236725">
      <w:bodyDiv w:val="1"/>
      <w:marLeft w:val="0"/>
      <w:marRight w:val="0"/>
      <w:marTop w:val="0"/>
      <w:marBottom w:val="0"/>
      <w:divBdr>
        <w:top w:val="none" w:sz="0" w:space="0" w:color="auto"/>
        <w:left w:val="none" w:sz="0" w:space="0" w:color="auto"/>
        <w:bottom w:val="none" w:sz="0" w:space="0" w:color="auto"/>
        <w:right w:val="none" w:sz="0" w:space="0" w:color="auto"/>
      </w:divBdr>
    </w:div>
    <w:div w:id="901331689">
      <w:bodyDiv w:val="1"/>
      <w:marLeft w:val="0"/>
      <w:marRight w:val="0"/>
      <w:marTop w:val="0"/>
      <w:marBottom w:val="0"/>
      <w:divBdr>
        <w:top w:val="none" w:sz="0" w:space="0" w:color="auto"/>
        <w:left w:val="none" w:sz="0" w:space="0" w:color="auto"/>
        <w:bottom w:val="none" w:sz="0" w:space="0" w:color="auto"/>
        <w:right w:val="none" w:sz="0" w:space="0" w:color="auto"/>
      </w:divBdr>
    </w:div>
    <w:div w:id="982931016">
      <w:bodyDiv w:val="1"/>
      <w:marLeft w:val="0"/>
      <w:marRight w:val="0"/>
      <w:marTop w:val="0"/>
      <w:marBottom w:val="0"/>
      <w:divBdr>
        <w:top w:val="none" w:sz="0" w:space="0" w:color="auto"/>
        <w:left w:val="none" w:sz="0" w:space="0" w:color="auto"/>
        <w:bottom w:val="none" w:sz="0" w:space="0" w:color="auto"/>
        <w:right w:val="none" w:sz="0" w:space="0" w:color="auto"/>
      </w:divBdr>
    </w:div>
    <w:div w:id="988053057">
      <w:bodyDiv w:val="1"/>
      <w:marLeft w:val="0"/>
      <w:marRight w:val="0"/>
      <w:marTop w:val="0"/>
      <w:marBottom w:val="0"/>
      <w:divBdr>
        <w:top w:val="none" w:sz="0" w:space="0" w:color="auto"/>
        <w:left w:val="none" w:sz="0" w:space="0" w:color="auto"/>
        <w:bottom w:val="none" w:sz="0" w:space="0" w:color="auto"/>
        <w:right w:val="none" w:sz="0" w:space="0" w:color="auto"/>
      </w:divBdr>
    </w:div>
    <w:div w:id="1024288814">
      <w:bodyDiv w:val="1"/>
      <w:marLeft w:val="0"/>
      <w:marRight w:val="0"/>
      <w:marTop w:val="0"/>
      <w:marBottom w:val="0"/>
      <w:divBdr>
        <w:top w:val="none" w:sz="0" w:space="0" w:color="auto"/>
        <w:left w:val="none" w:sz="0" w:space="0" w:color="auto"/>
        <w:bottom w:val="none" w:sz="0" w:space="0" w:color="auto"/>
        <w:right w:val="none" w:sz="0" w:space="0" w:color="auto"/>
      </w:divBdr>
    </w:div>
    <w:div w:id="1354650436">
      <w:bodyDiv w:val="1"/>
      <w:marLeft w:val="0"/>
      <w:marRight w:val="0"/>
      <w:marTop w:val="0"/>
      <w:marBottom w:val="0"/>
      <w:divBdr>
        <w:top w:val="none" w:sz="0" w:space="0" w:color="auto"/>
        <w:left w:val="none" w:sz="0" w:space="0" w:color="auto"/>
        <w:bottom w:val="none" w:sz="0" w:space="0" w:color="auto"/>
        <w:right w:val="none" w:sz="0" w:space="0" w:color="auto"/>
      </w:divBdr>
    </w:div>
    <w:div w:id="1469739066">
      <w:bodyDiv w:val="1"/>
      <w:marLeft w:val="0"/>
      <w:marRight w:val="0"/>
      <w:marTop w:val="0"/>
      <w:marBottom w:val="0"/>
      <w:divBdr>
        <w:top w:val="none" w:sz="0" w:space="0" w:color="auto"/>
        <w:left w:val="none" w:sz="0" w:space="0" w:color="auto"/>
        <w:bottom w:val="none" w:sz="0" w:space="0" w:color="auto"/>
        <w:right w:val="none" w:sz="0" w:space="0" w:color="auto"/>
      </w:divBdr>
    </w:div>
    <w:div w:id="1530684283">
      <w:bodyDiv w:val="1"/>
      <w:marLeft w:val="0"/>
      <w:marRight w:val="0"/>
      <w:marTop w:val="0"/>
      <w:marBottom w:val="0"/>
      <w:divBdr>
        <w:top w:val="none" w:sz="0" w:space="0" w:color="auto"/>
        <w:left w:val="none" w:sz="0" w:space="0" w:color="auto"/>
        <w:bottom w:val="none" w:sz="0" w:space="0" w:color="auto"/>
        <w:right w:val="none" w:sz="0" w:space="0" w:color="auto"/>
      </w:divBdr>
    </w:div>
    <w:div w:id="15362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effhigh@pk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rieffHigh@pkc.gov.uk" TargetMode="External"/><Relationship Id="rId4" Type="http://schemas.openxmlformats.org/officeDocument/2006/relationships/webSettings" Target="webSettings.xml"/><Relationship Id="rId9" Type="http://schemas.openxmlformats.org/officeDocument/2006/relationships/hyperlink" Target="mailto:crieffhigh@pkc.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3905</CharactersWithSpaces>
  <SharedDoc>false</SharedDoc>
  <HLinks>
    <vt:vector size="6" baseType="variant">
      <vt:variant>
        <vt:i4>3014733</vt:i4>
      </vt:variant>
      <vt:variant>
        <vt:i4>0</vt:i4>
      </vt:variant>
      <vt:variant>
        <vt:i4>0</vt:i4>
      </vt:variant>
      <vt:variant>
        <vt:i4>5</vt:i4>
      </vt:variant>
      <vt:variant>
        <vt:lpwstr>mailto:crieffhigh@pkc.gov.uk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Laura Fraser</cp:lastModifiedBy>
  <cp:revision>2</cp:revision>
  <cp:lastPrinted>2020-03-25T10:27:00Z</cp:lastPrinted>
  <dcterms:created xsi:type="dcterms:W3CDTF">2020-05-22T08:18:00Z</dcterms:created>
  <dcterms:modified xsi:type="dcterms:W3CDTF">2020-05-22T08:18:00Z</dcterms:modified>
</cp:coreProperties>
</file>