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E3B8" w14:textId="5A365DD8" w:rsidR="004C4B76" w:rsidRDefault="00892C9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45150F" wp14:editId="6175E1ED">
                <wp:simplePos x="0" y="0"/>
                <wp:positionH relativeFrom="margin">
                  <wp:align>center</wp:align>
                </wp:positionH>
                <wp:positionV relativeFrom="paragraph">
                  <wp:posOffset>713740</wp:posOffset>
                </wp:positionV>
                <wp:extent cx="6143625" cy="485775"/>
                <wp:effectExtent l="0" t="0" r="28575" b="28575"/>
                <wp:wrapNone/>
                <wp:docPr id="17191564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43873" w14:textId="609A41B3" w:rsidR="00892C94" w:rsidRPr="00892C94" w:rsidRDefault="007262C6" w:rsidP="0060342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Administration of Medication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515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6.2pt;width:483.75pt;height:38.25pt;z-index:251677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" filled="f" strokeweight=".5pt">
                <v:fill o:detectmouseclick="t"/>
                <v:textbox>
                  <w:txbxContent>
                    <w:p w14:paraId="0AF43873" w14:textId="609A41B3" w:rsidR="00892C94" w:rsidRPr="00892C94" w:rsidRDefault="007262C6" w:rsidP="00603423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Administration of Medication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4B76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1D116F0" wp14:editId="083E0C78">
                <wp:simplePos x="0" y="0"/>
                <wp:positionH relativeFrom="margin">
                  <wp:posOffset>-571500</wp:posOffset>
                </wp:positionH>
                <wp:positionV relativeFrom="paragraph">
                  <wp:posOffset>19050</wp:posOffset>
                </wp:positionV>
                <wp:extent cx="6848475" cy="1866900"/>
                <wp:effectExtent l="19050" t="19050" r="47625" b="381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A7109" w14:textId="77777777" w:rsidR="00603423" w:rsidRDefault="00603423" w:rsidP="0060342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959AA8" wp14:editId="205B1246">
                                  <wp:extent cx="381000" cy="391795"/>
                                  <wp:effectExtent l="0" t="0" r="0" b="8255"/>
                                  <wp:docPr id="628799788" name="Picture 5" descr="Description: Macintosh HD:Users:client:Desktop:New-Badge-no-background-sm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5" descr="Description: Macintosh HD:Users:client:Desktop:New-Badge-no-background-small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3B16FE" w14:textId="167420A4" w:rsidR="00603423" w:rsidRDefault="00603423" w:rsidP="00892C9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40B98A2D" w14:textId="77777777" w:rsidR="00892C94" w:rsidRPr="00603423" w:rsidRDefault="00892C94" w:rsidP="00892C9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715AEF6" w14:textId="1F21CE06" w:rsidR="00603423" w:rsidRPr="00603423" w:rsidRDefault="00603423" w:rsidP="0060342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Tannochside Primary School </w:t>
                            </w:r>
                            <w:r w:rsidR="00EE4E36">
                              <w:rPr>
                                <w:sz w:val="32"/>
                                <w:szCs w:val="32"/>
                              </w:rPr>
                              <w:t xml:space="preserve">&amp; Nursery Class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Policy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116F0" id="Text Box 2" o:spid="_x0000_s1027" type="#_x0000_t202" style="position:absolute;margin-left:-45pt;margin-top:1.5pt;width:539.25pt;height:14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" strokecolor="#4e95d9 [1631]" strokeweight="4.5pt">
                <v:textbox>
                  <w:txbxContent>
                    <w:p w14:paraId="116A7109" w14:textId="77777777" w:rsidR="00603423" w:rsidRDefault="00603423" w:rsidP="0060342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959AA8" wp14:editId="205B1246">
                            <wp:extent cx="381000" cy="391795"/>
                            <wp:effectExtent l="0" t="0" r="0" b="8255"/>
                            <wp:docPr id="628799788" name="Picture 5" descr="Description: Macintosh HD:Users:client:Desktop:New-Badge-no-background-sm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5" descr="Description: Macintosh HD:Users:client:Desktop:New-Badge-no-background-small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3B16FE" w14:textId="167420A4" w:rsidR="00603423" w:rsidRDefault="00603423" w:rsidP="00892C94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40B98A2D" w14:textId="77777777" w:rsidR="00892C94" w:rsidRPr="00603423" w:rsidRDefault="00892C94" w:rsidP="00892C94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6715AEF6" w14:textId="1F21CE06" w:rsidR="00603423" w:rsidRPr="00603423" w:rsidRDefault="00603423" w:rsidP="0060342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Tannochside Primary School </w:t>
                      </w:r>
                      <w:r w:rsidR="00EE4E36">
                        <w:rPr>
                          <w:sz w:val="32"/>
                          <w:szCs w:val="32"/>
                        </w:rPr>
                        <w:t xml:space="preserve">&amp; Nursery Class </w:t>
                      </w:r>
                      <w:r>
                        <w:rPr>
                          <w:sz w:val="32"/>
                          <w:szCs w:val="32"/>
                        </w:rPr>
                        <w:t>Policy Statement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4B76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75136" behindDoc="0" locked="0" layoutInCell="1" allowOverlap="1" wp14:anchorId="703D01B7" wp14:editId="0E7B5A0A">
            <wp:simplePos x="0" y="0"/>
            <wp:positionH relativeFrom="margin">
              <wp:align>right</wp:align>
            </wp:positionH>
            <wp:positionV relativeFrom="page">
              <wp:posOffset>990600</wp:posOffset>
            </wp:positionV>
            <wp:extent cx="381000" cy="392370"/>
            <wp:effectExtent l="0" t="0" r="0" b="8255"/>
            <wp:wrapNone/>
            <wp:docPr id="4" name="Picture 5" descr="Description: Macintosh HD:Users:client:Desktop:New-Badge-no-background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Macintosh HD:Users:client:Desktop:New-Badge-no-background-smal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92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23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3872" behindDoc="0" locked="0" layoutInCell="1" allowOverlap="1" wp14:anchorId="5677BDB6" wp14:editId="50CAF749">
            <wp:simplePos x="0" y="0"/>
            <wp:positionH relativeFrom="column">
              <wp:posOffset>2618740</wp:posOffset>
            </wp:positionH>
            <wp:positionV relativeFrom="paragraph">
              <wp:posOffset>76200</wp:posOffset>
            </wp:positionV>
            <wp:extent cx="749935" cy="396968"/>
            <wp:effectExtent l="0" t="0" r="0" b="3175"/>
            <wp:wrapNone/>
            <wp:docPr id="3" name="Picture 2" descr="A logo with a star and a p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a star and a po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396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23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43392" behindDoc="0" locked="0" layoutInCell="1" allowOverlap="1" wp14:anchorId="0F86CEB3" wp14:editId="6EE97D5D">
            <wp:simplePos x="0" y="0"/>
            <wp:positionH relativeFrom="margin">
              <wp:align>right</wp:align>
            </wp:positionH>
            <wp:positionV relativeFrom="page">
              <wp:posOffset>1038225</wp:posOffset>
            </wp:positionV>
            <wp:extent cx="524510" cy="540164"/>
            <wp:effectExtent l="0" t="0" r="8890" b="0"/>
            <wp:wrapNone/>
            <wp:docPr id="750070557" name="Picture 1" descr="Description: Macintosh HD:Users:client:Desktop:New-Badge-no-background-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Macintosh HD:Users:client:Desktop:New-Badge-no-background-sma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0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79B23" w14:textId="4FE57264" w:rsidR="00343054" w:rsidRPr="009F1819" w:rsidRDefault="00343054">
      <w:pPr>
        <w:rPr>
          <w:sz w:val="18"/>
          <w:szCs w:val="18"/>
        </w:rPr>
      </w:pPr>
      <w:r w:rsidRPr="009F1819">
        <w:rPr>
          <w:sz w:val="18"/>
          <w:szCs w:val="18"/>
        </w:rPr>
        <w:t>This policy</w:t>
      </w:r>
      <w:r w:rsidR="00583307" w:rsidRPr="009F1819">
        <w:rPr>
          <w:sz w:val="18"/>
          <w:szCs w:val="18"/>
        </w:rPr>
        <w:t xml:space="preserve"> outlines the procedures relating to the </w:t>
      </w:r>
      <w:r w:rsidR="00C645ED" w:rsidRPr="009F1819">
        <w:rPr>
          <w:sz w:val="18"/>
          <w:szCs w:val="18"/>
        </w:rPr>
        <w:t>administration and storage of medication, prescribed and non-prescribed, for the children whilst on school premises and also when off the premises on school visits/</w:t>
      </w:r>
      <w:r w:rsidR="00A076F9" w:rsidRPr="009F1819">
        <w:rPr>
          <w:sz w:val="18"/>
          <w:szCs w:val="18"/>
        </w:rPr>
        <w:t>outings.</w:t>
      </w:r>
    </w:p>
    <w:p w14:paraId="489204E2" w14:textId="2D1D04F1" w:rsidR="00C645ED" w:rsidRPr="009F1819" w:rsidRDefault="00C645ED">
      <w:pPr>
        <w:rPr>
          <w:sz w:val="18"/>
          <w:szCs w:val="18"/>
        </w:rPr>
      </w:pPr>
      <w:r w:rsidRPr="009F1819">
        <w:rPr>
          <w:b/>
          <w:bCs/>
          <w:sz w:val="18"/>
          <w:szCs w:val="18"/>
          <w:u w:val="single"/>
        </w:rPr>
        <w:t>Medication Required in School</w:t>
      </w:r>
    </w:p>
    <w:p w14:paraId="10D374F7" w14:textId="4721207C" w:rsidR="00C645ED" w:rsidRPr="009F1819" w:rsidRDefault="00C645ED" w:rsidP="00C645E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>No child is permitted to carry any medication on their person or in their bag, excluding inhalers.</w:t>
      </w:r>
    </w:p>
    <w:p w14:paraId="4FF71076" w14:textId="2789DAD8" w:rsidR="00C645ED" w:rsidRPr="009F1819" w:rsidRDefault="00C645ED" w:rsidP="00C645E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 xml:space="preserve">All medication must </w:t>
      </w:r>
      <w:r w:rsidR="00F317CC">
        <w:rPr>
          <w:sz w:val="18"/>
          <w:szCs w:val="18"/>
        </w:rPr>
        <w:t>b</w:t>
      </w:r>
      <w:r w:rsidRPr="009F1819">
        <w:rPr>
          <w:sz w:val="18"/>
          <w:szCs w:val="18"/>
        </w:rPr>
        <w:t>e given to a member of staff for storage/safe keeping by the child’s parent/guardian, or other responsible adult nominated by the parent/guardian.</w:t>
      </w:r>
    </w:p>
    <w:p w14:paraId="62B85886" w14:textId="0FABE048" w:rsidR="00C645ED" w:rsidRPr="009F1819" w:rsidRDefault="00C645ED" w:rsidP="00C645E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>Medication will not be accepted without a completed ‘Administration of Medication’ form (Med 1).  A separate form should be used for each type of medication.  This form is available from the school office.  Completed forms will be held in a folder which will be stored in the school office.  Once the course of medication is complete, the Med 1 form will be filed in the child’s PPR folder which is held in the school office.</w:t>
      </w:r>
    </w:p>
    <w:p w14:paraId="42DEB264" w14:textId="558E68FE" w:rsidR="00C645ED" w:rsidRPr="009F1819" w:rsidRDefault="00C645ED" w:rsidP="00C645E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 xml:space="preserve">All medication </w:t>
      </w:r>
      <w:r w:rsidR="00D12BD7" w:rsidRPr="009F1819">
        <w:rPr>
          <w:sz w:val="18"/>
          <w:szCs w:val="18"/>
        </w:rPr>
        <w:t>should be clearly labelled with the child’s name, date of birth, dosage required, frequency of administration and date/time first dosage is administered by parent/guardian, or other responsible adult nominated by the parent/guardian.</w:t>
      </w:r>
    </w:p>
    <w:p w14:paraId="682D8BC0" w14:textId="4A705889" w:rsidR="00564936" w:rsidRPr="009F1819" w:rsidRDefault="00564936" w:rsidP="00C645E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>For health &amp; safety reasons, a child’s parent/guardian, or other responsible adult nominated by the parent/guardian, must always administer the first dosage of any medication before depositing medication with a member of staff in case of allergic reaction.</w:t>
      </w:r>
    </w:p>
    <w:p w14:paraId="21866AB0" w14:textId="1B7B2D0B" w:rsidR="006C4610" w:rsidRPr="009F1819" w:rsidRDefault="006C4610" w:rsidP="00C645E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>Children will be assisted by a member of school staff when medication require</w:t>
      </w:r>
      <w:r w:rsidR="00F57F77" w:rsidRPr="009F1819">
        <w:rPr>
          <w:sz w:val="18"/>
          <w:szCs w:val="18"/>
        </w:rPr>
        <w:t>s to be administered.  The member of staff should complete section B of the Med 1 form.</w:t>
      </w:r>
    </w:p>
    <w:p w14:paraId="1AF60D18" w14:textId="57AAA599" w:rsidR="00425102" w:rsidRPr="009F1819" w:rsidRDefault="00D8348F" w:rsidP="00425102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>The parent/guardian, or other responsible adult nominated by the parent/guardian, should:</w:t>
      </w:r>
    </w:p>
    <w:p w14:paraId="35C2A718" w14:textId="77777777" w:rsidR="00236310" w:rsidRPr="009F1819" w:rsidRDefault="00236310" w:rsidP="00236310">
      <w:pPr>
        <w:pStyle w:val="ListParagraph"/>
        <w:rPr>
          <w:sz w:val="18"/>
          <w:szCs w:val="18"/>
        </w:rPr>
      </w:pPr>
    </w:p>
    <w:p w14:paraId="5BA11DF5" w14:textId="701DECCC" w:rsidR="0080198B" w:rsidRPr="009F1819" w:rsidRDefault="00236310" w:rsidP="0080198B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9F1819">
        <w:rPr>
          <w:sz w:val="18"/>
          <w:szCs w:val="18"/>
        </w:rPr>
        <w:t xml:space="preserve">Complete the appropriate section of the </w:t>
      </w:r>
      <w:r w:rsidR="00A076F9" w:rsidRPr="009F1819">
        <w:rPr>
          <w:sz w:val="18"/>
          <w:szCs w:val="18"/>
        </w:rPr>
        <w:t>Administration</w:t>
      </w:r>
      <w:r w:rsidRPr="009F1819">
        <w:rPr>
          <w:sz w:val="18"/>
          <w:szCs w:val="18"/>
        </w:rPr>
        <w:t xml:space="preserve"> of Medication form when long term medication is no longer required</w:t>
      </w:r>
      <w:r w:rsidR="0080198B" w:rsidRPr="009F1819">
        <w:rPr>
          <w:sz w:val="18"/>
          <w:szCs w:val="18"/>
        </w:rPr>
        <w:t xml:space="preserve"> and</w:t>
      </w:r>
    </w:p>
    <w:p w14:paraId="291A40C2" w14:textId="7C4FFDF2" w:rsidR="0080198B" w:rsidRPr="009F1819" w:rsidRDefault="0080198B" w:rsidP="0080198B">
      <w:pPr>
        <w:pStyle w:val="ListParagraph"/>
        <w:numPr>
          <w:ilvl w:val="0"/>
          <w:numId w:val="6"/>
        </w:numPr>
        <w:rPr>
          <w:sz w:val="18"/>
          <w:szCs w:val="18"/>
        </w:rPr>
      </w:pPr>
      <w:r w:rsidRPr="009F1819">
        <w:rPr>
          <w:sz w:val="18"/>
          <w:szCs w:val="18"/>
        </w:rPr>
        <w:t>Collect any leftover medication once the course of treatment is complete.</w:t>
      </w:r>
    </w:p>
    <w:p w14:paraId="36A8B507" w14:textId="77777777" w:rsidR="0080198B" w:rsidRPr="009F1819" w:rsidRDefault="0080198B" w:rsidP="0080198B">
      <w:pPr>
        <w:pStyle w:val="ListParagraph"/>
        <w:ind w:left="1080"/>
        <w:rPr>
          <w:sz w:val="18"/>
          <w:szCs w:val="18"/>
        </w:rPr>
      </w:pPr>
    </w:p>
    <w:p w14:paraId="33AC2AD0" w14:textId="3CE7DB9F" w:rsidR="00425102" w:rsidRPr="009F1819" w:rsidRDefault="00425102" w:rsidP="00425102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>No medication should remain in school over the summer holiday period.</w:t>
      </w:r>
    </w:p>
    <w:p w14:paraId="49FED2B9" w14:textId="241D37BD" w:rsidR="00425102" w:rsidRPr="009F1819" w:rsidRDefault="00425102" w:rsidP="00425102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9F1819">
        <w:rPr>
          <w:sz w:val="18"/>
          <w:szCs w:val="18"/>
        </w:rPr>
        <w:t>Medication required over an extended period of time</w:t>
      </w:r>
      <w:r w:rsidR="00FC350F" w:rsidRPr="009F1819">
        <w:rPr>
          <w:sz w:val="18"/>
          <w:szCs w:val="18"/>
        </w:rPr>
        <w:t xml:space="preserve"> will have the expiry date checked on the following basis by school staff to determine if still current</w:t>
      </w:r>
      <w:r w:rsidR="00A4309A" w:rsidRPr="009F1819">
        <w:rPr>
          <w:sz w:val="18"/>
          <w:szCs w:val="18"/>
        </w:rPr>
        <w:t>.</w:t>
      </w:r>
    </w:p>
    <w:p w14:paraId="28A9DD84" w14:textId="65BD6D26" w:rsidR="009F1819" w:rsidRPr="009F1819" w:rsidRDefault="009F1819" w:rsidP="009F1819">
      <w:pPr>
        <w:ind w:left="720"/>
        <w:rPr>
          <w:sz w:val="18"/>
          <w:szCs w:val="18"/>
        </w:rPr>
      </w:pPr>
      <w:r w:rsidRPr="009F1819">
        <w:rPr>
          <w:sz w:val="18"/>
          <w:szCs w:val="18"/>
        </w:rPr>
        <w:t>Antibiotics – Weekly</w:t>
      </w:r>
    </w:p>
    <w:p w14:paraId="50DEB1CC" w14:textId="0F91F8BD" w:rsidR="009F1819" w:rsidRPr="009F1819" w:rsidRDefault="009F1819" w:rsidP="009F1819">
      <w:pPr>
        <w:ind w:left="720"/>
        <w:rPr>
          <w:sz w:val="18"/>
          <w:szCs w:val="18"/>
        </w:rPr>
      </w:pPr>
      <w:r w:rsidRPr="009F1819">
        <w:rPr>
          <w:sz w:val="18"/>
          <w:szCs w:val="18"/>
        </w:rPr>
        <w:t>Pain Relief – Fortnightly</w:t>
      </w:r>
    </w:p>
    <w:p w14:paraId="105BBF34" w14:textId="7897C184" w:rsidR="009F1819" w:rsidRPr="009F1819" w:rsidRDefault="009F1819" w:rsidP="009F1819">
      <w:pPr>
        <w:ind w:left="720"/>
        <w:rPr>
          <w:sz w:val="18"/>
          <w:szCs w:val="18"/>
        </w:rPr>
      </w:pPr>
      <w:r w:rsidRPr="009F1819">
        <w:rPr>
          <w:sz w:val="18"/>
          <w:szCs w:val="18"/>
        </w:rPr>
        <w:t>Other (inc. inhalers) – Monthly</w:t>
      </w:r>
    </w:p>
    <w:p w14:paraId="0A423586" w14:textId="7F3F0C74" w:rsidR="00A4309A" w:rsidRPr="009F1819" w:rsidRDefault="00A4309A" w:rsidP="00425102">
      <w:pPr>
        <w:pStyle w:val="ListParagraph"/>
        <w:numPr>
          <w:ilvl w:val="0"/>
          <w:numId w:val="3"/>
        </w:numPr>
        <w:rPr>
          <w:sz w:val="18"/>
          <w:szCs w:val="18"/>
          <w:u w:val="single"/>
        </w:rPr>
      </w:pPr>
      <w:r w:rsidRPr="009F1819">
        <w:rPr>
          <w:sz w:val="18"/>
          <w:szCs w:val="18"/>
          <w:u w:val="single"/>
        </w:rPr>
        <w:t>Storage of medication/inhalers</w:t>
      </w:r>
    </w:p>
    <w:p w14:paraId="7161F035" w14:textId="77777777" w:rsidR="00A4309A" w:rsidRPr="009F1819" w:rsidRDefault="00A4309A" w:rsidP="00A4309A">
      <w:pPr>
        <w:pStyle w:val="ListParagraph"/>
        <w:rPr>
          <w:sz w:val="18"/>
          <w:szCs w:val="18"/>
          <w:u w:val="single"/>
        </w:rPr>
      </w:pPr>
    </w:p>
    <w:p w14:paraId="6D3A096D" w14:textId="04F888D0" w:rsidR="00A4309A" w:rsidRPr="009F1819" w:rsidRDefault="00A4309A" w:rsidP="00A4309A">
      <w:pPr>
        <w:pStyle w:val="ListParagraph"/>
        <w:rPr>
          <w:sz w:val="18"/>
          <w:szCs w:val="18"/>
        </w:rPr>
      </w:pPr>
      <w:r w:rsidRPr="009F1819">
        <w:rPr>
          <w:sz w:val="18"/>
          <w:szCs w:val="18"/>
        </w:rPr>
        <w:t xml:space="preserve">All medication stored in separate plastic wallets with the child’s name </w:t>
      </w:r>
      <w:r w:rsidR="00DF4B0E" w:rsidRPr="009F1819">
        <w:rPr>
          <w:sz w:val="18"/>
          <w:szCs w:val="18"/>
        </w:rPr>
        <w:t>with</w:t>
      </w:r>
      <w:r w:rsidR="00DC7908">
        <w:rPr>
          <w:sz w:val="18"/>
          <w:szCs w:val="18"/>
        </w:rPr>
        <w:t>in</w:t>
      </w:r>
      <w:r w:rsidR="00DF4B0E" w:rsidRPr="009F1819">
        <w:rPr>
          <w:sz w:val="18"/>
          <w:szCs w:val="18"/>
        </w:rPr>
        <w:t xml:space="preserve"> a locked cabinet in SLT office</w:t>
      </w:r>
      <w:r w:rsidR="003A2D27" w:rsidRPr="009F1819">
        <w:rPr>
          <w:sz w:val="18"/>
          <w:szCs w:val="18"/>
        </w:rPr>
        <w:t>.</w:t>
      </w:r>
    </w:p>
    <w:p w14:paraId="26E958B8" w14:textId="712D430C" w:rsidR="003A2D27" w:rsidRPr="009F1819" w:rsidRDefault="003A2D27" w:rsidP="00A4309A">
      <w:pPr>
        <w:pStyle w:val="ListParagraph"/>
        <w:rPr>
          <w:sz w:val="18"/>
          <w:szCs w:val="18"/>
        </w:rPr>
      </w:pPr>
      <w:r w:rsidRPr="009F1819">
        <w:rPr>
          <w:sz w:val="18"/>
          <w:szCs w:val="18"/>
        </w:rPr>
        <w:t>Any liquid medications requiring refrigeration will be kept in the fridge in the SLT office.</w:t>
      </w:r>
    </w:p>
    <w:sectPr w:rsidR="003A2D27" w:rsidRPr="009F1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B72"/>
    <w:multiLevelType w:val="hybridMultilevel"/>
    <w:tmpl w:val="6B505B7E"/>
    <w:lvl w:ilvl="0" w:tplc="30D6D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90CE6"/>
    <w:multiLevelType w:val="hybridMultilevel"/>
    <w:tmpl w:val="F1283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E2F51"/>
    <w:multiLevelType w:val="hybridMultilevel"/>
    <w:tmpl w:val="8D3CA494"/>
    <w:lvl w:ilvl="0" w:tplc="30D6D9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EF6538"/>
    <w:multiLevelType w:val="hybridMultilevel"/>
    <w:tmpl w:val="B970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1062E"/>
    <w:multiLevelType w:val="hybridMultilevel"/>
    <w:tmpl w:val="7FCAE67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BF1B9D"/>
    <w:multiLevelType w:val="hybridMultilevel"/>
    <w:tmpl w:val="3EEA2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91614">
    <w:abstractNumId w:val="1"/>
  </w:num>
  <w:num w:numId="2" w16cid:durableId="671371638">
    <w:abstractNumId w:val="3"/>
  </w:num>
  <w:num w:numId="3" w16cid:durableId="1797262336">
    <w:abstractNumId w:val="5"/>
  </w:num>
  <w:num w:numId="4" w16cid:durableId="297494912">
    <w:abstractNumId w:val="2"/>
  </w:num>
  <w:num w:numId="5" w16cid:durableId="1086147076">
    <w:abstractNumId w:val="4"/>
  </w:num>
  <w:num w:numId="6" w16cid:durableId="134705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23"/>
    <w:rsid w:val="001322BA"/>
    <w:rsid w:val="002143AB"/>
    <w:rsid w:val="00236310"/>
    <w:rsid w:val="002637D3"/>
    <w:rsid w:val="00343054"/>
    <w:rsid w:val="00377921"/>
    <w:rsid w:val="003A2D27"/>
    <w:rsid w:val="00425102"/>
    <w:rsid w:val="004C4B76"/>
    <w:rsid w:val="00564936"/>
    <w:rsid w:val="00583307"/>
    <w:rsid w:val="00603423"/>
    <w:rsid w:val="006B66C1"/>
    <w:rsid w:val="006C4610"/>
    <w:rsid w:val="007262C6"/>
    <w:rsid w:val="0080198B"/>
    <w:rsid w:val="00892C94"/>
    <w:rsid w:val="009F1819"/>
    <w:rsid w:val="00A076F9"/>
    <w:rsid w:val="00A4309A"/>
    <w:rsid w:val="00B50FE9"/>
    <w:rsid w:val="00B531B2"/>
    <w:rsid w:val="00BA73A8"/>
    <w:rsid w:val="00C645ED"/>
    <w:rsid w:val="00D12BD7"/>
    <w:rsid w:val="00D8348F"/>
    <w:rsid w:val="00DC7908"/>
    <w:rsid w:val="00DF4B0E"/>
    <w:rsid w:val="00EE4E36"/>
    <w:rsid w:val="00F317CC"/>
    <w:rsid w:val="00F57F77"/>
    <w:rsid w:val="00F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2561C1"/>
  <w15:chartTrackingRefBased/>
  <w15:docId w15:val="{F536BA52-8B4E-436E-9798-7186541A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065AB14D0944C985FF6B9D68C0CC3" ma:contentTypeVersion="11" ma:contentTypeDescription="Create a new document." ma:contentTypeScope="" ma:versionID="f187de2834b704f385dc4093abd6c133">
  <xsd:schema xmlns:xsd="http://www.w3.org/2001/XMLSchema" xmlns:xs="http://www.w3.org/2001/XMLSchema" xmlns:p="http://schemas.microsoft.com/office/2006/metadata/properties" xmlns:ns2="7e62147d-85d6-4dfd-b9d8-c833276d67c1" xmlns:ns3="4b6319e1-b1eb-44a1-9070-cfd1ddf00970" targetNamespace="http://schemas.microsoft.com/office/2006/metadata/properties" ma:root="true" ma:fieldsID="f00a2900f0973b76ed80499cdadf30cc" ns2:_="" ns3:_="">
    <xsd:import namespace="7e62147d-85d6-4dfd-b9d8-c833276d67c1"/>
    <xsd:import namespace="4b6319e1-b1eb-44a1-9070-cfd1ddf00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7d-85d6-4dfd-b9d8-c833276d6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319e1-b1eb-44a1-9070-cfd1ddf009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b7c8e-8f28-46ba-aa4d-f441587da29b}" ma:internalName="TaxCatchAll" ma:showField="CatchAllData" ma:web="4b6319e1-b1eb-44a1-9070-cfd1ddf00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319e1-b1eb-44a1-9070-cfd1ddf00970" xsi:nil="true"/>
    <lcf76f155ced4ddcb4097134ff3c332f xmlns="7e62147d-85d6-4dfd-b9d8-c833276d67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E7627E-5668-477B-B0EA-49297F01A776}"/>
</file>

<file path=customXml/itemProps2.xml><?xml version="1.0" encoding="utf-8"?>
<ds:datastoreItem xmlns:ds="http://schemas.openxmlformats.org/officeDocument/2006/customXml" ds:itemID="{2C8FD62B-56D0-4796-A0DD-69D3DF2BA1C9}"/>
</file>

<file path=customXml/itemProps3.xml><?xml version="1.0" encoding="utf-8"?>
<ds:datastoreItem xmlns:ds="http://schemas.openxmlformats.org/officeDocument/2006/customXml" ds:itemID="{A498961D-07A2-4EA8-8F6B-3EBAD68F6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Kane</dc:creator>
  <cp:keywords/>
  <dc:description/>
  <cp:lastModifiedBy>Mrs Kane</cp:lastModifiedBy>
  <cp:revision>3</cp:revision>
  <cp:lastPrinted>2026-05-20T09:13:00Z</cp:lastPrinted>
  <dcterms:created xsi:type="dcterms:W3CDTF">2026-05-20T09:14:00Z</dcterms:created>
  <dcterms:modified xsi:type="dcterms:W3CDTF">2026-05-20T09:18:00Z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0x0101007E7065AB14D0944C985FF6B9D68C0CC3</vt:lpwstr>
  </property>
</Properties>
</file>