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3C" w:rsidRPr="002C2BC0" w:rsidRDefault="004008D3">
      <w:pPr>
        <w:rPr>
          <w:rFonts w:ascii="Comic Sans MS" w:hAnsi="Comic Sans MS"/>
          <w:b/>
          <w:sz w:val="40"/>
          <w:szCs w:val="40"/>
        </w:rPr>
      </w:pPr>
      <w:r w:rsidRPr="002C2BC0">
        <w:rPr>
          <w:rFonts w:ascii="Comic Sans MS" w:hAnsi="Comic Sans MS"/>
          <w:b/>
          <w:sz w:val="40"/>
          <w:szCs w:val="40"/>
        </w:rPr>
        <w:t>How to Access Glow</w:t>
      </w:r>
      <w:r w:rsidR="000C0FC8">
        <w:rPr>
          <w:rFonts w:ascii="Comic Sans MS" w:hAnsi="Comic Sans MS"/>
          <w:b/>
          <w:sz w:val="40"/>
          <w:szCs w:val="40"/>
        </w:rPr>
        <w:t xml:space="preserve"> using a Tablet, </w:t>
      </w:r>
      <w:bookmarkStart w:id="0" w:name="_GoBack"/>
      <w:bookmarkEnd w:id="0"/>
      <w:r w:rsidR="000C0FC8">
        <w:rPr>
          <w:rFonts w:ascii="Comic Sans MS" w:hAnsi="Comic Sans MS"/>
          <w:b/>
          <w:sz w:val="40"/>
          <w:szCs w:val="40"/>
        </w:rPr>
        <w:t>PC or Laptop</w:t>
      </w:r>
    </w:p>
    <w:p w:rsidR="004008D3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your browser type the word Glow – you are looking for the site which is RM Unify Glow</w:t>
      </w:r>
    </w:p>
    <w:p w:rsidR="002C2BC0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Click on to this link</w:t>
      </w:r>
    </w:p>
    <w:p w:rsidR="002C2BC0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you get to the login in page type in your child’s username which starts with </w:t>
      </w:r>
      <w:proofErr w:type="spellStart"/>
      <w:proofErr w:type="gramStart"/>
      <w:r w:rsidRPr="002C2BC0">
        <w:rPr>
          <w:rFonts w:ascii="Comic Sans MS" w:hAnsi="Comic Sans MS"/>
          <w:b/>
          <w:sz w:val="32"/>
          <w:szCs w:val="32"/>
        </w:rPr>
        <w:t>gw</w:t>
      </w:r>
      <w:proofErr w:type="spellEnd"/>
      <w:proofErr w:type="gramEnd"/>
    </w:p>
    <w:p w:rsidR="002C2BC0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do not added the @Glow extension</w:t>
      </w:r>
    </w:p>
    <w:p w:rsidR="002C2BC0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Then type in our nursery password which is Nursery*123</w:t>
      </w:r>
    </w:p>
    <w:p w:rsidR="002C2BC0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have never used Glow before you must check the ‘accept’ box otherwise the site will not grant you access</w:t>
      </w:r>
    </w:p>
    <w:p w:rsidR="002C2BC0" w:rsidRPr="004008D3" w:rsidRDefault="002C2B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you are into the main Launchpad you are accessing the children’s tasks and stories through Mail </w:t>
      </w:r>
    </w:p>
    <w:sectPr w:rsidR="002C2BC0" w:rsidRPr="0040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3"/>
    <w:rsid w:val="000C0FC8"/>
    <w:rsid w:val="00227C3C"/>
    <w:rsid w:val="002C2BC0"/>
    <w:rsid w:val="004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F0F9"/>
  <w15:chartTrackingRefBased/>
  <w15:docId w15:val="{0414DACB-FA27-42D3-8772-4F09158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Alston</dc:creator>
  <cp:keywords/>
  <dc:description/>
  <cp:lastModifiedBy>Mrs Alston</cp:lastModifiedBy>
  <cp:revision>3</cp:revision>
  <dcterms:created xsi:type="dcterms:W3CDTF">2021-01-14T09:36:00Z</dcterms:created>
  <dcterms:modified xsi:type="dcterms:W3CDTF">2021-01-14T10:13:00Z</dcterms:modified>
</cp:coreProperties>
</file>