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A280A" w:rsidRPr="00C03EA8" w:rsidRDefault="00302F14" w:rsidP="00507ED3">
      <w:pPr>
        <w:jc w:val="center"/>
        <w:rPr>
          <w:rFonts w:ascii="Impact" w:hAnsi="Impact"/>
          <w:sz w:val="144"/>
        </w:rPr>
      </w:pPr>
      <w:r w:rsidRPr="00C03EA8">
        <w:rPr>
          <w:rFonts w:ascii="Impact" w:hAnsi="Impact"/>
          <w:noProof/>
          <w:sz w:val="130"/>
          <w:szCs w:val="13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8C6661E" wp14:editId="1E487248">
                <wp:simplePos x="0" y="0"/>
                <wp:positionH relativeFrom="page">
                  <wp:posOffset>-95250</wp:posOffset>
                </wp:positionH>
                <wp:positionV relativeFrom="paragraph">
                  <wp:posOffset>-457200</wp:posOffset>
                </wp:positionV>
                <wp:extent cx="10772775" cy="752475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2775" cy="7524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F14" w:rsidRDefault="00302F1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34C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-36pt;width:848.25pt;height:592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" fillcolor="#92d050">
                <v:textbox>
                  <w:txbxContent>
                    <w:p w:rsidR="00302F14" w:rsidRDefault="00302F14"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FA46C5">
        <w:rPr>
          <w:rFonts w:ascii="Impact" w:hAnsi="Impact"/>
          <w:sz w:val="130"/>
          <w:szCs w:val="130"/>
        </w:rPr>
        <w:t>Focus &amp; Concentration</w:t>
      </w:r>
    </w:p>
    <w:p w:rsidR="00C03EA8" w:rsidRDefault="00C03EA8" w:rsidP="00FA46C5">
      <w:pPr>
        <w:jc w:val="center"/>
        <w:rPr>
          <w:rFonts w:ascii="Impact" w:hAnsi="Impact"/>
          <w:sz w:val="48"/>
        </w:rPr>
      </w:pPr>
      <w:r w:rsidRPr="00C03EA8">
        <w:rPr>
          <w:rFonts w:ascii="Impact" w:hAnsi="Impact"/>
          <w:sz w:val="52"/>
        </w:rPr>
        <w:t xml:space="preserve">The </w:t>
      </w:r>
      <w:r w:rsidR="00FA46C5">
        <w:rPr>
          <w:rFonts w:ascii="Impact" w:hAnsi="Impact"/>
          <w:sz w:val="52"/>
        </w:rPr>
        <w:t>ability to avoid distractions and focus on your performance or learning.</w:t>
      </w:r>
      <w:r w:rsidRPr="00C03EA8">
        <w:rPr>
          <w:rFonts w:ascii="Impact" w:hAnsi="Impact"/>
          <w:sz w:val="52"/>
        </w:rPr>
        <w:t xml:space="preserve"> </w:t>
      </w:r>
      <w:r w:rsidR="00AD47CB">
        <w:rPr>
          <w:rFonts w:ascii="Impact" w:hAnsi="Impact"/>
          <w:noProof/>
          <w:sz w:val="48"/>
          <w:lang w:eastAsia="en-GB"/>
        </w:rPr>
        <w:drawing>
          <wp:anchor distT="0" distB="0" distL="114300" distR="114300" simplePos="0" relativeHeight="251664384" behindDoc="1" locked="0" layoutInCell="1" allowOverlap="1" wp14:anchorId="70DA496F" wp14:editId="0140104E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8096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346" y="21000"/>
                <wp:lineTo x="213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47CB" w:rsidRPr="00854EFB"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BE1FE2" wp14:editId="45D9E6A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790575" cy="669925"/>
                <wp:effectExtent l="0" t="0" r="2857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EFB" w:rsidRPr="00854EFB" w:rsidRDefault="00854EFB" w:rsidP="00854EFB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</w:rPr>
                              <w:t xml:space="preserve">Third </w:t>
                            </w:r>
                            <w:r w:rsidRPr="00854EFB">
                              <w:rPr>
                                <w:rFonts w:ascii="Impact" w:hAnsi="Impact"/>
                                <w:sz w:val="28"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8F043" id="_x0000_s1029" type="#_x0000_t202" style="position:absolute;left:0;text-align:left;margin-left:0;margin-top:.9pt;width:62.25pt;height:52.75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">
                <v:textbox style="mso-fit-shape-to-text:t">
                  <w:txbxContent>
                    <w:p w:rsidR="00854EFB" w:rsidRPr="00854EFB" w:rsidRDefault="00854EFB" w:rsidP="00854EFB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>
                        <w:rPr>
                          <w:rFonts w:ascii="Impact" w:hAnsi="Impact"/>
                          <w:sz w:val="28"/>
                        </w:rPr>
                        <w:t xml:space="preserve">Third </w:t>
                      </w:r>
                      <w:r w:rsidRPr="00854EFB">
                        <w:rPr>
                          <w:rFonts w:ascii="Impact" w:hAnsi="Impact"/>
                          <w:sz w:val="28"/>
                        </w:rPr>
                        <w:t>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07ED3" w:rsidRDefault="00A8787D" w:rsidP="00BC2B03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7A81DB" wp14:editId="03D496DD">
                <wp:simplePos x="0" y="0"/>
                <wp:positionH relativeFrom="margin">
                  <wp:align>right</wp:align>
                </wp:positionH>
                <wp:positionV relativeFrom="paragraph">
                  <wp:posOffset>498475</wp:posOffset>
                </wp:positionV>
                <wp:extent cx="2162175" cy="1571625"/>
                <wp:effectExtent l="971550" t="0" r="28575" b="2857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48625" y="3114675"/>
                          <a:ext cx="2162175" cy="1571625"/>
                        </a:xfrm>
                        <a:prstGeom prst="wedgeRectCallout">
                          <a:avLst>
                            <a:gd name="adj1" fmla="val -93961"/>
                            <a:gd name="adj2" fmla="val -2174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87D" w:rsidRPr="00A8787D" w:rsidRDefault="00A8787D" w:rsidP="00A8787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6"/>
                              </w:rPr>
                            </w:pPr>
                            <w:r w:rsidRPr="00A8787D">
                              <w:rPr>
                                <w:rFonts w:ascii="Impact" w:hAnsi="Impact"/>
                                <w:sz w:val="28"/>
                                <w:szCs w:val="26"/>
                              </w:rPr>
                              <w:t>Consistently pays attention to task and is able to switch from one task to another and filter out distractions.</w:t>
                            </w:r>
                          </w:p>
                          <w:p w:rsidR="00A8787D" w:rsidRDefault="00A8787D" w:rsidP="00A878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7A81D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8" type="#_x0000_t61" style="position:absolute;left:0;text-align:left;margin-left:119.05pt;margin-top:39.25pt;width:170.25pt;height:123.75pt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" adj="-9496,6104" fillcolor="white [3201]" strokecolor="black [3213]" strokeweight="1.5pt">
                <v:stroke endcap="round"/>
                <v:textbox>
                  <w:txbxContent>
                    <w:p w:rsidR="00A8787D" w:rsidRPr="00A8787D" w:rsidRDefault="00A8787D" w:rsidP="00A8787D">
                      <w:pPr>
                        <w:jc w:val="center"/>
                        <w:rPr>
                          <w:rFonts w:ascii="Impact" w:hAnsi="Impact"/>
                          <w:sz w:val="28"/>
                          <w:szCs w:val="26"/>
                        </w:rPr>
                      </w:pPr>
                      <w:r w:rsidRPr="00A8787D">
                        <w:rPr>
                          <w:rFonts w:ascii="Impact" w:hAnsi="Impact"/>
                          <w:sz w:val="28"/>
                          <w:szCs w:val="26"/>
                        </w:rPr>
                        <w:t>Consistently pays attention to task and is able to switch from one task to another and filter out distractions.</w:t>
                      </w:r>
                    </w:p>
                    <w:p w:rsidR="00A8787D" w:rsidRDefault="00A8787D" w:rsidP="00A8787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D47545" wp14:editId="2FA3BB59">
                <wp:simplePos x="0" y="0"/>
                <wp:positionH relativeFrom="column">
                  <wp:posOffset>38100</wp:posOffset>
                </wp:positionH>
                <wp:positionV relativeFrom="paragraph">
                  <wp:posOffset>403225</wp:posOffset>
                </wp:positionV>
                <wp:extent cx="2171700" cy="1333500"/>
                <wp:effectExtent l="0" t="0" r="914400" b="19050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33500"/>
                        </a:xfrm>
                        <a:prstGeom prst="wedgeRectCallout">
                          <a:avLst>
                            <a:gd name="adj1" fmla="val 91009"/>
                            <a:gd name="adj2" fmla="val -821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87D" w:rsidRPr="00FA46C5" w:rsidRDefault="00A8787D" w:rsidP="00A8787D">
                            <w:pPr>
                              <w:jc w:val="center"/>
                              <w:rPr>
                                <w:rFonts w:ascii="Impact" w:hAnsi="Impact"/>
                                <w:sz w:val="24"/>
                              </w:rPr>
                            </w:pPr>
                            <w:r w:rsidRPr="00FA46C5">
                              <w:rPr>
                                <w:rFonts w:ascii="Impact" w:hAnsi="Impact"/>
                                <w:sz w:val="28"/>
                              </w:rPr>
                              <w:t>Switches concentration from one task to another fluently by filtering out distractions</w:t>
                            </w:r>
                            <w:r w:rsidRPr="00FA46C5">
                              <w:rPr>
                                <w:rFonts w:ascii="Impact" w:hAnsi="Impact"/>
                                <w:sz w:val="24"/>
                              </w:rPr>
                              <w:t>.</w:t>
                            </w:r>
                          </w:p>
                          <w:p w:rsidR="00A8787D" w:rsidRDefault="00A8787D" w:rsidP="00A878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47545" id="Rectangular Callout 1" o:spid="_x0000_s1029" type="#_x0000_t61" style="position:absolute;left:0;text-align:left;margin-left:3pt;margin-top:31.75pt;width:171pt;height:1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" adj="30458,9026" fillcolor="white [3201]" strokecolor="black [3213]" strokeweight="1.5pt">
                <v:stroke endcap="round"/>
                <v:textbox>
                  <w:txbxContent>
                    <w:p w:rsidR="00A8787D" w:rsidRPr="00FA46C5" w:rsidRDefault="00A8787D" w:rsidP="00A8787D">
                      <w:pPr>
                        <w:jc w:val="center"/>
                        <w:rPr>
                          <w:rFonts w:ascii="Impact" w:hAnsi="Impact"/>
                          <w:sz w:val="24"/>
                        </w:rPr>
                      </w:pPr>
                      <w:r w:rsidRPr="00FA46C5">
                        <w:rPr>
                          <w:rFonts w:ascii="Impact" w:hAnsi="Impact"/>
                          <w:sz w:val="28"/>
                        </w:rPr>
                        <w:t>Switches concentration from one task to another fluently by filtering out distractions</w:t>
                      </w:r>
                      <w:r w:rsidRPr="00FA46C5">
                        <w:rPr>
                          <w:rFonts w:ascii="Impact" w:hAnsi="Impact"/>
                          <w:sz w:val="24"/>
                        </w:rPr>
                        <w:t>.</w:t>
                      </w:r>
                    </w:p>
                    <w:p w:rsidR="00A8787D" w:rsidRDefault="00A8787D" w:rsidP="00A878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54EFB" w:rsidRDefault="00A8787D" w:rsidP="00BC2B03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74DBF" wp14:editId="5FCE8C4D">
                <wp:simplePos x="0" y="0"/>
                <wp:positionH relativeFrom="margin">
                  <wp:align>right</wp:align>
                </wp:positionH>
                <wp:positionV relativeFrom="paragraph">
                  <wp:posOffset>2100580</wp:posOffset>
                </wp:positionV>
                <wp:extent cx="2162175" cy="1304925"/>
                <wp:effectExtent l="1009650" t="0" r="28575" b="28575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48625" y="5219700"/>
                          <a:ext cx="2162175" cy="1304925"/>
                        </a:xfrm>
                        <a:prstGeom prst="wedgeRectCallout">
                          <a:avLst>
                            <a:gd name="adj1" fmla="val -95621"/>
                            <a:gd name="adj2" fmla="val 824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87D" w:rsidRPr="007D2F82" w:rsidRDefault="00A8787D" w:rsidP="00A8787D">
                            <w:pPr>
                              <w:jc w:val="center"/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</w:pPr>
                            <w:r w:rsidRPr="00FA46C5"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  <w:t>Quickly filters and prioritises verbal, physical and situational cues to respond to movement challenges.</w:t>
                            </w:r>
                          </w:p>
                          <w:p w:rsidR="00A8787D" w:rsidRDefault="00A8787D" w:rsidP="00A878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74DBF" id="Rectangular Callout 7" o:spid="_x0000_s1030" type="#_x0000_t61" style="position:absolute;left:0;text-align:left;margin-left:119.05pt;margin-top:165.4pt;width:170.25pt;height:102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" adj="-9854,12580" fillcolor="white [3201]" strokecolor="black [3213]" strokeweight="1.5pt">
                <v:stroke endcap="round"/>
                <v:textbox>
                  <w:txbxContent>
                    <w:p w:rsidR="00A8787D" w:rsidRPr="007D2F82" w:rsidRDefault="00A8787D" w:rsidP="00A8787D">
                      <w:pPr>
                        <w:jc w:val="center"/>
                        <w:rPr>
                          <w:rFonts w:ascii="Impact" w:hAnsi="Impact"/>
                          <w:sz w:val="26"/>
                          <w:szCs w:val="26"/>
                        </w:rPr>
                      </w:pPr>
                      <w:r w:rsidRPr="00FA46C5">
                        <w:rPr>
                          <w:rFonts w:ascii="Impact" w:hAnsi="Impact"/>
                          <w:sz w:val="26"/>
                          <w:szCs w:val="26"/>
                        </w:rPr>
                        <w:t>Quickly filters and prioritises verbal, physical and situational cues to respond to movement challenges.</w:t>
                      </w:r>
                    </w:p>
                    <w:p w:rsidR="00A8787D" w:rsidRDefault="00A8787D" w:rsidP="00A8787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5C881" wp14:editId="5069CAA3">
                <wp:simplePos x="0" y="0"/>
                <wp:positionH relativeFrom="margin">
                  <wp:align>left</wp:align>
                </wp:positionH>
                <wp:positionV relativeFrom="paragraph">
                  <wp:posOffset>2348230</wp:posOffset>
                </wp:positionV>
                <wp:extent cx="2209800" cy="933450"/>
                <wp:effectExtent l="0" t="0" r="933450" b="1905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5467350"/>
                          <a:ext cx="2209800" cy="933450"/>
                        </a:xfrm>
                        <a:prstGeom prst="wedgeRectCallout">
                          <a:avLst>
                            <a:gd name="adj1" fmla="val 90805"/>
                            <a:gd name="adj2" fmla="val 22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87D" w:rsidRPr="00FA46C5" w:rsidRDefault="00A8787D" w:rsidP="00A8787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6"/>
                              </w:rPr>
                            </w:pPr>
                            <w:r w:rsidRPr="00FA46C5">
                              <w:rPr>
                                <w:rFonts w:ascii="Impact" w:hAnsi="Impact"/>
                                <w:sz w:val="28"/>
                                <w:szCs w:val="26"/>
                              </w:rPr>
                              <w:t>Quickly prioritises the order in which cues are responded to.</w:t>
                            </w:r>
                          </w:p>
                          <w:p w:rsidR="00A8787D" w:rsidRDefault="00A8787D" w:rsidP="00A878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5C881" id="Rectangular Callout 2" o:spid="_x0000_s1031" type="#_x0000_t61" style="position:absolute;left:0;text-align:left;margin-left:0;margin-top:184.9pt;width:174pt;height:73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" adj="30414,11296" fillcolor="white [3201]" strokecolor="black [3213]" strokeweight="1.5pt">
                <v:stroke endcap="round"/>
                <v:textbox>
                  <w:txbxContent>
                    <w:p w:rsidR="00A8787D" w:rsidRPr="00FA46C5" w:rsidRDefault="00A8787D" w:rsidP="00A8787D">
                      <w:pPr>
                        <w:jc w:val="center"/>
                        <w:rPr>
                          <w:rFonts w:ascii="Impact" w:hAnsi="Impact"/>
                          <w:sz w:val="28"/>
                          <w:szCs w:val="26"/>
                        </w:rPr>
                      </w:pPr>
                      <w:r w:rsidRPr="00FA46C5">
                        <w:rPr>
                          <w:rFonts w:ascii="Impact" w:hAnsi="Impact"/>
                          <w:sz w:val="28"/>
                          <w:szCs w:val="26"/>
                        </w:rPr>
                        <w:t>Quickly prioritises the order in which cues are responded to.</w:t>
                      </w:r>
                    </w:p>
                    <w:p w:rsidR="00A8787D" w:rsidRDefault="00A8787D" w:rsidP="00A8787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w:drawing>
          <wp:inline distT="0" distB="0" distL="0" distR="0" wp14:anchorId="36CAEBE9" wp14:editId="21C92715">
            <wp:extent cx="3478529" cy="395287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dy Murray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00" t="18033"/>
                    <a:stretch/>
                  </pic:blipFill>
                  <pic:spPr bwMode="auto">
                    <a:xfrm>
                      <a:off x="0" y="0"/>
                      <a:ext cx="3518384" cy="399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80A" w:rsidRPr="00854EFB" w:rsidRDefault="006A280A" w:rsidP="00BC2B03">
      <w:pPr>
        <w:jc w:val="center"/>
        <w:rPr>
          <w:rFonts w:ascii="Impact" w:hAnsi="Impact"/>
          <w:sz w:val="48"/>
        </w:rPr>
      </w:pPr>
      <w:r>
        <w:rPr>
          <w:rFonts w:ascii="Impact" w:hAnsi="Impact"/>
          <w:sz w:val="48"/>
        </w:rPr>
        <w:lastRenderedPageBreak/>
        <w:t xml:space="preserve">      </w:t>
      </w:r>
    </w:p>
    <w:sectPr w:rsidR="006A280A" w:rsidRPr="00854EFB" w:rsidSect="00BC2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03"/>
    <w:rsid w:val="0004042D"/>
    <w:rsid w:val="00302F14"/>
    <w:rsid w:val="00507ED3"/>
    <w:rsid w:val="006A280A"/>
    <w:rsid w:val="007D2F82"/>
    <w:rsid w:val="00854EFB"/>
    <w:rsid w:val="00A8787D"/>
    <w:rsid w:val="00A97690"/>
    <w:rsid w:val="00AD47CB"/>
    <w:rsid w:val="00BC2B03"/>
    <w:rsid w:val="00C03EA8"/>
    <w:rsid w:val="00EA5985"/>
    <w:rsid w:val="00FA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1092CA1C-A564-4EBE-A687-D67E052E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3755F-0A67-49B6-A126-3F070B46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Hewitt</dc:creator>
  <cp:keywords/>
  <dc:description/>
  <cp:lastModifiedBy>Paul Hewitt</cp:lastModifiedBy>
  <cp:revision>3</cp:revision>
  <cp:lastPrinted>2016-10-31T14:52:00Z</cp:lastPrinted>
  <dcterms:created xsi:type="dcterms:W3CDTF">2016-11-01T13:30:00Z</dcterms:created>
  <dcterms:modified xsi:type="dcterms:W3CDTF">2016-11-04T12:14:00Z</dcterms:modified>
</cp:coreProperties>
</file>