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00" w:rsidRDefault="00EC7142">
      <w:r w:rsidRPr="00EC7142">
        <w:rPr>
          <w:noProof/>
          <w:lang w:eastAsia="en-GB"/>
        </w:rPr>
        <w:drawing>
          <wp:inline distT="0" distB="0" distL="0" distR="0">
            <wp:extent cx="5731510" cy="1369692"/>
            <wp:effectExtent l="0" t="0" r="2540" b="2540"/>
            <wp:docPr id="1" name="Picture 1" descr="C:\Users\emcinnes\Desktop\Hollie Johnstone\Mindful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innes\Desktop\Hollie Johnstone\Mindfulnes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42" w:rsidRDefault="00EC7142"/>
    <w:p w:rsidR="00EC7142" w:rsidRPr="00EC7142" w:rsidRDefault="00EC7142">
      <w:pPr>
        <w:rPr>
          <w:u w:val="single"/>
        </w:rPr>
      </w:pPr>
      <w:r w:rsidRPr="00EC7142">
        <w:rPr>
          <w:u w:val="single"/>
        </w:rPr>
        <w:t>Stop and smell the flowers</w:t>
      </w:r>
    </w:p>
    <w:p w:rsidR="00EC7142" w:rsidRDefault="00EC7142">
      <w:bookmarkStart w:id="0" w:name="_GoBack"/>
      <w:r w:rsidRPr="00EC7142">
        <w:rPr>
          <w:noProof/>
          <w:lang w:eastAsia="en-GB"/>
        </w:rPr>
        <w:drawing>
          <wp:inline distT="0" distB="0" distL="0" distR="0">
            <wp:extent cx="5731510" cy="1766561"/>
            <wp:effectExtent l="0" t="0" r="2540" b="5715"/>
            <wp:docPr id="2" name="Picture 2" descr="C:\Users\emcinnes\Desktop\Hollie Johnstone\Mindfulness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cinnes\Desktop\Hollie Johnstone\Mindfulness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7142" w:rsidRDefault="00EC7142" w:rsidP="00EC7142"/>
    <w:p w:rsidR="00EC7142" w:rsidRPr="00EC7142" w:rsidRDefault="00EC7142" w:rsidP="00EC7142">
      <w:r w:rsidRPr="00EC7142">
        <w:rPr>
          <w:noProof/>
          <w:lang w:eastAsia="en-GB"/>
        </w:rPr>
        <w:drawing>
          <wp:inline distT="0" distB="0" distL="0" distR="0">
            <wp:extent cx="5731510" cy="1440838"/>
            <wp:effectExtent l="0" t="0" r="2540" b="6985"/>
            <wp:docPr id="3" name="Picture 3" descr="C:\Users\emcinnes\Desktop\Hollie Johnstone\Mindfulness 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cinnes\Desktop\Hollie Johnstone\Mindfulness 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142" w:rsidRPr="00EC7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42"/>
    <w:rsid w:val="00B25960"/>
    <w:rsid w:val="00D45AD2"/>
    <w:rsid w:val="00E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4925"/>
  <w15:chartTrackingRefBased/>
  <w15:docId w15:val="{E732ED9E-CB49-4792-9838-7CEFDAAE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McInnes</dc:creator>
  <cp:keywords/>
  <dc:description/>
  <cp:lastModifiedBy>Elizabeth McInnes</cp:lastModifiedBy>
  <cp:revision>1</cp:revision>
  <cp:lastPrinted>2019-03-15T12:23:00Z</cp:lastPrinted>
  <dcterms:created xsi:type="dcterms:W3CDTF">2019-03-15T12:21:00Z</dcterms:created>
  <dcterms:modified xsi:type="dcterms:W3CDTF">2019-03-15T12:23:00Z</dcterms:modified>
</cp:coreProperties>
</file>