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BF9" w:rsidRPr="0078093F" w:rsidRDefault="00422BE6" w:rsidP="008C0479">
      <w:pPr>
        <w:rPr>
          <w:i/>
          <w:iCs/>
          <w:color w:val="auto"/>
          <w:spacing w:val="5"/>
          <w:sz w:val="24"/>
          <w:szCs w:val="24"/>
        </w:rPr>
      </w:pPr>
      <w:sdt>
        <w:sdtPr>
          <w:rPr>
            <w:i/>
            <w:iCs/>
            <w:smallCaps/>
            <w:color w:val="auto"/>
            <w:spacing w:val="5"/>
            <w:sz w:val="24"/>
            <w:szCs w:val="24"/>
          </w:rPr>
          <w:id w:val="-689369987"/>
          <w:docPartObj>
            <w:docPartGallery w:val="Cover Pages"/>
            <w:docPartUnique/>
          </w:docPartObj>
        </w:sdtPr>
        <w:sdtEndPr/>
        <w:sdtContent>
          <w:r w:rsidR="00187F50" w:rsidRPr="0078093F">
            <w:rPr>
              <w:noProof/>
              <w:color w:val="auto"/>
              <w:lang w:val="en-GB" w:eastAsia="en-GB"/>
            </w:rPr>
            <w:drawing>
              <wp:inline distT="0" distB="0" distL="0" distR="0" wp14:anchorId="2EA6E644" wp14:editId="3A7A6AF4">
                <wp:extent cx="1190625" cy="1190625"/>
                <wp:effectExtent l="0" t="0" r="9525" b="9525"/>
                <wp:docPr id="74" name="irc_mi" descr="https://pbs.twimg.com/profile_images/3206096375/5594b32b22507038409fa75fdbc36d2c_400x400.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3206096375/5594b32b22507038409fa75fdbc36d2c_400x400.jpe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C67932" w:rsidRPr="0078093F">
            <w:rPr>
              <w:i/>
              <w:iCs/>
              <w:smallCaps/>
              <w:noProof/>
              <w:color w:val="auto"/>
              <w:spacing w:val="5"/>
              <w:sz w:val="24"/>
              <w:szCs w:val="24"/>
              <w:lang w:val="en-GB" w:eastAsia="en-GB"/>
            </w:rPr>
            <mc:AlternateContent>
              <mc:Choice Requires="wpg">
                <w:drawing>
                  <wp:anchor distT="0" distB="0" distL="114300" distR="114300" simplePos="0" relativeHeight="251669504" behindDoc="0" locked="0" layoutInCell="1" allowOverlap="1" wp14:anchorId="53989E4B" wp14:editId="20FD8CBF">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margin">
                      <wp:align>center</wp:align>
                    </wp:positionV>
                    <wp:extent cx="1773555" cy="10698480"/>
                    <wp:effectExtent l="19050" t="0" r="17145" b="45720"/>
                    <wp:wrapNone/>
                    <wp:docPr id="1" name="Group 1"/>
                    <wp:cNvGraphicFramePr/>
                    <a:graphic xmlns:a="http://schemas.openxmlformats.org/drawingml/2006/main">
                      <a:graphicData uri="http://schemas.microsoft.com/office/word/2010/wordprocessingGroup">
                        <wpg:wgp>
                          <wpg:cNvGrpSpPr/>
                          <wpg:grpSpPr>
                            <a:xfrm>
                              <a:off x="0" y="0"/>
                              <a:ext cx="1773555"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704B977" id="Group 1" o:spid="_x0000_s1026" style="position:absolute;margin-left:0;margin-top:0;width:139.65pt;height:842.4pt;z-index:251669504;mso-left-percent:750;mso-position-horizontal-relative:page;mso-position-vertical:center;mso-position-vertical-relative:margin;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op8UA&#10;AADbAAAADwAAAGRycy9kb3ducmV2LnhtbESPT2sCMRDF7wW/QxjBW80quJTVKKIVPLSH+gevw2bc&#10;rG4mS5K62376plDo8fHm/d68xaq3jXiQD7VjBZNxBoK4dLrmSsHpuHt+AREissbGMSn4ogCr5eBp&#10;gYV2HX/Q4xArkSAcClRgYmwLKUNpyGIYu5Y4eVfnLcYkfSW1xy7BbSOnWZZLizWnBoMtbQyV98On&#10;TW+Ysn6dfV+Ml9u32bQzu8nt/azUaNiv5yAi9fH/+C+91wryHH63JA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WinxQAAANsAAAAPAAAAAAAAAAAAAAAAAJgCAABkcnMv&#10;ZG93bnJldi54bWxQSwUGAAAAAAQABAD1AAAAigM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xsUA&#10;AADbAAAADwAAAGRycy9kb3ducmV2LnhtbESPT2vCQBTE74LfYXlCb7qxpbaNrlKk/rvVtKjHR/aZ&#10;RLNvQ3bV+O1dQfA4zMxvmNGkMaU4U+0Kywr6vQgEcWp1wZmC/79Z9xOE88gaS8uk4EoOJuN2a4Sx&#10;thde0znxmQgQdjEqyL2vYildmpNB17MVcfD2tjbog6wzqWu8BLgp5WsUDaTBgsNCjhVNc0qPycko&#10;2L6teDrfzpqv38Xm8DM/vZe7bKXUS6f5HoLw1Phn+NFeagUff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0zGxQAAANsAAAAPAAAAAAAAAAAAAAAAAJgCAABkcnMv&#10;ZG93bnJldi54bWxQSwUGAAAAAAQABAD1AAAAigMAAAAA&#10;" fillcolor="#fe8637 [3204]" strokecolor="#fe8637 [3204]"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RsMA&#10;AADbAAAADwAAAGRycy9kb3ducmV2LnhtbESP3YrCMBSE74V9h3AWvNPUiq5UoywL/iAi6AreHpqz&#10;bdnmpDSprW9vBMHLYWa+YRarzpTiRrUrLCsYDSMQxKnVBWcKLr/rwQyE88gaS8uk4E4OVsuP3gIT&#10;bVs+0e3sMxEg7BJUkHtfJVK6NCeDbmgr4uD92dqgD7LOpK6xDXBTyjiKptJgwWEhx4p+ckr/z41R&#10;UGx41GX77eQqp4fjvkrHTXtkpfqf3fcchKfOv8Ov9k4r+Ir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jRsMAAADbAAAADwAAAAAAAAAAAAAAAACYAgAAZHJzL2Rv&#10;d25yZXYueG1sUEsFBgAAAAAEAAQA9QAAAIgDAAAAAA==&#10;" fillcolor="#fe8637 [3204]" strokecolor="#fe8637 [3204]" strokeweight="3pt">
                      <v:stroke linestyle="thinThin"/>
                      <v:shadow color="#1f2f3f" opacity=".5" offset=",3pt"/>
                    </v:oval>
                    <w10:wrap anchorx="page" anchory="margin"/>
                  </v:group>
                </w:pict>
              </mc:Fallback>
            </mc:AlternateContent>
          </w:r>
          <w:r w:rsidR="00C67932" w:rsidRPr="0078093F">
            <w:rPr>
              <w:i/>
              <w:iCs/>
              <w:smallCaps/>
              <w:noProof/>
              <w:color w:val="auto"/>
              <w:spacing w:val="5"/>
              <w:sz w:val="24"/>
              <w:szCs w:val="24"/>
              <w:lang w:val="en-GB" w:eastAsia="en-GB"/>
            </w:rPr>
            <mc:AlternateContent>
              <mc:Choice Requires="wps">
                <w:drawing>
                  <wp:anchor distT="0" distB="0" distL="114300" distR="114300" simplePos="0" relativeHeight="251668480" behindDoc="0" locked="0" layoutInCell="0" allowOverlap="1" wp14:anchorId="3A0D4BA3" wp14:editId="2B1B744C">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BF9" w:rsidRDefault="00422BE6">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b/>
                                      <w:smallCaps/>
                                      <w:color w:val="244583" w:themeColor="accent2" w:themeShade="80"/>
                                      <w:spacing w:val="20"/>
                                      <w:sz w:val="96"/>
                                      <w:szCs w:val="96"/>
                                    </w:rPr>
                                    <w:alias w:val="Title"/>
                                    <w:id w:val="83737007"/>
                                    <w:placeholder>
                                      <w:docPart w:val="FE5439F7F6134E41961BC026CBACE3C2"/>
                                    </w:placeholder>
                                    <w:dataBinding w:prefixMappings="xmlns:ns0='http://schemas.openxmlformats.org/package/2006/metadata/core-properties' xmlns:ns1='http://purl.org/dc/elements/1.1/'" w:xpath="/ns0:coreProperties[1]/ns1:title[1]" w:storeItemID="{6C3C8BC8-F283-45AE-878A-BAB7291924A1}"/>
                                    <w:text/>
                                  </w:sdtPr>
                                  <w:sdtEndPr/>
                                  <w:sdtContent>
                                    <w:r w:rsidR="005371A8">
                                      <w:rPr>
                                        <w:rFonts w:asciiTheme="majorHAnsi" w:eastAsiaTheme="majorEastAsia" w:hAnsiTheme="majorHAnsi" w:cstheme="majorBidi"/>
                                        <w:b/>
                                        <w:smallCaps/>
                                        <w:color w:val="244583" w:themeColor="accent2" w:themeShade="80"/>
                                        <w:spacing w:val="20"/>
                                        <w:sz w:val="96"/>
                                        <w:szCs w:val="96"/>
                                      </w:rPr>
                                      <w:t>HOMEWORK</w:t>
                                    </w:r>
                                    <w:r w:rsidR="00080031" w:rsidRPr="00080031">
                                      <w:rPr>
                                        <w:rFonts w:asciiTheme="majorHAnsi" w:eastAsiaTheme="majorEastAsia" w:hAnsiTheme="majorHAnsi" w:cstheme="majorBidi"/>
                                        <w:b/>
                                        <w:smallCaps/>
                                        <w:color w:val="244583" w:themeColor="accent2" w:themeShade="80"/>
                                        <w:spacing w:val="20"/>
                                        <w:sz w:val="96"/>
                                        <w:szCs w:val="96"/>
                                      </w:rPr>
                                      <w:t xml:space="preserve"> Policy</w:t>
                                    </w:r>
                                  </w:sdtContent>
                                </w:sdt>
                              </w:p>
                              <w:p w:rsidR="00EB5BF9" w:rsidRPr="00080031" w:rsidRDefault="00422BE6">
                                <w:pPr>
                                  <w:rPr>
                                    <w:i/>
                                    <w:iCs/>
                                    <w:color w:val="244583" w:themeColor="accent2" w:themeShade="80"/>
                                    <w:sz w:val="56"/>
                                    <w:szCs w:val="56"/>
                                  </w:rPr>
                                </w:pPr>
                                <w:sdt>
                                  <w:sdtPr>
                                    <w:rPr>
                                      <w:i/>
                                      <w:iCs/>
                                      <w:color w:val="244583" w:themeColor="accent2" w:themeShade="80"/>
                                      <w:sz w:val="56"/>
                                      <w:szCs w:val="56"/>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r w:rsidR="00080031" w:rsidRPr="00080031">
                                      <w:rPr>
                                        <w:i/>
                                        <w:iCs/>
                                        <w:color w:val="244583" w:themeColor="accent2" w:themeShade="80"/>
                                        <w:sz w:val="56"/>
                                        <w:szCs w:val="56"/>
                                      </w:rPr>
                                      <w:t>Auchenharvie Academy</w:t>
                                    </w:r>
                                  </w:sdtContent>
                                </w:sdt>
                              </w:p>
                              <w:p w:rsidR="00EB5BF9" w:rsidRDefault="00EB5BF9">
                                <w:pPr>
                                  <w:rPr>
                                    <w:i/>
                                    <w:iCs/>
                                    <w:color w:val="244583" w:themeColor="accent2" w:themeShade="80"/>
                                    <w:sz w:val="28"/>
                                    <w:szCs w:val="28"/>
                                  </w:rPr>
                                </w:pPr>
                              </w:p>
                              <w:p w:rsidR="00EB5BF9" w:rsidRPr="00080031" w:rsidRDefault="00422BE6">
                                <w:pPr>
                                  <w:rPr>
                                    <w:i/>
                                    <w:sz w:val="44"/>
                                    <w:szCs w:val="44"/>
                                  </w:rPr>
                                </w:pPr>
                                <w:sdt>
                                  <w:sdtPr>
                                    <w:rPr>
                                      <w:i/>
                                      <w:sz w:val="44"/>
                                      <w:szCs w:val="44"/>
                                    </w:rPr>
                                    <w:alias w:val="Abstract"/>
                                    <w:id w:val="83737011"/>
                                    <w:dataBinding w:prefixMappings="xmlns:ns0='http://schemas.microsoft.com/office/2006/coverPageProps'" w:xpath="/ns0:CoverPageProperties[1]/ns0:Abstract[1]" w:storeItemID="{55AF091B-3C7A-41E3-B477-F2FDAA23CFDA}"/>
                                    <w:text/>
                                  </w:sdtPr>
                                  <w:sdtEndPr/>
                                  <w:sdtContent>
                                    <w:r w:rsidR="00B90B28">
                                      <w:rPr>
                                        <w:i/>
                                        <w:sz w:val="44"/>
                                        <w:szCs w:val="44"/>
                                      </w:rPr>
                                      <w:t xml:space="preserve">August </w:t>
                                    </w:r>
                                    <w:r w:rsidR="005371A8">
                                      <w:rPr>
                                        <w:i/>
                                        <w:sz w:val="44"/>
                                        <w:szCs w:val="44"/>
                                      </w:rPr>
                                      <w:t xml:space="preserve"> </w:t>
                                    </w:r>
                                    <w:r w:rsidR="00B90B28">
                                      <w:rPr>
                                        <w:i/>
                                        <w:sz w:val="44"/>
                                        <w:szCs w:val="44"/>
                                      </w:rPr>
                                      <w:t>2018</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3A0D4BA3" id="Rectangle 89" o:spid="_x0000_s1026" style="position:absolute;margin-left:0;margin-top:0;width:367.2pt;height:395.9pt;z-index:251668480;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EB5BF9" w:rsidRDefault="009D1355">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b/>
                                <w:smallCaps/>
                                <w:color w:val="244583" w:themeColor="accent2" w:themeShade="80"/>
                                <w:spacing w:val="20"/>
                                <w:sz w:val="96"/>
                                <w:szCs w:val="96"/>
                              </w:rPr>
                              <w:alias w:val="Title"/>
                              <w:id w:val="83737007"/>
                              <w:placeholder>
                                <w:docPart w:val="FE5439F7F6134E41961BC026CBACE3C2"/>
                              </w:placeholder>
                              <w:dataBinding w:prefixMappings="xmlns:ns0='http://schemas.openxmlformats.org/package/2006/metadata/core-properties' xmlns:ns1='http://purl.org/dc/elements/1.1/'" w:xpath="/ns0:coreProperties[1]/ns1:title[1]" w:storeItemID="{6C3C8BC8-F283-45AE-878A-BAB7291924A1}"/>
                              <w:text/>
                            </w:sdtPr>
                            <w:sdtEndPr/>
                            <w:sdtContent>
                              <w:r w:rsidR="005371A8">
                                <w:rPr>
                                  <w:rFonts w:asciiTheme="majorHAnsi" w:eastAsiaTheme="majorEastAsia" w:hAnsiTheme="majorHAnsi" w:cstheme="majorBidi"/>
                                  <w:b/>
                                  <w:smallCaps/>
                                  <w:color w:val="244583" w:themeColor="accent2" w:themeShade="80"/>
                                  <w:spacing w:val="20"/>
                                  <w:sz w:val="96"/>
                                  <w:szCs w:val="96"/>
                                </w:rPr>
                                <w:t>HOMEWORK</w:t>
                              </w:r>
                              <w:r w:rsidR="00080031" w:rsidRPr="00080031">
                                <w:rPr>
                                  <w:rFonts w:asciiTheme="majorHAnsi" w:eastAsiaTheme="majorEastAsia" w:hAnsiTheme="majorHAnsi" w:cstheme="majorBidi"/>
                                  <w:b/>
                                  <w:smallCaps/>
                                  <w:color w:val="244583" w:themeColor="accent2" w:themeShade="80"/>
                                  <w:spacing w:val="20"/>
                                  <w:sz w:val="96"/>
                                  <w:szCs w:val="96"/>
                                </w:rPr>
                                <w:t xml:space="preserve"> Policy</w:t>
                              </w:r>
                            </w:sdtContent>
                          </w:sdt>
                        </w:p>
                        <w:p w:rsidR="00EB5BF9" w:rsidRPr="00080031" w:rsidRDefault="009D1355">
                          <w:pPr>
                            <w:rPr>
                              <w:i/>
                              <w:iCs/>
                              <w:color w:val="244583" w:themeColor="accent2" w:themeShade="80"/>
                              <w:sz w:val="56"/>
                              <w:szCs w:val="56"/>
                            </w:rPr>
                          </w:pPr>
                          <w:sdt>
                            <w:sdtPr>
                              <w:rPr>
                                <w:i/>
                                <w:iCs/>
                                <w:color w:val="244583" w:themeColor="accent2" w:themeShade="80"/>
                                <w:sz w:val="56"/>
                                <w:szCs w:val="56"/>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r w:rsidR="00080031" w:rsidRPr="00080031">
                                <w:rPr>
                                  <w:i/>
                                  <w:iCs/>
                                  <w:color w:val="244583" w:themeColor="accent2" w:themeShade="80"/>
                                  <w:sz w:val="56"/>
                                  <w:szCs w:val="56"/>
                                </w:rPr>
                                <w:t>Auchenharvie Academy</w:t>
                              </w:r>
                            </w:sdtContent>
                          </w:sdt>
                        </w:p>
                        <w:p w:rsidR="00EB5BF9" w:rsidRDefault="00EB5BF9">
                          <w:pPr>
                            <w:rPr>
                              <w:i/>
                              <w:iCs/>
                              <w:color w:val="244583" w:themeColor="accent2" w:themeShade="80"/>
                              <w:sz w:val="28"/>
                              <w:szCs w:val="28"/>
                            </w:rPr>
                          </w:pPr>
                        </w:p>
                        <w:p w:rsidR="00EB5BF9" w:rsidRPr="00080031" w:rsidRDefault="009D1355">
                          <w:pPr>
                            <w:rPr>
                              <w:i/>
                              <w:sz w:val="44"/>
                              <w:szCs w:val="44"/>
                            </w:rPr>
                          </w:pPr>
                          <w:sdt>
                            <w:sdtPr>
                              <w:rPr>
                                <w:i/>
                                <w:sz w:val="44"/>
                                <w:szCs w:val="44"/>
                              </w:rPr>
                              <w:alias w:val="Abstract"/>
                              <w:id w:val="83737011"/>
                              <w:dataBinding w:prefixMappings="xmlns:ns0='http://schemas.microsoft.com/office/2006/coverPageProps'" w:xpath="/ns0:CoverPageProperties[1]/ns0:Abstract[1]" w:storeItemID="{55AF091B-3C7A-41E3-B477-F2FDAA23CFDA}"/>
                              <w:text/>
                            </w:sdtPr>
                            <w:sdtEndPr/>
                            <w:sdtContent>
                              <w:proofErr w:type="gramStart"/>
                              <w:r w:rsidR="00B90B28">
                                <w:rPr>
                                  <w:i/>
                                  <w:sz w:val="44"/>
                                  <w:szCs w:val="44"/>
                                </w:rPr>
                                <w:t xml:space="preserve">August </w:t>
                              </w:r>
                              <w:r w:rsidR="005371A8">
                                <w:rPr>
                                  <w:i/>
                                  <w:sz w:val="44"/>
                                  <w:szCs w:val="44"/>
                                </w:rPr>
                                <w:t xml:space="preserve"> </w:t>
                              </w:r>
                              <w:r w:rsidR="00B90B28">
                                <w:rPr>
                                  <w:i/>
                                  <w:sz w:val="44"/>
                                  <w:szCs w:val="44"/>
                                </w:rPr>
                                <w:t>2018</w:t>
                              </w:r>
                              <w:proofErr w:type="gramEnd"/>
                            </w:sdtContent>
                          </w:sdt>
                        </w:p>
                      </w:txbxContent>
                    </v:textbox>
                    <w10:wrap anchorx="margin" anchory="page"/>
                  </v:rect>
                </w:pict>
              </mc:Fallback>
            </mc:AlternateContent>
          </w:r>
          <w:r w:rsidR="00C67932" w:rsidRPr="0078093F">
            <w:rPr>
              <w:i/>
              <w:iCs/>
              <w:smallCaps/>
              <w:color w:val="auto"/>
              <w:spacing w:val="5"/>
              <w:sz w:val="24"/>
              <w:szCs w:val="24"/>
            </w:rPr>
            <w:br w:type="page"/>
          </w:r>
        </w:sdtContent>
      </w:sdt>
    </w:p>
    <w:p w:rsidR="00542D9C" w:rsidRPr="0078093F" w:rsidRDefault="00542D9C" w:rsidP="008C0479">
      <w:pPr>
        <w:rPr>
          <w:rFonts w:ascii="Arial" w:hAnsi="Arial" w:cs="Arial"/>
          <w:b/>
          <w:color w:val="auto"/>
          <w:sz w:val="24"/>
          <w:szCs w:val="24"/>
        </w:rPr>
      </w:pPr>
      <w:r w:rsidRPr="0078093F">
        <w:rPr>
          <w:noProof/>
          <w:color w:val="auto"/>
          <w:lang w:val="en-GB" w:eastAsia="en-GB"/>
        </w:rPr>
        <w:lastRenderedPageBreak/>
        <w:drawing>
          <wp:inline distT="0" distB="0" distL="0" distR="0" wp14:anchorId="0D2BFFBC" wp14:editId="6BFE7475">
            <wp:extent cx="609600" cy="609600"/>
            <wp:effectExtent l="0" t="0" r="0" b="0"/>
            <wp:docPr id="2" name="irc_mi" descr="https://pbs.twimg.com/profile_images/3206096375/5594b32b22507038409fa75fdbc36d2c_400x400.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profile_images/3206096375/5594b32b22507038409fa75fdbc36d2c_400x400.jpeg">
                      <a:hlinkClick r:id="rId10"/>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542D9C" w:rsidRDefault="00542D9C" w:rsidP="000C3614">
      <w:pPr>
        <w:jc w:val="both"/>
        <w:rPr>
          <w:rFonts w:ascii="Arial" w:hAnsi="Arial" w:cs="Arial"/>
          <w:b/>
          <w:color w:val="auto"/>
          <w:sz w:val="24"/>
          <w:szCs w:val="24"/>
        </w:rPr>
      </w:pPr>
      <w:r w:rsidRPr="0078093F">
        <w:rPr>
          <w:rFonts w:ascii="Arial" w:hAnsi="Arial" w:cs="Arial"/>
          <w:b/>
          <w:color w:val="auto"/>
          <w:sz w:val="24"/>
          <w:szCs w:val="24"/>
        </w:rPr>
        <w:t>This whole school homework policy is written in the context of our school vision and values and enhances the philosophy underpinning our curriculum rationale. It is aimed at promoting parental engagement and ultimately seeks to raise attainment for all pupils in Auchenharvie Academy.</w:t>
      </w:r>
    </w:p>
    <w:p w:rsidR="000C3614" w:rsidRPr="0078093F" w:rsidRDefault="000C3614" w:rsidP="008C0479">
      <w:pPr>
        <w:rPr>
          <w:rFonts w:ascii="Arial" w:hAnsi="Arial" w:cs="Arial"/>
          <w:b/>
          <w:color w:val="auto"/>
          <w:sz w:val="24"/>
          <w:szCs w:val="24"/>
        </w:rPr>
      </w:pPr>
    </w:p>
    <w:p w:rsidR="000C3614" w:rsidRDefault="000C3614" w:rsidP="008C0479">
      <w:pPr>
        <w:jc w:val="center"/>
        <w:rPr>
          <w:rFonts w:ascii="Arial" w:hAnsi="Arial" w:cs="Arial"/>
          <w:b/>
          <w:color w:val="0070C0"/>
          <w:sz w:val="24"/>
          <w:szCs w:val="24"/>
        </w:rPr>
      </w:pPr>
    </w:p>
    <w:p w:rsidR="00542D9C" w:rsidRPr="000C3614" w:rsidRDefault="00542D9C" w:rsidP="008C0479">
      <w:pPr>
        <w:jc w:val="center"/>
        <w:rPr>
          <w:rFonts w:ascii="Arial" w:hAnsi="Arial" w:cs="Arial"/>
          <w:b/>
          <w:color w:val="0070C0"/>
          <w:sz w:val="24"/>
          <w:szCs w:val="24"/>
        </w:rPr>
      </w:pPr>
      <w:r w:rsidRPr="000C3614">
        <w:rPr>
          <w:rFonts w:ascii="Arial" w:hAnsi="Arial" w:cs="Arial"/>
          <w:b/>
          <w:color w:val="0070C0"/>
          <w:sz w:val="24"/>
          <w:szCs w:val="24"/>
        </w:rPr>
        <w:t>Our Vision/Aim is…</w:t>
      </w:r>
    </w:p>
    <w:p w:rsidR="00542D9C" w:rsidRPr="000C3614" w:rsidRDefault="00542D9C" w:rsidP="000C3614">
      <w:pPr>
        <w:jc w:val="center"/>
        <w:rPr>
          <w:rFonts w:ascii="Arial" w:hAnsi="Arial" w:cs="Arial"/>
          <w:b/>
          <w:color w:val="0070C0"/>
          <w:sz w:val="24"/>
          <w:szCs w:val="24"/>
        </w:rPr>
      </w:pPr>
      <w:r w:rsidRPr="000C3614">
        <w:rPr>
          <w:rFonts w:ascii="Arial" w:hAnsi="Arial" w:cs="Arial"/>
          <w:b/>
          <w:color w:val="0070C0"/>
          <w:sz w:val="24"/>
          <w:szCs w:val="24"/>
        </w:rPr>
        <w:t>To provide an equitable and excellent learning environment for ALL pupils which maximises their full potential and supports them into appropriate, positive and sustainable destinations.</w:t>
      </w:r>
    </w:p>
    <w:p w:rsidR="00542D9C" w:rsidRPr="000C3614" w:rsidRDefault="00542D9C" w:rsidP="008C0479">
      <w:pPr>
        <w:rPr>
          <w:rFonts w:ascii="Arial" w:hAnsi="Arial" w:cs="Arial"/>
          <w:b/>
          <w:color w:val="0070C0"/>
          <w:sz w:val="24"/>
          <w:szCs w:val="24"/>
        </w:rPr>
      </w:pPr>
    </w:p>
    <w:p w:rsidR="007060C8" w:rsidRPr="0078093F" w:rsidRDefault="007060C8" w:rsidP="008C0479">
      <w:pPr>
        <w:rPr>
          <w:rFonts w:ascii="Arial" w:hAnsi="Arial" w:cs="Arial"/>
          <w:b/>
          <w:color w:val="auto"/>
          <w:sz w:val="24"/>
          <w:szCs w:val="24"/>
        </w:rPr>
      </w:pPr>
    </w:p>
    <w:p w:rsidR="00542D9C" w:rsidRDefault="00542D9C" w:rsidP="008C0479">
      <w:pPr>
        <w:jc w:val="center"/>
        <w:rPr>
          <w:rFonts w:ascii="Arial" w:hAnsi="Arial" w:cs="Arial"/>
          <w:b/>
          <w:color w:val="auto"/>
          <w:sz w:val="24"/>
          <w:szCs w:val="24"/>
        </w:rPr>
      </w:pPr>
      <w:r w:rsidRPr="0078093F">
        <w:rPr>
          <w:rFonts w:ascii="Arial" w:hAnsi="Arial" w:cs="Arial"/>
          <w:b/>
          <w:color w:val="auto"/>
          <w:sz w:val="24"/>
          <w:szCs w:val="24"/>
        </w:rPr>
        <w:t>Our Values</w:t>
      </w:r>
    </w:p>
    <w:p w:rsidR="000C3614" w:rsidRPr="0078093F" w:rsidRDefault="000C3614" w:rsidP="008C0479">
      <w:pPr>
        <w:jc w:val="center"/>
        <w:rPr>
          <w:rFonts w:ascii="Arial" w:hAnsi="Arial" w:cs="Arial"/>
          <w:b/>
          <w:color w:val="auto"/>
          <w:sz w:val="24"/>
          <w:szCs w:val="24"/>
        </w:rPr>
      </w:pPr>
    </w:p>
    <w:p w:rsidR="00542D9C" w:rsidRPr="000C3614" w:rsidRDefault="00542D9C" w:rsidP="008C0479">
      <w:pPr>
        <w:autoSpaceDE w:val="0"/>
        <w:autoSpaceDN w:val="0"/>
        <w:adjustRightInd w:val="0"/>
        <w:jc w:val="center"/>
        <w:rPr>
          <w:rFonts w:ascii="Arial" w:hAnsi="Arial" w:cs="Arial"/>
          <w:b/>
          <w:bCs/>
          <w:color w:val="B32C16" w:themeColor="accent3"/>
          <w:sz w:val="24"/>
          <w:szCs w:val="24"/>
          <w:lang w:val="en-GB" w:eastAsia="en-US"/>
        </w:rPr>
      </w:pPr>
      <w:r w:rsidRPr="000C3614">
        <w:rPr>
          <w:rFonts w:ascii="Arial" w:hAnsi="Arial" w:cs="Arial"/>
          <w:b/>
          <w:color w:val="B32C16" w:themeColor="accent3"/>
          <w:sz w:val="24"/>
          <w:szCs w:val="24"/>
        </w:rPr>
        <w:t>Respect            Equality           Determination</w:t>
      </w:r>
    </w:p>
    <w:p w:rsidR="00542D9C" w:rsidRPr="0078093F" w:rsidRDefault="00542D9C" w:rsidP="008C0479">
      <w:pPr>
        <w:autoSpaceDE w:val="0"/>
        <w:autoSpaceDN w:val="0"/>
        <w:adjustRightInd w:val="0"/>
        <w:rPr>
          <w:rFonts w:ascii="Arial" w:hAnsi="Arial" w:cs="Arial"/>
          <w:b/>
          <w:bCs/>
          <w:color w:val="auto"/>
          <w:sz w:val="32"/>
          <w:szCs w:val="32"/>
          <w:lang w:val="en-GB" w:eastAsia="en-US"/>
        </w:rPr>
      </w:pPr>
    </w:p>
    <w:p w:rsidR="001B5B9D" w:rsidRDefault="001B5B9D" w:rsidP="008C0479">
      <w:pPr>
        <w:autoSpaceDE w:val="0"/>
        <w:autoSpaceDN w:val="0"/>
        <w:adjustRightInd w:val="0"/>
        <w:rPr>
          <w:rFonts w:ascii="Arial" w:hAnsi="Arial" w:cs="Arial"/>
          <w:b/>
          <w:bCs/>
          <w:color w:val="auto"/>
          <w:sz w:val="32"/>
          <w:szCs w:val="32"/>
          <w:lang w:val="en-GB" w:eastAsia="en-US"/>
        </w:rPr>
      </w:pPr>
      <w:r w:rsidRPr="0078093F">
        <w:rPr>
          <w:rFonts w:ascii="Arial" w:hAnsi="Arial" w:cs="Arial"/>
          <w:b/>
          <w:bCs/>
          <w:color w:val="auto"/>
          <w:sz w:val="32"/>
          <w:szCs w:val="32"/>
          <w:lang w:val="en-GB" w:eastAsia="en-US"/>
        </w:rPr>
        <w:t>Contents</w:t>
      </w:r>
    </w:p>
    <w:p w:rsidR="000C3614" w:rsidRPr="0078093F" w:rsidRDefault="000C3614" w:rsidP="008C0479">
      <w:pPr>
        <w:autoSpaceDE w:val="0"/>
        <w:autoSpaceDN w:val="0"/>
        <w:adjustRightInd w:val="0"/>
        <w:rPr>
          <w:rFonts w:ascii="Arial" w:hAnsi="Arial" w:cs="Arial"/>
          <w:b/>
          <w:bCs/>
          <w:color w:val="auto"/>
          <w:sz w:val="32"/>
          <w:szCs w:val="32"/>
          <w:lang w:val="en-GB" w:eastAsia="en-US"/>
        </w:rPr>
      </w:pPr>
    </w:p>
    <w:p w:rsidR="001A5A5A" w:rsidRPr="0078093F" w:rsidRDefault="001A5A5A"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1. Rationale......................................................................</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00912CA6" w:rsidRPr="0078093F">
        <w:rPr>
          <w:rFonts w:ascii="Arial" w:hAnsi="Arial" w:cs="Arial"/>
          <w:color w:val="auto"/>
          <w:sz w:val="24"/>
          <w:szCs w:val="24"/>
          <w:lang w:val="en-GB" w:eastAsia="en-US"/>
        </w:rPr>
        <w:t>2</w:t>
      </w:r>
    </w:p>
    <w:p w:rsidR="001A5A5A" w:rsidRPr="0078093F" w:rsidRDefault="001A5A5A"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2. Purposes of Homework................................................</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00912CA6" w:rsidRPr="0078093F">
        <w:rPr>
          <w:rFonts w:ascii="Arial" w:hAnsi="Arial" w:cs="Arial"/>
          <w:color w:val="auto"/>
          <w:sz w:val="24"/>
          <w:szCs w:val="24"/>
          <w:lang w:val="en-GB" w:eastAsia="en-US"/>
        </w:rPr>
        <w:t>2</w:t>
      </w:r>
    </w:p>
    <w:p w:rsidR="001A5A5A" w:rsidRPr="0078093F" w:rsidRDefault="001A5A5A"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3. Principles Underlying Homework Policy.......................</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00912CA6" w:rsidRPr="0078093F">
        <w:rPr>
          <w:rFonts w:ascii="Arial" w:hAnsi="Arial" w:cs="Arial"/>
          <w:color w:val="auto"/>
          <w:sz w:val="24"/>
          <w:szCs w:val="24"/>
          <w:lang w:val="en-GB" w:eastAsia="en-US"/>
        </w:rPr>
        <w:t>3</w:t>
      </w:r>
    </w:p>
    <w:p w:rsidR="001A5A5A" w:rsidRPr="0078093F" w:rsidRDefault="001A5A5A"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4. Types of Homework .....................................................</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008A4C7E">
        <w:rPr>
          <w:rFonts w:ascii="Arial" w:hAnsi="Arial" w:cs="Arial"/>
          <w:color w:val="auto"/>
          <w:sz w:val="24"/>
          <w:szCs w:val="24"/>
          <w:lang w:val="en-GB" w:eastAsia="en-US"/>
        </w:rPr>
        <w:t>4-5</w:t>
      </w:r>
    </w:p>
    <w:p w:rsidR="008C0479" w:rsidRPr="0078093F" w:rsidRDefault="001A5A5A" w:rsidP="008C0479">
      <w:pPr>
        <w:autoSpaceDE w:val="0"/>
        <w:autoSpaceDN w:val="0"/>
        <w:adjustRightInd w:val="0"/>
        <w:ind w:left="720"/>
        <w:rPr>
          <w:rFonts w:ascii="Arial" w:hAnsi="Arial" w:cs="Arial"/>
          <w:color w:val="auto"/>
          <w:sz w:val="24"/>
          <w:szCs w:val="24"/>
          <w:lang w:val="en-GB" w:eastAsia="en-US"/>
        </w:rPr>
      </w:pPr>
      <w:r w:rsidRPr="0078093F">
        <w:rPr>
          <w:rFonts w:ascii="Arial" w:hAnsi="Arial" w:cs="Arial"/>
          <w:color w:val="auto"/>
          <w:sz w:val="24"/>
          <w:szCs w:val="24"/>
          <w:lang w:val="en-GB" w:eastAsia="en-US"/>
        </w:rPr>
        <w:t xml:space="preserve">Practice exercises </w:t>
      </w:r>
    </w:p>
    <w:p w:rsidR="008C0479" w:rsidRPr="0078093F" w:rsidRDefault="001A5A5A" w:rsidP="008C0479">
      <w:pPr>
        <w:autoSpaceDE w:val="0"/>
        <w:autoSpaceDN w:val="0"/>
        <w:adjustRightInd w:val="0"/>
        <w:ind w:left="720"/>
        <w:rPr>
          <w:rFonts w:ascii="Arial" w:hAnsi="Arial" w:cs="Arial"/>
          <w:color w:val="auto"/>
          <w:sz w:val="24"/>
          <w:szCs w:val="24"/>
          <w:lang w:val="en-GB" w:eastAsia="en-US"/>
        </w:rPr>
      </w:pPr>
      <w:r w:rsidRPr="0078093F">
        <w:rPr>
          <w:rFonts w:ascii="Arial" w:hAnsi="Arial" w:cs="Arial"/>
          <w:color w:val="auto"/>
          <w:sz w:val="24"/>
          <w:szCs w:val="24"/>
          <w:lang w:val="en-GB" w:eastAsia="en-US"/>
        </w:rPr>
        <w:t xml:space="preserve">Preparatory homework </w:t>
      </w:r>
    </w:p>
    <w:p w:rsidR="001A5A5A" w:rsidRPr="0078093F" w:rsidRDefault="001A5A5A" w:rsidP="008C0479">
      <w:pPr>
        <w:autoSpaceDE w:val="0"/>
        <w:autoSpaceDN w:val="0"/>
        <w:adjustRightInd w:val="0"/>
        <w:ind w:left="720"/>
        <w:rPr>
          <w:rFonts w:ascii="Arial" w:hAnsi="Arial" w:cs="Arial"/>
          <w:color w:val="auto"/>
          <w:sz w:val="24"/>
          <w:szCs w:val="24"/>
          <w:lang w:val="en-GB" w:eastAsia="en-US"/>
        </w:rPr>
      </w:pPr>
      <w:r w:rsidRPr="0078093F">
        <w:rPr>
          <w:rFonts w:ascii="Arial" w:hAnsi="Arial" w:cs="Arial"/>
          <w:color w:val="auto"/>
          <w:sz w:val="24"/>
          <w:szCs w:val="24"/>
          <w:lang w:val="en-GB" w:eastAsia="en-US"/>
        </w:rPr>
        <w:t xml:space="preserve">Extension assignments </w:t>
      </w:r>
    </w:p>
    <w:p w:rsidR="00C74006" w:rsidRPr="0078093F" w:rsidRDefault="00C74006"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5. Frequency of Homework</w:t>
      </w:r>
      <w:r w:rsidR="008C0479" w:rsidRPr="0078093F">
        <w:rPr>
          <w:rFonts w:ascii="Arial" w:hAnsi="Arial" w:cs="Arial"/>
          <w:color w:val="auto"/>
          <w:sz w:val="24"/>
          <w:szCs w:val="24"/>
          <w:lang w:val="en-GB" w:eastAsia="en-US"/>
        </w:rPr>
        <w:t xml:space="preserve"> …………………………………………………..</w:t>
      </w:r>
      <w:r w:rsidR="008C0479" w:rsidRPr="0078093F">
        <w:rPr>
          <w:rFonts w:ascii="Arial" w:hAnsi="Arial" w:cs="Arial"/>
          <w:color w:val="auto"/>
          <w:sz w:val="24"/>
          <w:szCs w:val="24"/>
          <w:lang w:val="en-GB" w:eastAsia="en-US"/>
        </w:rPr>
        <w:tab/>
      </w:r>
      <w:r w:rsidR="00A33BAE" w:rsidRPr="0078093F">
        <w:rPr>
          <w:rFonts w:ascii="Arial" w:hAnsi="Arial" w:cs="Arial"/>
          <w:color w:val="auto"/>
          <w:sz w:val="24"/>
          <w:szCs w:val="24"/>
          <w:lang w:val="en-GB" w:eastAsia="en-US"/>
        </w:rPr>
        <w:t>6</w:t>
      </w:r>
    </w:p>
    <w:p w:rsidR="001A5A5A" w:rsidRPr="0078093F" w:rsidRDefault="00A33BAE"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6</w:t>
      </w:r>
      <w:r w:rsidR="001A5A5A" w:rsidRPr="0078093F">
        <w:rPr>
          <w:rFonts w:ascii="Arial" w:hAnsi="Arial" w:cs="Arial"/>
          <w:color w:val="auto"/>
          <w:sz w:val="24"/>
          <w:szCs w:val="24"/>
          <w:lang w:val="en-GB" w:eastAsia="en-US"/>
        </w:rPr>
        <w:t>. The Role of Parents/Carers .........................................</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Pr="0078093F">
        <w:rPr>
          <w:rFonts w:ascii="Arial" w:hAnsi="Arial" w:cs="Arial"/>
          <w:color w:val="auto"/>
          <w:sz w:val="24"/>
          <w:szCs w:val="24"/>
          <w:lang w:val="en-GB" w:eastAsia="en-US"/>
        </w:rPr>
        <w:t>6</w:t>
      </w:r>
    </w:p>
    <w:p w:rsidR="001A5A5A" w:rsidRPr="0078093F" w:rsidRDefault="00A33BAE"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7</w:t>
      </w:r>
      <w:r w:rsidR="001A5A5A" w:rsidRPr="0078093F">
        <w:rPr>
          <w:rFonts w:ascii="Arial" w:hAnsi="Arial" w:cs="Arial"/>
          <w:color w:val="auto"/>
          <w:sz w:val="24"/>
          <w:szCs w:val="24"/>
          <w:lang w:val="en-GB" w:eastAsia="en-US"/>
        </w:rPr>
        <w:t>. The Role of Pupils........................................................</w:t>
      </w:r>
      <w:r w:rsidR="008E7AC3"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008E7AC3" w:rsidRPr="0078093F">
        <w:rPr>
          <w:rFonts w:ascii="Arial" w:hAnsi="Arial" w:cs="Arial"/>
          <w:color w:val="auto"/>
          <w:sz w:val="24"/>
          <w:szCs w:val="24"/>
          <w:lang w:val="en-GB" w:eastAsia="en-US"/>
        </w:rPr>
        <w:t>7</w:t>
      </w:r>
    </w:p>
    <w:p w:rsidR="001A5A5A" w:rsidRPr="0078093F" w:rsidRDefault="00A33BAE"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8</w:t>
      </w:r>
      <w:r w:rsidR="00C74006" w:rsidRPr="0078093F">
        <w:rPr>
          <w:rFonts w:ascii="Arial" w:hAnsi="Arial" w:cs="Arial"/>
          <w:color w:val="auto"/>
          <w:sz w:val="24"/>
          <w:szCs w:val="24"/>
          <w:lang w:val="en-GB" w:eastAsia="en-US"/>
        </w:rPr>
        <w:t>. The Role of Staff</w:t>
      </w:r>
      <w:r w:rsidR="001A5A5A" w:rsidRPr="0078093F">
        <w:rPr>
          <w:rFonts w:ascii="Arial" w:hAnsi="Arial" w:cs="Arial"/>
          <w:color w:val="auto"/>
          <w:sz w:val="24"/>
          <w:szCs w:val="24"/>
          <w:lang w:val="en-GB" w:eastAsia="en-US"/>
        </w:rPr>
        <w:t xml:space="preserve"> .........................................</w:t>
      </w:r>
      <w:r w:rsidR="00912CA6"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008A4C7E">
        <w:rPr>
          <w:rFonts w:ascii="Arial" w:hAnsi="Arial" w:cs="Arial"/>
          <w:color w:val="auto"/>
          <w:sz w:val="24"/>
          <w:szCs w:val="24"/>
          <w:lang w:val="en-GB" w:eastAsia="en-US"/>
        </w:rPr>
        <w:t>7-8</w:t>
      </w:r>
    </w:p>
    <w:p w:rsidR="001A5A5A" w:rsidRPr="0078093F" w:rsidRDefault="00A33BAE"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9</w:t>
      </w:r>
      <w:r w:rsidR="00920FE5">
        <w:rPr>
          <w:rFonts w:ascii="Arial" w:hAnsi="Arial" w:cs="Arial"/>
          <w:color w:val="auto"/>
          <w:sz w:val="24"/>
          <w:szCs w:val="24"/>
          <w:lang w:val="en-GB" w:eastAsia="en-US"/>
        </w:rPr>
        <w:t>. Non-Completion</w:t>
      </w:r>
      <w:r w:rsidR="001A5A5A" w:rsidRPr="0078093F">
        <w:rPr>
          <w:rFonts w:ascii="Arial" w:hAnsi="Arial" w:cs="Arial"/>
          <w:color w:val="auto"/>
          <w:sz w:val="24"/>
          <w:szCs w:val="24"/>
          <w:lang w:val="en-GB" w:eastAsia="en-US"/>
        </w:rPr>
        <w:t xml:space="preserve"> </w:t>
      </w:r>
      <w:r w:rsidR="00920FE5">
        <w:rPr>
          <w:rFonts w:ascii="Arial" w:hAnsi="Arial" w:cs="Arial"/>
          <w:color w:val="auto"/>
          <w:sz w:val="24"/>
          <w:szCs w:val="24"/>
          <w:lang w:val="en-GB" w:eastAsia="en-US"/>
        </w:rPr>
        <w:t xml:space="preserve">of </w:t>
      </w:r>
      <w:r w:rsidR="001A5A5A" w:rsidRPr="0078093F">
        <w:rPr>
          <w:rFonts w:ascii="Arial" w:hAnsi="Arial" w:cs="Arial"/>
          <w:color w:val="auto"/>
          <w:sz w:val="24"/>
          <w:szCs w:val="24"/>
          <w:lang w:val="en-GB" w:eastAsia="en-US"/>
        </w:rPr>
        <w:t>Homework..................................</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008E7AC3" w:rsidRPr="0078093F">
        <w:rPr>
          <w:rFonts w:ascii="Arial" w:hAnsi="Arial" w:cs="Arial"/>
          <w:color w:val="auto"/>
          <w:sz w:val="24"/>
          <w:szCs w:val="24"/>
          <w:lang w:val="en-GB" w:eastAsia="en-US"/>
        </w:rPr>
        <w:t>9</w:t>
      </w:r>
    </w:p>
    <w:p w:rsidR="001A5A5A" w:rsidRPr="0078093F" w:rsidRDefault="001A5A5A" w:rsidP="008C0479">
      <w:pPr>
        <w:autoSpaceDE w:val="0"/>
        <w:autoSpaceDN w:val="0"/>
        <w:adjustRightInd w:val="0"/>
        <w:ind w:firstLine="720"/>
        <w:rPr>
          <w:rFonts w:ascii="Arial" w:hAnsi="Arial" w:cs="Arial"/>
          <w:color w:val="auto"/>
          <w:sz w:val="24"/>
          <w:szCs w:val="24"/>
          <w:lang w:val="en-GB" w:eastAsia="en-US"/>
        </w:rPr>
      </w:pPr>
      <w:r w:rsidRPr="0078093F">
        <w:rPr>
          <w:rFonts w:ascii="Arial" w:hAnsi="Arial" w:cs="Arial"/>
          <w:color w:val="auto"/>
          <w:sz w:val="24"/>
          <w:szCs w:val="24"/>
          <w:lang w:val="en-GB" w:eastAsia="en-US"/>
        </w:rPr>
        <w:t xml:space="preserve">Appendix A </w:t>
      </w:r>
    </w:p>
    <w:p w:rsidR="001A5A5A" w:rsidRPr="0078093F" w:rsidRDefault="001A5A5A"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Checklist for Helping Your Child with Homework .......</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008E7AC3" w:rsidRPr="0078093F">
        <w:rPr>
          <w:rFonts w:ascii="Arial" w:hAnsi="Arial" w:cs="Arial"/>
          <w:color w:val="auto"/>
          <w:sz w:val="24"/>
          <w:szCs w:val="24"/>
          <w:lang w:val="en-GB" w:eastAsia="en-US"/>
        </w:rPr>
        <w:t>1</w:t>
      </w:r>
      <w:r w:rsidR="008A4C7E">
        <w:rPr>
          <w:rFonts w:ascii="Arial" w:hAnsi="Arial" w:cs="Arial"/>
          <w:color w:val="auto"/>
          <w:sz w:val="24"/>
          <w:szCs w:val="24"/>
          <w:lang w:val="en-GB" w:eastAsia="en-US"/>
        </w:rPr>
        <w:t>0</w:t>
      </w:r>
    </w:p>
    <w:p w:rsidR="008C0479" w:rsidRPr="0078093F" w:rsidRDefault="001A5A5A" w:rsidP="008C0479">
      <w:pPr>
        <w:autoSpaceDE w:val="0"/>
        <w:autoSpaceDN w:val="0"/>
        <w:adjustRightInd w:val="0"/>
        <w:ind w:firstLine="720"/>
        <w:rPr>
          <w:rFonts w:ascii="Arial" w:hAnsi="Arial" w:cs="Arial"/>
          <w:color w:val="auto"/>
          <w:sz w:val="24"/>
          <w:szCs w:val="24"/>
          <w:lang w:val="en-GB" w:eastAsia="en-US"/>
        </w:rPr>
      </w:pPr>
      <w:r w:rsidRPr="0078093F">
        <w:rPr>
          <w:rFonts w:ascii="Arial" w:hAnsi="Arial" w:cs="Arial"/>
          <w:color w:val="auto"/>
          <w:sz w:val="24"/>
          <w:szCs w:val="24"/>
          <w:lang w:val="en-GB" w:eastAsia="en-US"/>
        </w:rPr>
        <w:t xml:space="preserve">Appendix B </w:t>
      </w:r>
    </w:p>
    <w:p w:rsidR="001A5A5A" w:rsidRPr="0078093F" w:rsidRDefault="00A63B7B" w:rsidP="008C0479">
      <w:pPr>
        <w:autoSpaceDE w:val="0"/>
        <w:autoSpaceDN w:val="0"/>
        <w:adjustRightInd w:val="0"/>
        <w:rPr>
          <w:rFonts w:ascii="Arial" w:hAnsi="Arial" w:cs="Arial"/>
          <w:color w:val="auto"/>
          <w:sz w:val="24"/>
          <w:szCs w:val="24"/>
          <w:lang w:val="en-GB" w:eastAsia="en-US"/>
        </w:rPr>
      </w:pPr>
      <w:r w:rsidRPr="0078093F">
        <w:rPr>
          <w:rFonts w:ascii="Arial" w:hAnsi="Arial" w:cs="Arial"/>
          <w:color w:val="auto"/>
          <w:sz w:val="24"/>
          <w:szCs w:val="24"/>
          <w:lang w:val="en-GB" w:eastAsia="en-US"/>
        </w:rPr>
        <w:t>Homework Letter issued by Faculty Head</w:t>
      </w:r>
      <w:r w:rsidR="001A5A5A"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w:t>
      </w:r>
      <w:r w:rsidR="008C0479" w:rsidRPr="0078093F">
        <w:rPr>
          <w:rFonts w:ascii="Arial" w:hAnsi="Arial" w:cs="Arial"/>
          <w:color w:val="auto"/>
          <w:sz w:val="24"/>
          <w:szCs w:val="24"/>
          <w:lang w:val="en-GB" w:eastAsia="en-US"/>
        </w:rPr>
        <w:tab/>
      </w:r>
      <w:r w:rsidR="008E7AC3" w:rsidRPr="0078093F">
        <w:rPr>
          <w:rFonts w:ascii="Arial" w:hAnsi="Arial" w:cs="Arial"/>
          <w:color w:val="auto"/>
          <w:sz w:val="24"/>
          <w:szCs w:val="24"/>
          <w:lang w:val="en-GB" w:eastAsia="en-US"/>
        </w:rPr>
        <w:t>1</w:t>
      </w:r>
      <w:r w:rsidR="008A4C7E">
        <w:rPr>
          <w:rFonts w:ascii="Arial" w:hAnsi="Arial" w:cs="Arial"/>
          <w:color w:val="auto"/>
          <w:sz w:val="24"/>
          <w:szCs w:val="24"/>
          <w:lang w:val="en-GB" w:eastAsia="en-US"/>
        </w:rPr>
        <w:t>1</w:t>
      </w:r>
    </w:p>
    <w:p w:rsidR="00542D9C" w:rsidRPr="0078093F" w:rsidRDefault="00542D9C" w:rsidP="008C0479">
      <w:pPr>
        <w:autoSpaceDE w:val="0"/>
        <w:autoSpaceDN w:val="0"/>
        <w:adjustRightInd w:val="0"/>
        <w:rPr>
          <w:rFonts w:ascii="Arial" w:hAnsi="Arial" w:cs="Arial"/>
          <w:color w:val="auto"/>
          <w:sz w:val="24"/>
          <w:szCs w:val="24"/>
          <w:lang w:val="en-GB" w:eastAsia="en-US"/>
        </w:rPr>
      </w:pPr>
    </w:p>
    <w:p w:rsidR="00A63B7B" w:rsidRPr="0078093F" w:rsidRDefault="00A63B7B" w:rsidP="008C0479">
      <w:pPr>
        <w:autoSpaceDE w:val="0"/>
        <w:autoSpaceDN w:val="0"/>
        <w:adjustRightInd w:val="0"/>
        <w:rPr>
          <w:rFonts w:ascii="Arial" w:hAnsi="Arial" w:cs="Arial"/>
          <w:b/>
          <w:bCs/>
          <w:color w:val="auto"/>
          <w:sz w:val="32"/>
          <w:szCs w:val="32"/>
          <w:lang w:val="en-GB" w:eastAsia="en-US"/>
        </w:rPr>
      </w:pPr>
    </w:p>
    <w:p w:rsidR="0078093F" w:rsidRPr="0078093F" w:rsidRDefault="0078093F" w:rsidP="008C0479">
      <w:pPr>
        <w:autoSpaceDE w:val="0"/>
        <w:autoSpaceDN w:val="0"/>
        <w:adjustRightInd w:val="0"/>
        <w:rPr>
          <w:rFonts w:ascii="Arial" w:hAnsi="Arial" w:cs="Arial"/>
          <w:b/>
          <w:bCs/>
          <w:color w:val="auto"/>
          <w:sz w:val="32"/>
          <w:szCs w:val="32"/>
          <w:lang w:val="en-GB" w:eastAsia="en-US"/>
        </w:rPr>
      </w:pPr>
    </w:p>
    <w:p w:rsidR="0078093F" w:rsidRDefault="0078093F" w:rsidP="008C0479">
      <w:pPr>
        <w:autoSpaceDE w:val="0"/>
        <w:autoSpaceDN w:val="0"/>
        <w:adjustRightInd w:val="0"/>
        <w:rPr>
          <w:rFonts w:ascii="Arial" w:hAnsi="Arial" w:cs="Arial"/>
          <w:b/>
          <w:bCs/>
          <w:color w:val="auto"/>
          <w:sz w:val="32"/>
          <w:szCs w:val="32"/>
          <w:lang w:val="en-GB" w:eastAsia="en-US"/>
        </w:rPr>
      </w:pPr>
    </w:p>
    <w:p w:rsidR="0078093F" w:rsidRDefault="0078093F" w:rsidP="008C0479">
      <w:pPr>
        <w:autoSpaceDE w:val="0"/>
        <w:autoSpaceDN w:val="0"/>
        <w:adjustRightInd w:val="0"/>
        <w:rPr>
          <w:rFonts w:ascii="Arial" w:hAnsi="Arial" w:cs="Arial"/>
          <w:b/>
          <w:bCs/>
          <w:color w:val="auto"/>
          <w:sz w:val="32"/>
          <w:szCs w:val="32"/>
          <w:lang w:val="en-GB" w:eastAsia="en-US"/>
        </w:rPr>
      </w:pPr>
    </w:p>
    <w:p w:rsidR="008E7AC3" w:rsidRPr="0078093F" w:rsidRDefault="008E7AC3" w:rsidP="008C0479">
      <w:pPr>
        <w:autoSpaceDE w:val="0"/>
        <w:autoSpaceDN w:val="0"/>
        <w:adjustRightInd w:val="0"/>
        <w:rPr>
          <w:rFonts w:ascii="Arial" w:hAnsi="Arial" w:cs="Arial"/>
          <w:b/>
          <w:bCs/>
          <w:color w:val="auto"/>
          <w:sz w:val="32"/>
          <w:szCs w:val="32"/>
          <w:lang w:val="en-GB" w:eastAsia="en-US"/>
        </w:rPr>
      </w:pPr>
    </w:p>
    <w:p w:rsidR="005371A8" w:rsidRPr="000C3614" w:rsidRDefault="005371A8" w:rsidP="000C3614">
      <w:pPr>
        <w:pStyle w:val="ListParagraph"/>
        <w:numPr>
          <w:ilvl w:val="0"/>
          <w:numId w:val="30"/>
        </w:numPr>
        <w:autoSpaceDE w:val="0"/>
        <w:autoSpaceDN w:val="0"/>
        <w:adjustRightInd w:val="0"/>
        <w:rPr>
          <w:rFonts w:ascii="Arial" w:hAnsi="Arial" w:cs="Arial"/>
          <w:b/>
          <w:bCs/>
          <w:color w:val="auto"/>
          <w:sz w:val="32"/>
          <w:szCs w:val="32"/>
          <w:lang w:val="en-GB" w:eastAsia="en-US"/>
        </w:rPr>
      </w:pPr>
      <w:r w:rsidRPr="000C3614">
        <w:rPr>
          <w:rFonts w:ascii="Arial" w:hAnsi="Arial" w:cs="Arial"/>
          <w:b/>
          <w:bCs/>
          <w:color w:val="auto"/>
          <w:sz w:val="32"/>
          <w:szCs w:val="32"/>
          <w:lang w:val="en-GB" w:eastAsia="en-US"/>
        </w:rPr>
        <w:lastRenderedPageBreak/>
        <w:t>Rationale</w:t>
      </w:r>
    </w:p>
    <w:p w:rsidR="000C3614" w:rsidRPr="000C3614" w:rsidRDefault="000C3614" w:rsidP="000C3614">
      <w:pPr>
        <w:pStyle w:val="ListParagraph"/>
        <w:autoSpaceDE w:val="0"/>
        <w:autoSpaceDN w:val="0"/>
        <w:adjustRightInd w:val="0"/>
        <w:rPr>
          <w:rFonts w:ascii="Arial" w:hAnsi="Arial" w:cs="Arial"/>
          <w:b/>
          <w:bCs/>
          <w:color w:val="auto"/>
          <w:sz w:val="32"/>
          <w:szCs w:val="32"/>
          <w:lang w:val="en-GB" w:eastAsia="en-US"/>
        </w:rPr>
      </w:pP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This policy statement has been produced to provide a coherent framework from which all departments can develop a consistent and effective approach for pupils of all ages and levels of ability. Homework is seen as one of the principal ways in which pupil achievement can be raised.</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The benefits of doing homework must be instilled at an early age in all pupils, so that independent home study becomes routine. The aim of this policy document is therefore to:</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enable pupils to understand that independent learning is vital to achieving success</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give every pupil the opportunity to fulfil their potential</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instil in all pupils the importance of life-long learning</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provide training for students in planning &amp; organising time</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promote a responsibility for learning within each pupil</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It is on this basis that this policy should not be seen in isolation but as part of the learning and teaching in Auchenharvie Academy. This policy and the</w:t>
      </w:r>
      <w:r w:rsidR="004B5F21">
        <w:rPr>
          <w:rFonts w:ascii="Arial" w:hAnsi="Arial" w:cs="Arial"/>
          <w:color w:val="auto"/>
          <w:sz w:val="22"/>
          <w:szCs w:val="22"/>
          <w:lang w:val="en-GB" w:eastAsia="en-US"/>
        </w:rPr>
        <w:t xml:space="preserve"> </w:t>
      </w:r>
      <w:r w:rsidRPr="0078093F">
        <w:rPr>
          <w:rFonts w:ascii="Arial" w:hAnsi="Arial" w:cs="Arial"/>
          <w:color w:val="auto"/>
          <w:sz w:val="22"/>
          <w:szCs w:val="22"/>
          <w:lang w:val="en-GB" w:eastAsia="en-US"/>
        </w:rPr>
        <w:t xml:space="preserve">Learning and Teaching Policy contribute to raising attainment and the quality of the educational experience we provide to pupils and parents. </w:t>
      </w:r>
    </w:p>
    <w:p w:rsidR="005371A8" w:rsidRPr="0078093F" w:rsidRDefault="005371A8" w:rsidP="004B5F21">
      <w:pPr>
        <w:autoSpaceDE w:val="0"/>
        <w:autoSpaceDN w:val="0"/>
        <w:adjustRightInd w:val="0"/>
        <w:jc w:val="both"/>
        <w:rPr>
          <w:rFonts w:ascii="Arial" w:hAnsi="Arial" w:cs="Arial"/>
          <w:color w:val="auto"/>
          <w:sz w:val="24"/>
          <w:szCs w:val="24"/>
          <w:lang w:val="en-GB" w:eastAsia="en-US"/>
        </w:rPr>
      </w:pPr>
    </w:p>
    <w:p w:rsidR="007060C8" w:rsidRPr="0078093F" w:rsidRDefault="007060C8" w:rsidP="004B5F21">
      <w:pPr>
        <w:autoSpaceDE w:val="0"/>
        <w:autoSpaceDN w:val="0"/>
        <w:adjustRightInd w:val="0"/>
        <w:jc w:val="both"/>
        <w:rPr>
          <w:rFonts w:ascii="Arial" w:hAnsi="Arial" w:cs="Arial"/>
          <w:color w:val="auto"/>
          <w:sz w:val="24"/>
          <w:szCs w:val="24"/>
          <w:lang w:val="en-GB" w:eastAsia="en-US"/>
        </w:rPr>
      </w:pPr>
    </w:p>
    <w:p w:rsidR="007060C8" w:rsidRPr="0078093F" w:rsidRDefault="007060C8" w:rsidP="004B5F21">
      <w:pPr>
        <w:autoSpaceDE w:val="0"/>
        <w:autoSpaceDN w:val="0"/>
        <w:adjustRightInd w:val="0"/>
        <w:jc w:val="both"/>
        <w:rPr>
          <w:rFonts w:ascii="Arial" w:hAnsi="Arial" w:cs="Arial"/>
          <w:color w:val="auto"/>
          <w:sz w:val="24"/>
          <w:szCs w:val="24"/>
          <w:lang w:val="en-GB" w:eastAsia="en-US"/>
        </w:rPr>
      </w:pPr>
    </w:p>
    <w:p w:rsidR="005371A8" w:rsidRPr="0078093F" w:rsidRDefault="005371A8" w:rsidP="008C0479">
      <w:pPr>
        <w:autoSpaceDE w:val="0"/>
        <w:autoSpaceDN w:val="0"/>
        <w:adjustRightInd w:val="0"/>
        <w:rPr>
          <w:rFonts w:ascii="Arial" w:hAnsi="Arial" w:cs="Arial"/>
          <w:color w:val="auto"/>
          <w:sz w:val="24"/>
          <w:szCs w:val="24"/>
          <w:lang w:val="en-GB" w:eastAsia="en-US"/>
        </w:rPr>
      </w:pPr>
    </w:p>
    <w:p w:rsidR="005371A8" w:rsidRPr="000C3614" w:rsidRDefault="005371A8" w:rsidP="000C3614">
      <w:pPr>
        <w:pStyle w:val="ListParagraph"/>
        <w:numPr>
          <w:ilvl w:val="0"/>
          <w:numId w:val="30"/>
        </w:numPr>
        <w:autoSpaceDE w:val="0"/>
        <w:autoSpaceDN w:val="0"/>
        <w:adjustRightInd w:val="0"/>
        <w:rPr>
          <w:rFonts w:ascii="Arial" w:hAnsi="Arial" w:cs="Arial"/>
          <w:b/>
          <w:bCs/>
          <w:color w:val="auto"/>
          <w:sz w:val="32"/>
          <w:szCs w:val="32"/>
          <w:lang w:val="en-GB" w:eastAsia="en-US"/>
        </w:rPr>
      </w:pPr>
      <w:r w:rsidRPr="000C3614">
        <w:rPr>
          <w:rFonts w:ascii="Arial" w:hAnsi="Arial" w:cs="Arial"/>
          <w:b/>
          <w:bCs/>
          <w:color w:val="auto"/>
          <w:sz w:val="32"/>
          <w:szCs w:val="32"/>
          <w:lang w:val="en-GB" w:eastAsia="en-US"/>
        </w:rPr>
        <w:t>Purposes of Homework</w:t>
      </w:r>
    </w:p>
    <w:p w:rsidR="000C3614" w:rsidRPr="000C3614" w:rsidRDefault="000C3614" w:rsidP="000C3614">
      <w:pPr>
        <w:pStyle w:val="ListParagraph"/>
        <w:autoSpaceDE w:val="0"/>
        <w:autoSpaceDN w:val="0"/>
        <w:adjustRightInd w:val="0"/>
        <w:rPr>
          <w:rFonts w:ascii="Arial" w:hAnsi="Arial" w:cs="Arial"/>
          <w:b/>
          <w:bCs/>
          <w:color w:val="auto"/>
          <w:sz w:val="32"/>
          <w:szCs w:val="32"/>
          <w:lang w:val="en-GB" w:eastAsia="en-US"/>
        </w:rPr>
      </w:pP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There are various reasons for setting homework, examples of which are:</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p>
    <w:p w:rsidR="000C3614"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to encourage and develop self-discipline, study habits and a range of skills in planning and organising time</w:t>
      </w:r>
    </w:p>
    <w:p w:rsidR="000C3614"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to allow reinforcing, extending and consolidating of work done in class</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to give pupils experience of working on their own, and to develop in pupils a sense of responsibility and commitment to their own learning</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to involve parents/carers as partners in education</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to prepare for test/examinations</w:t>
      </w:r>
    </w:p>
    <w:p w:rsidR="005371A8"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to further challenge and extend gifted and talented children.</w:t>
      </w:r>
    </w:p>
    <w:p w:rsidR="00D34CD3" w:rsidRPr="0078093F" w:rsidRDefault="005371A8" w:rsidP="004B5F21">
      <w:pPr>
        <w:autoSpaceDE w:val="0"/>
        <w:autoSpaceDN w:val="0"/>
        <w:adjustRightInd w:val="0"/>
        <w:jc w:val="both"/>
        <w:rPr>
          <w:rFonts w:ascii="Arial" w:hAnsi="Arial" w:cs="Arial"/>
          <w:color w:val="auto"/>
          <w:sz w:val="22"/>
          <w:szCs w:val="22"/>
          <w:lang w:val="en-GB" w:eastAsia="en-US"/>
        </w:rPr>
      </w:pPr>
      <w:r w:rsidRPr="0078093F">
        <w:rPr>
          <w:rFonts w:ascii="Symbol" w:hAnsi="Symbol" w:cs="Symbol"/>
          <w:color w:val="auto"/>
          <w:sz w:val="22"/>
          <w:szCs w:val="22"/>
          <w:lang w:val="en-GB" w:eastAsia="en-US"/>
        </w:rPr>
        <w:t></w:t>
      </w:r>
      <w:r w:rsidRPr="0078093F">
        <w:rPr>
          <w:rFonts w:ascii="Symbol" w:hAnsi="Symbol" w:cs="Symbol"/>
          <w:color w:val="auto"/>
          <w:sz w:val="22"/>
          <w:szCs w:val="22"/>
          <w:lang w:val="en-GB" w:eastAsia="en-US"/>
        </w:rPr>
        <w:t></w:t>
      </w:r>
      <w:r w:rsidRPr="0078093F">
        <w:rPr>
          <w:rFonts w:ascii="Arial" w:hAnsi="Arial" w:cs="Arial"/>
          <w:color w:val="auto"/>
          <w:sz w:val="22"/>
          <w:szCs w:val="22"/>
          <w:lang w:val="en-GB" w:eastAsia="en-US"/>
        </w:rPr>
        <w:t>to provide focused and sustained support for less able pupils</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8C0479">
      <w:pPr>
        <w:autoSpaceDE w:val="0"/>
        <w:autoSpaceDN w:val="0"/>
        <w:adjustRightInd w:val="0"/>
        <w:rPr>
          <w:rFonts w:ascii="Arial" w:hAnsi="Arial" w:cs="Arial"/>
          <w:color w:val="auto"/>
          <w:sz w:val="24"/>
          <w:szCs w:val="24"/>
          <w:lang w:val="en-GB" w:eastAsia="en-US"/>
        </w:rPr>
      </w:pPr>
    </w:p>
    <w:p w:rsidR="001B5B9D" w:rsidRPr="0078093F" w:rsidRDefault="001B5B9D" w:rsidP="008C0479">
      <w:pPr>
        <w:autoSpaceDE w:val="0"/>
        <w:autoSpaceDN w:val="0"/>
        <w:adjustRightInd w:val="0"/>
        <w:rPr>
          <w:rFonts w:ascii="Arial" w:hAnsi="Arial" w:cs="Arial"/>
          <w:color w:val="auto"/>
          <w:sz w:val="24"/>
          <w:szCs w:val="24"/>
          <w:lang w:val="en-GB" w:eastAsia="en-US"/>
        </w:rPr>
      </w:pPr>
    </w:p>
    <w:p w:rsidR="001B5B9D" w:rsidRDefault="001B5B9D" w:rsidP="008C0479">
      <w:pPr>
        <w:autoSpaceDE w:val="0"/>
        <w:autoSpaceDN w:val="0"/>
        <w:adjustRightInd w:val="0"/>
        <w:rPr>
          <w:rFonts w:ascii="Arial" w:hAnsi="Arial" w:cs="Arial"/>
          <w:color w:val="auto"/>
          <w:sz w:val="24"/>
          <w:szCs w:val="24"/>
          <w:lang w:val="en-GB" w:eastAsia="en-US"/>
        </w:rPr>
      </w:pPr>
    </w:p>
    <w:p w:rsidR="0078093F" w:rsidRDefault="0078093F" w:rsidP="008C0479">
      <w:pPr>
        <w:autoSpaceDE w:val="0"/>
        <w:autoSpaceDN w:val="0"/>
        <w:adjustRightInd w:val="0"/>
        <w:rPr>
          <w:rFonts w:ascii="Arial" w:hAnsi="Arial" w:cs="Arial"/>
          <w:color w:val="auto"/>
          <w:sz w:val="24"/>
          <w:szCs w:val="24"/>
          <w:lang w:val="en-GB" w:eastAsia="en-US"/>
        </w:rPr>
      </w:pPr>
    </w:p>
    <w:p w:rsidR="0078093F" w:rsidRDefault="0078093F" w:rsidP="008C0479">
      <w:pPr>
        <w:autoSpaceDE w:val="0"/>
        <w:autoSpaceDN w:val="0"/>
        <w:adjustRightInd w:val="0"/>
        <w:rPr>
          <w:rFonts w:ascii="Arial" w:hAnsi="Arial" w:cs="Arial"/>
          <w:color w:val="auto"/>
          <w:sz w:val="24"/>
          <w:szCs w:val="24"/>
          <w:lang w:val="en-GB" w:eastAsia="en-US"/>
        </w:rPr>
      </w:pPr>
    </w:p>
    <w:p w:rsidR="0078093F" w:rsidRDefault="0078093F" w:rsidP="008C0479">
      <w:pPr>
        <w:autoSpaceDE w:val="0"/>
        <w:autoSpaceDN w:val="0"/>
        <w:adjustRightInd w:val="0"/>
        <w:rPr>
          <w:rFonts w:ascii="Arial" w:hAnsi="Arial" w:cs="Arial"/>
          <w:color w:val="auto"/>
          <w:sz w:val="24"/>
          <w:szCs w:val="24"/>
          <w:lang w:val="en-GB" w:eastAsia="en-US"/>
        </w:rPr>
      </w:pPr>
    </w:p>
    <w:p w:rsidR="007060C8" w:rsidRPr="0078093F" w:rsidRDefault="007060C8" w:rsidP="008C0479">
      <w:pPr>
        <w:autoSpaceDE w:val="0"/>
        <w:autoSpaceDN w:val="0"/>
        <w:adjustRightInd w:val="0"/>
        <w:rPr>
          <w:rFonts w:ascii="Arial" w:hAnsi="Arial" w:cs="Arial"/>
          <w:color w:val="auto"/>
          <w:sz w:val="24"/>
          <w:szCs w:val="24"/>
          <w:lang w:val="en-GB" w:eastAsia="en-US"/>
        </w:rPr>
      </w:pPr>
    </w:p>
    <w:p w:rsidR="001B5B9D" w:rsidRPr="000C3614" w:rsidRDefault="001B5B9D" w:rsidP="000C3614">
      <w:pPr>
        <w:pStyle w:val="ListParagraph"/>
        <w:numPr>
          <w:ilvl w:val="0"/>
          <w:numId w:val="30"/>
        </w:numPr>
        <w:autoSpaceDE w:val="0"/>
        <w:autoSpaceDN w:val="0"/>
        <w:adjustRightInd w:val="0"/>
        <w:rPr>
          <w:rFonts w:ascii="Arial" w:hAnsi="Arial" w:cs="Arial"/>
          <w:b/>
          <w:bCs/>
          <w:color w:val="auto"/>
          <w:sz w:val="32"/>
          <w:szCs w:val="32"/>
          <w:lang w:val="en-GB" w:eastAsia="en-US"/>
        </w:rPr>
      </w:pPr>
      <w:r w:rsidRPr="000C3614">
        <w:rPr>
          <w:rFonts w:ascii="Arial" w:hAnsi="Arial" w:cs="Arial"/>
          <w:b/>
          <w:bCs/>
          <w:color w:val="auto"/>
          <w:sz w:val="32"/>
          <w:szCs w:val="32"/>
          <w:lang w:val="en-GB" w:eastAsia="en-US"/>
        </w:rPr>
        <w:lastRenderedPageBreak/>
        <w:t>Principles Underlying Homework Policy</w:t>
      </w:r>
    </w:p>
    <w:p w:rsidR="000C3614" w:rsidRPr="000C3614" w:rsidRDefault="000C3614" w:rsidP="000C3614">
      <w:pPr>
        <w:pStyle w:val="ListParagraph"/>
        <w:autoSpaceDE w:val="0"/>
        <w:autoSpaceDN w:val="0"/>
        <w:adjustRightInd w:val="0"/>
        <w:rPr>
          <w:rFonts w:ascii="Arial" w:hAnsi="Arial" w:cs="Arial"/>
          <w:b/>
          <w:bCs/>
          <w:color w:val="auto"/>
          <w:sz w:val="32"/>
          <w:szCs w:val="3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Students must take full responsibility for their homework and should be supported by their parents/carers.</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Homework should be issued in appropriate quantities, and completion dates should be both clear and reasonable, taking account of home environment and extracurricular activities of pupils, including family and cultural obligations.</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Homework should be a carefully planned and an integral part of course work.</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It should not be seen as an “add-on” or a dispensable extra.</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Homework should match the needs and abilities of pupils.</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Homework should promote opportunities for consolidation and extension.</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Homework is related to current work and where possible is stimulating and challenging.</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Pupils should be adequately prepared for the completion of tasks set i.e. they are not to complete homework where the topic has not been covered in class.</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Homework should involve all members of each year group.</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Careful consideration should be given to ensure that all homework is accessible for all pupils. This equitable intervention may mean that homework is issued in different formats but no pupil should be prohibited from completing homework due to external factors.</w:t>
      </w: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p>
    <w:p w:rsidR="001B5B9D" w:rsidRPr="0078093F" w:rsidRDefault="001B5B9D"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Homework should not be restricted to certain subject areas. It should reflect the breadth and balance of the curriculum.</w:t>
      </w:r>
    </w:p>
    <w:p w:rsidR="00441B5F" w:rsidRPr="0078093F" w:rsidRDefault="00441B5F" w:rsidP="004B5F21">
      <w:pPr>
        <w:autoSpaceDE w:val="0"/>
        <w:autoSpaceDN w:val="0"/>
        <w:adjustRightInd w:val="0"/>
        <w:jc w:val="both"/>
        <w:rPr>
          <w:rFonts w:ascii="Arial" w:hAnsi="Arial" w:cs="Arial"/>
          <w:color w:val="auto"/>
          <w:sz w:val="24"/>
          <w:szCs w:val="24"/>
          <w:lang w:val="en-GB" w:eastAsia="en-US"/>
        </w:rPr>
      </w:pPr>
    </w:p>
    <w:p w:rsidR="00441B5F" w:rsidRPr="0078093F" w:rsidRDefault="00441B5F" w:rsidP="008C0479">
      <w:pPr>
        <w:autoSpaceDE w:val="0"/>
        <w:autoSpaceDN w:val="0"/>
        <w:adjustRightInd w:val="0"/>
        <w:rPr>
          <w:rFonts w:ascii="Arial" w:hAnsi="Arial" w:cs="Arial"/>
          <w:color w:val="auto"/>
          <w:sz w:val="24"/>
          <w:szCs w:val="24"/>
          <w:lang w:val="en-GB" w:eastAsia="en-US"/>
        </w:rPr>
      </w:pPr>
    </w:p>
    <w:p w:rsidR="00441B5F" w:rsidRPr="0078093F" w:rsidRDefault="0085130C" w:rsidP="008C0479">
      <w:pPr>
        <w:autoSpaceDE w:val="0"/>
        <w:autoSpaceDN w:val="0"/>
        <w:adjustRightInd w:val="0"/>
        <w:jc w:val="center"/>
        <w:rPr>
          <w:rFonts w:ascii="Arial" w:hAnsi="Arial" w:cs="Arial"/>
          <w:color w:val="auto"/>
          <w:sz w:val="24"/>
          <w:szCs w:val="24"/>
          <w:lang w:val="en-GB" w:eastAsia="en-US"/>
        </w:rPr>
      </w:pPr>
      <w:r w:rsidRPr="0078093F">
        <w:rPr>
          <w:rFonts w:ascii="Arial" w:hAnsi="Arial" w:cs="Arial"/>
          <w:noProof/>
          <w:color w:val="auto"/>
          <w:sz w:val="24"/>
          <w:szCs w:val="24"/>
          <w:lang w:val="en-GB" w:eastAsia="en-GB"/>
        </w:rPr>
        <w:drawing>
          <wp:inline distT="0" distB="0" distL="0" distR="0">
            <wp:extent cx="2466975" cy="1847850"/>
            <wp:effectExtent l="0" t="0" r="9525" b="0"/>
            <wp:docPr id="4" name="Picture 4" descr="C:\Users\aucjohnstonc\Desktop\Homewo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johnstonc\Desktop\Homework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41B5F" w:rsidRPr="0078093F" w:rsidRDefault="00441B5F" w:rsidP="008C0479">
      <w:pPr>
        <w:autoSpaceDE w:val="0"/>
        <w:autoSpaceDN w:val="0"/>
        <w:adjustRightInd w:val="0"/>
        <w:rPr>
          <w:rFonts w:ascii="Arial" w:hAnsi="Arial" w:cs="Arial"/>
          <w:color w:val="auto"/>
          <w:sz w:val="24"/>
          <w:szCs w:val="24"/>
          <w:lang w:val="en-GB" w:eastAsia="en-US"/>
        </w:rPr>
      </w:pPr>
    </w:p>
    <w:p w:rsidR="0085130C" w:rsidRPr="0078093F" w:rsidRDefault="0085130C" w:rsidP="008C0479">
      <w:pPr>
        <w:rPr>
          <w:rFonts w:ascii="Arial" w:hAnsi="Arial" w:cs="Arial"/>
          <w:color w:val="auto"/>
          <w:sz w:val="24"/>
          <w:szCs w:val="24"/>
          <w:lang w:val="en-GB" w:eastAsia="en-US"/>
        </w:rPr>
      </w:pPr>
    </w:p>
    <w:p w:rsidR="008C0479" w:rsidRDefault="008C0479" w:rsidP="008C0479">
      <w:pPr>
        <w:rPr>
          <w:rFonts w:ascii="Arial" w:hAnsi="Arial" w:cs="Arial"/>
          <w:color w:val="auto"/>
          <w:sz w:val="24"/>
          <w:szCs w:val="24"/>
          <w:lang w:val="en-GB" w:eastAsia="en-US"/>
        </w:rPr>
      </w:pPr>
    </w:p>
    <w:p w:rsidR="0078093F" w:rsidRDefault="0078093F" w:rsidP="008C0479">
      <w:pPr>
        <w:rPr>
          <w:rFonts w:ascii="Arial" w:hAnsi="Arial" w:cs="Arial"/>
          <w:color w:val="auto"/>
          <w:sz w:val="24"/>
          <w:szCs w:val="24"/>
          <w:lang w:val="en-GB" w:eastAsia="en-US"/>
        </w:rPr>
      </w:pPr>
    </w:p>
    <w:p w:rsidR="0078093F" w:rsidRDefault="0078093F" w:rsidP="008C0479">
      <w:pPr>
        <w:rPr>
          <w:rFonts w:ascii="Arial" w:hAnsi="Arial" w:cs="Arial"/>
          <w:color w:val="auto"/>
          <w:sz w:val="24"/>
          <w:szCs w:val="24"/>
          <w:lang w:val="en-GB" w:eastAsia="en-US"/>
        </w:rPr>
      </w:pPr>
    </w:p>
    <w:p w:rsidR="0078093F" w:rsidRPr="0078093F" w:rsidRDefault="0078093F" w:rsidP="008C0479">
      <w:pPr>
        <w:rPr>
          <w:rFonts w:ascii="Arial" w:hAnsi="Arial" w:cs="Arial"/>
          <w:color w:val="auto"/>
          <w:sz w:val="24"/>
          <w:szCs w:val="24"/>
          <w:lang w:val="en-GB" w:eastAsia="en-US"/>
        </w:rPr>
      </w:pPr>
    </w:p>
    <w:p w:rsidR="0078093F" w:rsidRPr="000C3614" w:rsidRDefault="00441B5F" w:rsidP="000C3614">
      <w:pPr>
        <w:pStyle w:val="ListParagraph"/>
        <w:numPr>
          <w:ilvl w:val="0"/>
          <w:numId w:val="30"/>
        </w:numPr>
        <w:rPr>
          <w:rFonts w:ascii="Arial" w:hAnsi="Arial" w:cs="Arial"/>
          <w:b/>
          <w:color w:val="auto"/>
          <w:sz w:val="32"/>
          <w:szCs w:val="32"/>
        </w:rPr>
      </w:pPr>
      <w:r w:rsidRPr="000C3614">
        <w:rPr>
          <w:rFonts w:ascii="Arial" w:hAnsi="Arial" w:cs="Arial"/>
          <w:b/>
          <w:color w:val="auto"/>
          <w:sz w:val="32"/>
          <w:szCs w:val="32"/>
        </w:rPr>
        <w:lastRenderedPageBreak/>
        <w:t>Types of Homework</w:t>
      </w:r>
    </w:p>
    <w:p w:rsidR="000C3614" w:rsidRPr="000C3614" w:rsidRDefault="000C3614" w:rsidP="000C3614">
      <w:pPr>
        <w:pStyle w:val="ListParagraph"/>
        <w:rPr>
          <w:rFonts w:ascii="Arial" w:hAnsi="Arial" w:cs="Arial"/>
          <w:b/>
          <w:color w:val="auto"/>
          <w:sz w:val="32"/>
          <w:szCs w:val="32"/>
        </w:rPr>
      </w:pPr>
    </w:p>
    <w:p w:rsidR="00441B5F" w:rsidRPr="0078093F" w:rsidRDefault="00441B5F" w:rsidP="004B5F21">
      <w:pPr>
        <w:jc w:val="both"/>
        <w:rPr>
          <w:rFonts w:ascii="Arial" w:hAnsi="Arial" w:cs="Arial"/>
          <w:b/>
          <w:color w:val="auto"/>
          <w:sz w:val="22"/>
          <w:szCs w:val="22"/>
        </w:rPr>
      </w:pPr>
      <w:r w:rsidRPr="0078093F">
        <w:rPr>
          <w:rFonts w:ascii="Arial" w:hAnsi="Arial" w:cs="Arial"/>
          <w:color w:val="auto"/>
          <w:sz w:val="22"/>
          <w:szCs w:val="22"/>
        </w:rPr>
        <w:t xml:space="preserve">The nature and frequency of homework will vary according to both stage and subject.  It is not appropriate, therefore, to adopt a ‘one size fits all’ approach.  For example, opportunities for home study in practical subjects, particularly at BGE level, are relatively infrequent. In some cases, a project-based approach may be more appropriate, involving pupils in research, analysis and collation, and presentation activities. </w:t>
      </w:r>
    </w:p>
    <w:p w:rsidR="00441B5F" w:rsidRPr="0078093F" w:rsidRDefault="00441B5F" w:rsidP="004B5F21">
      <w:pPr>
        <w:jc w:val="both"/>
        <w:rPr>
          <w:rFonts w:ascii="Arial" w:hAnsi="Arial" w:cs="Arial"/>
          <w:color w:val="auto"/>
          <w:sz w:val="22"/>
          <w:szCs w:val="22"/>
        </w:rPr>
      </w:pPr>
      <w:r w:rsidRPr="0078093F">
        <w:rPr>
          <w:rFonts w:ascii="Arial" w:hAnsi="Arial" w:cs="Arial"/>
          <w:color w:val="auto"/>
          <w:sz w:val="22"/>
          <w:szCs w:val="22"/>
        </w:rPr>
        <w:t>At senior level, homework should be used as a basis for structuring a period of revision and for forming good habits of taking time on a daily basis for reviewing school work, making it less of a chore when exams come.</w:t>
      </w:r>
    </w:p>
    <w:p w:rsidR="00441B5F" w:rsidRPr="0078093F" w:rsidRDefault="00441B5F" w:rsidP="004B5F21">
      <w:pPr>
        <w:jc w:val="both"/>
        <w:rPr>
          <w:rFonts w:ascii="Arial" w:hAnsi="Arial" w:cs="Arial"/>
          <w:color w:val="auto"/>
          <w:sz w:val="22"/>
          <w:szCs w:val="22"/>
        </w:rPr>
      </w:pPr>
      <w:r w:rsidRPr="0078093F">
        <w:rPr>
          <w:rFonts w:ascii="Arial" w:hAnsi="Arial" w:cs="Arial"/>
          <w:color w:val="auto"/>
          <w:sz w:val="22"/>
          <w:szCs w:val="22"/>
        </w:rPr>
        <w:t>The following structure is, therefore, generic in nature.</w:t>
      </w:r>
    </w:p>
    <w:p w:rsidR="00441B5F" w:rsidRPr="0078093F" w:rsidRDefault="00441B5F" w:rsidP="008C0479">
      <w:pPr>
        <w:rPr>
          <w:rFonts w:ascii="Arial" w:hAnsi="Arial" w:cs="Arial"/>
          <w:color w:val="auto"/>
          <w:sz w:val="24"/>
          <w:szCs w:val="24"/>
        </w:rPr>
      </w:pPr>
    </w:p>
    <w:p w:rsidR="00441B5F" w:rsidRDefault="00441B5F" w:rsidP="008C0479">
      <w:pPr>
        <w:rPr>
          <w:rFonts w:ascii="Arial" w:hAnsi="Arial" w:cs="Arial"/>
          <w:b/>
          <w:color w:val="auto"/>
          <w:sz w:val="24"/>
          <w:szCs w:val="24"/>
          <w:u w:val="single"/>
        </w:rPr>
      </w:pPr>
      <w:r w:rsidRPr="0078093F">
        <w:rPr>
          <w:rFonts w:ascii="Arial" w:hAnsi="Arial" w:cs="Arial"/>
          <w:b/>
          <w:color w:val="auto"/>
          <w:sz w:val="24"/>
          <w:szCs w:val="24"/>
          <w:u w:val="single"/>
        </w:rPr>
        <w:t>Preparatory homework</w:t>
      </w:r>
    </w:p>
    <w:p w:rsidR="0078093F" w:rsidRPr="0078093F" w:rsidRDefault="0078093F" w:rsidP="008C0479">
      <w:pPr>
        <w:rPr>
          <w:rFonts w:ascii="Arial" w:hAnsi="Arial" w:cs="Arial"/>
          <w:b/>
          <w:color w:val="auto"/>
          <w:sz w:val="24"/>
          <w:szCs w:val="24"/>
          <w:u w:val="single"/>
        </w:rPr>
      </w:pPr>
    </w:p>
    <w:p w:rsidR="00441B5F" w:rsidRPr="0078093F" w:rsidRDefault="00441B5F" w:rsidP="004B5F21">
      <w:pPr>
        <w:jc w:val="both"/>
        <w:rPr>
          <w:rFonts w:ascii="Arial" w:hAnsi="Arial" w:cs="Arial"/>
          <w:color w:val="auto"/>
          <w:sz w:val="22"/>
          <w:szCs w:val="22"/>
        </w:rPr>
      </w:pPr>
      <w:r w:rsidRPr="0078093F">
        <w:rPr>
          <w:rFonts w:ascii="Arial" w:hAnsi="Arial" w:cs="Arial"/>
          <w:color w:val="auto"/>
          <w:sz w:val="22"/>
          <w:szCs w:val="22"/>
        </w:rPr>
        <w:t>Homework set either follows on from work studied in class or is set in preparation for work that will be completed in class (for example, research or discussion).  This will give learners opportunities to gain background information on a unit of study so that they are better prepared for future lessons.  This can include, but is not limited to:</w:t>
      </w:r>
    </w:p>
    <w:p w:rsidR="00441B5F" w:rsidRPr="0078093F" w:rsidRDefault="00441B5F" w:rsidP="004B5F21">
      <w:pPr>
        <w:jc w:val="both"/>
        <w:rPr>
          <w:rFonts w:ascii="Arial" w:hAnsi="Arial" w:cs="Arial"/>
          <w:color w:val="auto"/>
          <w:sz w:val="22"/>
          <w:szCs w:val="22"/>
        </w:rPr>
      </w:pPr>
    </w:p>
    <w:p w:rsidR="00441B5F" w:rsidRPr="0078093F" w:rsidRDefault="00441B5F" w:rsidP="004B5F21">
      <w:pPr>
        <w:pStyle w:val="ListParagraph"/>
        <w:numPr>
          <w:ilvl w:val="0"/>
          <w:numId w:val="12"/>
        </w:numPr>
        <w:jc w:val="both"/>
        <w:rPr>
          <w:rFonts w:ascii="Arial" w:hAnsi="Arial" w:cs="Arial"/>
          <w:color w:val="auto"/>
          <w:sz w:val="22"/>
          <w:szCs w:val="22"/>
        </w:rPr>
      </w:pPr>
      <w:r w:rsidRPr="0078093F">
        <w:rPr>
          <w:rFonts w:ascii="Arial" w:hAnsi="Arial" w:cs="Arial"/>
          <w:color w:val="auto"/>
          <w:sz w:val="22"/>
          <w:szCs w:val="22"/>
        </w:rPr>
        <w:t>Background reading</w:t>
      </w:r>
    </w:p>
    <w:p w:rsidR="00441B5F" w:rsidRPr="0078093F" w:rsidRDefault="00441B5F" w:rsidP="004B5F21">
      <w:pPr>
        <w:pStyle w:val="ListParagraph"/>
        <w:numPr>
          <w:ilvl w:val="0"/>
          <w:numId w:val="12"/>
        </w:numPr>
        <w:jc w:val="both"/>
        <w:rPr>
          <w:rFonts w:ascii="Arial" w:hAnsi="Arial" w:cs="Arial"/>
          <w:color w:val="auto"/>
          <w:sz w:val="22"/>
          <w:szCs w:val="22"/>
        </w:rPr>
      </w:pPr>
      <w:r w:rsidRPr="0078093F">
        <w:rPr>
          <w:rFonts w:ascii="Arial" w:hAnsi="Arial" w:cs="Arial"/>
          <w:color w:val="auto"/>
          <w:sz w:val="22"/>
          <w:szCs w:val="22"/>
        </w:rPr>
        <w:t>Researching topics for a class unit of work</w:t>
      </w:r>
    </w:p>
    <w:p w:rsidR="00441B5F" w:rsidRPr="0078093F" w:rsidRDefault="00441B5F" w:rsidP="004B5F21">
      <w:pPr>
        <w:pStyle w:val="ListParagraph"/>
        <w:numPr>
          <w:ilvl w:val="0"/>
          <w:numId w:val="12"/>
        </w:numPr>
        <w:jc w:val="both"/>
        <w:rPr>
          <w:rFonts w:ascii="Arial" w:hAnsi="Arial" w:cs="Arial"/>
          <w:color w:val="auto"/>
          <w:sz w:val="22"/>
          <w:szCs w:val="22"/>
        </w:rPr>
      </w:pPr>
      <w:r w:rsidRPr="0078093F">
        <w:rPr>
          <w:rFonts w:ascii="Arial" w:hAnsi="Arial" w:cs="Arial"/>
          <w:color w:val="auto"/>
          <w:sz w:val="22"/>
          <w:szCs w:val="22"/>
        </w:rPr>
        <w:t>Collecting items e.g. geometric shapes, items for drawing, newspaper articles etc.</w:t>
      </w:r>
    </w:p>
    <w:p w:rsidR="00441B5F" w:rsidRPr="0078093F" w:rsidRDefault="00441B5F" w:rsidP="004B5F21">
      <w:pPr>
        <w:pStyle w:val="ListParagraph"/>
        <w:numPr>
          <w:ilvl w:val="0"/>
          <w:numId w:val="12"/>
        </w:numPr>
        <w:jc w:val="both"/>
        <w:rPr>
          <w:rFonts w:ascii="Arial" w:hAnsi="Arial" w:cs="Arial"/>
          <w:color w:val="auto"/>
          <w:sz w:val="22"/>
          <w:szCs w:val="22"/>
        </w:rPr>
      </w:pPr>
      <w:r w:rsidRPr="0078093F">
        <w:rPr>
          <w:rFonts w:ascii="Arial" w:hAnsi="Arial" w:cs="Arial"/>
          <w:color w:val="auto"/>
          <w:sz w:val="22"/>
          <w:szCs w:val="22"/>
        </w:rPr>
        <w:t>Discussion with family members regarding a current topic</w:t>
      </w:r>
    </w:p>
    <w:p w:rsidR="00441B5F" w:rsidRPr="0078093F" w:rsidRDefault="00441B5F" w:rsidP="004B5F21">
      <w:pPr>
        <w:pStyle w:val="ListParagraph"/>
        <w:jc w:val="both"/>
        <w:rPr>
          <w:rFonts w:ascii="Arial" w:hAnsi="Arial" w:cs="Arial"/>
          <w:color w:val="auto"/>
          <w:sz w:val="22"/>
          <w:szCs w:val="22"/>
        </w:rPr>
      </w:pPr>
    </w:p>
    <w:p w:rsidR="00441B5F" w:rsidRPr="0078093F" w:rsidRDefault="00441B5F" w:rsidP="008C0479">
      <w:pPr>
        <w:pStyle w:val="ListParagraph"/>
        <w:rPr>
          <w:rFonts w:ascii="Arial" w:hAnsi="Arial" w:cs="Arial"/>
          <w:color w:val="auto"/>
          <w:sz w:val="24"/>
          <w:szCs w:val="24"/>
        </w:rPr>
      </w:pPr>
    </w:p>
    <w:p w:rsidR="00441B5F" w:rsidRPr="0078093F" w:rsidRDefault="00441B5F" w:rsidP="008C0479">
      <w:pPr>
        <w:pStyle w:val="ListParagraph"/>
        <w:ind w:left="0"/>
        <w:rPr>
          <w:rFonts w:ascii="Arial" w:hAnsi="Arial" w:cs="Arial"/>
          <w:b/>
          <w:color w:val="auto"/>
          <w:sz w:val="24"/>
          <w:szCs w:val="24"/>
          <w:u w:val="single"/>
        </w:rPr>
      </w:pPr>
      <w:r w:rsidRPr="0078093F">
        <w:rPr>
          <w:rFonts w:ascii="Arial" w:hAnsi="Arial" w:cs="Arial"/>
          <w:b/>
          <w:color w:val="auto"/>
          <w:sz w:val="24"/>
          <w:szCs w:val="24"/>
          <w:u w:val="single"/>
        </w:rPr>
        <w:t>Practice homework</w:t>
      </w:r>
    </w:p>
    <w:p w:rsidR="00441B5F" w:rsidRPr="0078093F" w:rsidRDefault="00441B5F" w:rsidP="008C0479">
      <w:pPr>
        <w:pStyle w:val="ListParagraph"/>
        <w:ind w:left="0"/>
        <w:rPr>
          <w:rFonts w:ascii="Arial" w:hAnsi="Arial" w:cs="Arial"/>
          <w:b/>
          <w:color w:val="auto"/>
          <w:sz w:val="24"/>
          <w:szCs w:val="24"/>
          <w:u w:val="single"/>
        </w:rPr>
      </w:pPr>
    </w:p>
    <w:p w:rsidR="00441B5F" w:rsidRPr="0078093F" w:rsidRDefault="00441B5F" w:rsidP="004B5F21">
      <w:pPr>
        <w:pStyle w:val="ListParagraph"/>
        <w:ind w:left="0"/>
        <w:jc w:val="both"/>
        <w:rPr>
          <w:rFonts w:ascii="Arial" w:hAnsi="Arial" w:cs="Arial"/>
          <w:color w:val="auto"/>
          <w:sz w:val="22"/>
          <w:szCs w:val="22"/>
        </w:rPr>
      </w:pPr>
      <w:r w:rsidRPr="0078093F">
        <w:rPr>
          <w:rFonts w:ascii="Arial" w:hAnsi="Arial" w:cs="Arial"/>
          <w:color w:val="auto"/>
          <w:sz w:val="22"/>
          <w:szCs w:val="22"/>
        </w:rPr>
        <w:t xml:space="preserve">Practice homework can be provided in two ways, </w:t>
      </w:r>
      <w:r w:rsidRPr="0078093F">
        <w:rPr>
          <w:rFonts w:ascii="Arial" w:hAnsi="Arial" w:cs="Arial"/>
          <w:b/>
          <w:color w:val="auto"/>
          <w:sz w:val="22"/>
          <w:szCs w:val="22"/>
        </w:rPr>
        <w:t>single-skill</w:t>
      </w:r>
      <w:r w:rsidRPr="0078093F">
        <w:rPr>
          <w:rFonts w:ascii="Arial" w:hAnsi="Arial" w:cs="Arial"/>
          <w:color w:val="auto"/>
          <w:sz w:val="22"/>
          <w:szCs w:val="22"/>
        </w:rPr>
        <w:t xml:space="preserve"> or </w:t>
      </w:r>
      <w:r w:rsidRPr="0078093F">
        <w:rPr>
          <w:rFonts w:ascii="Arial" w:hAnsi="Arial" w:cs="Arial"/>
          <w:b/>
          <w:color w:val="auto"/>
          <w:sz w:val="22"/>
          <w:szCs w:val="22"/>
        </w:rPr>
        <w:t>cumulative</w:t>
      </w:r>
      <w:r w:rsidRPr="0078093F">
        <w:rPr>
          <w:rFonts w:ascii="Arial" w:hAnsi="Arial" w:cs="Arial"/>
          <w:color w:val="auto"/>
          <w:sz w:val="22"/>
          <w:szCs w:val="22"/>
        </w:rPr>
        <w:t>. Single-skill assignments are appropriate when students are mastering the taught skill itself; cumulative assignments are valuable when students are learning to determine which skill to use and then applying it.</w:t>
      </w:r>
    </w:p>
    <w:p w:rsidR="00441B5F" w:rsidRPr="0078093F" w:rsidRDefault="00441B5F" w:rsidP="004B5F21">
      <w:pPr>
        <w:jc w:val="both"/>
        <w:rPr>
          <w:rFonts w:ascii="Arial" w:hAnsi="Arial" w:cs="Arial"/>
          <w:color w:val="auto"/>
          <w:sz w:val="22"/>
          <w:szCs w:val="22"/>
        </w:rPr>
      </w:pPr>
      <w:r w:rsidRPr="0078093F">
        <w:rPr>
          <w:rFonts w:ascii="Arial" w:hAnsi="Arial" w:cs="Arial"/>
          <w:color w:val="auto"/>
          <w:sz w:val="22"/>
          <w:szCs w:val="22"/>
        </w:rPr>
        <w:t>Practice homework will provide learners with the opportunities to apply new knowledge, or review and reinforce newly acquired skills.  This can include, but is not limited to:</w:t>
      </w:r>
    </w:p>
    <w:p w:rsidR="00441B5F" w:rsidRPr="0078093F" w:rsidRDefault="00441B5F" w:rsidP="004B5F21">
      <w:pPr>
        <w:jc w:val="both"/>
        <w:rPr>
          <w:rFonts w:ascii="Arial" w:hAnsi="Arial" w:cs="Arial"/>
          <w:color w:val="auto"/>
          <w:sz w:val="22"/>
          <w:szCs w:val="22"/>
        </w:rPr>
      </w:pPr>
    </w:p>
    <w:p w:rsidR="00441B5F" w:rsidRPr="0078093F" w:rsidRDefault="00441B5F" w:rsidP="004B5F21">
      <w:pPr>
        <w:pStyle w:val="ListParagraph"/>
        <w:numPr>
          <w:ilvl w:val="0"/>
          <w:numId w:val="13"/>
        </w:numPr>
        <w:jc w:val="both"/>
        <w:rPr>
          <w:rFonts w:ascii="Arial" w:hAnsi="Arial" w:cs="Arial"/>
          <w:color w:val="auto"/>
          <w:sz w:val="22"/>
          <w:szCs w:val="22"/>
        </w:rPr>
      </w:pPr>
      <w:r w:rsidRPr="0078093F">
        <w:rPr>
          <w:rFonts w:ascii="Arial" w:hAnsi="Arial" w:cs="Arial"/>
          <w:color w:val="auto"/>
          <w:sz w:val="22"/>
          <w:szCs w:val="22"/>
        </w:rPr>
        <w:t>Consolidation exercise e.g. after an algorithm has been taught in class, homework could be to complete several problems using that particular algorithm</w:t>
      </w:r>
    </w:p>
    <w:p w:rsidR="00441B5F" w:rsidRPr="0078093F" w:rsidRDefault="00441B5F" w:rsidP="004B5F21">
      <w:pPr>
        <w:pStyle w:val="ListParagraph"/>
        <w:numPr>
          <w:ilvl w:val="0"/>
          <w:numId w:val="13"/>
        </w:numPr>
        <w:jc w:val="both"/>
        <w:rPr>
          <w:rFonts w:ascii="Arial" w:hAnsi="Arial" w:cs="Arial"/>
          <w:color w:val="auto"/>
          <w:sz w:val="22"/>
          <w:szCs w:val="22"/>
        </w:rPr>
      </w:pPr>
      <w:r w:rsidRPr="0078093F">
        <w:rPr>
          <w:rFonts w:ascii="Arial" w:hAnsi="Arial" w:cs="Arial"/>
          <w:color w:val="auto"/>
          <w:sz w:val="22"/>
          <w:szCs w:val="22"/>
        </w:rPr>
        <w:t>Practi</w:t>
      </w:r>
      <w:r w:rsidR="008C0479" w:rsidRPr="0078093F">
        <w:rPr>
          <w:rFonts w:ascii="Arial" w:hAnsi="Arial" w:cs="Arial"/>
          <w:color w:val="auto"/>
          <w:sz w:val="22"/>
          <w:szCs w:val="22"/>
        </w:rPr>
        <w:t>c</w:t>
      </w:r>
      <w:r w:rsidRPr="0078093F">
        <w:rPr>
          <w:rFonts w:ascii="Arial" w:hAnsi="Arial" w:cs="Arial"/>
          <w:color w:val="auto"/>
          <w:sz w:val="22"/>
          <w:szCs w:val="22"/>
        </w:rPr>
        <w:t>ing for Mastery e.g. spelling words</w:t>
      </w:r>
    </w:p>
    <w:p w:rsidR="00441B5F" w:rsidRPr="0078093F" w:rsidRDefault="00441B5F" w:rsidP="004B5F21">
      <w:pPr>
        <w:pStyle w:val="ListParagraph"/>
        <w:numPr>
          <w:ilvl w:val="0"/>
          <w:numId w:val="13"/>
        </w:numPr>
        <w:jc w:val="both"/>
        <w:rPr>
          <w:rFonts w:ascii="Arial" w:hAnsi="Arial" w:cs="Arial"/>
          <w:color w:val="auto"/>
          <w:sz w:val="22"/>
          <w:szCs w:val="22"/>
        </w:rPr>
      </w:pPr>
      <w:r w:rsidRPr="0078093F">
        <w:rPr>
          <w:rFonts w:ascii="Arial" w:hAnsi="Arial" w:cs="Arial"/>
          <w:color w:val="auto"/>
          <w:sz w:val="22"/>
          <w:szCs w:val="22"/>
        </w:rPr>
        <w:t>Reading for pleasure</w:t>
      </w:r>
    </w:p>
    <w:p w:rsidR="00441B5F" w:rsidRPr="0078093F" w:rsidRDefault="00441B5F" w:rsidP="004B5F21">
      <w:pPr>
        <w:pStyle w:val="ListParagraph"/>
        <w:numPr>
          <w:ilvl w:val="0"/>
          <w:numId w:val="13"/>
        </w:numPr>
        <w:jc w:val="both"/>
        <w:rPr>
          <w:rFonts w:ascii="Arial" w:hAnsi="Arial" w:cs="Arial"/>
          <w:color w:val="auto"/>
          <w:sz w:val="22"/>
          <w:szCs w:val="22"/>
        </w:rPr>
      </w:pPr>
      <w:r w:rsidRPr="0078093F">
        <w:rPr>
          <w:rFonts w:ascii="Arial" w:hAnsi="Arial" w:cs="Arial"/>
          <w:color w:val="auto"/>
          <w:sz w:val="22"/>
          <w:szCs w:val="22"/>
        </w:rPr>
        <w:t>Essay Writing</w:t>
      </w:r>
    </w:p>
    <w:p w:rsidR="00441B5F" w:rsidRPr="0078093F" w:rsidRDefault="00441B5F" w:rsidP="004B5F21">
      <w:pPr>
        <w:pStyle w:val="ListParagraph"/>
        <w:numPr>
          <w:ilvl w:val="0"/>
          <w:numId w:val="13"/>
        </w:numPr>
        <w:jc w:val="both"/>
        <w:rPr>
          <w:rFonts w:ascii="Arial" w:hAnsi="Arial" w:cs="Arial"/>
          <w:color w:val="auto"/>
          <w:sz w:val="22"/>
          <w:szCs w:val="22"/>
        </w:rPr>
      </w:pPr>
      <w:r w:rsidRPr="0078093F">
        <w:rPr>
          <w:rFonts w:ascii="Arial" w:hAnsi="Arial" w:cs="Arial"/>
          <w:color w:val="auto"/>
          <w:sz w:val="22"/>
          <w:szCs w:val="22"/>
        </w:rPr>
        <w:t>Drawing at home</w:t>
      </w:r>
    </w:p>
    <w:p w:rsidR="00441B5F" w:rsidRPr="0078093F" w:rsidRDefault="00441B5F" w:rsidP="004B5F21">
      <w:pPr>
        <w:pStyle w:val="ListParagraph"/>
        <w:numPr>
          <w:ilvl w:val="0"/>
          <w:numId w:val="13"/>
        </w:numPr>
        <w:jc w:val="both"/>
        <w:rPr>
          <w:rFonts w:ascii="Arial" w:hAnsi="Arial" w:cs="Arial"/>
          <w:color w:val="auto"/>
          <w:sz w:val="22"/>
          <w:szCs w:val="22"/>
        </w:rPr>
      </w:pPr>
      <w:r w:rsidRPr="0078093F">
        <w:rPr>
          <w:rFonts w:ascii="Arial" w:hAnsi="Arial" w:cs="Arial"/>
          <w:color w:val="auto"/>
          <w:sz w:val="22"/>
          <w:szCs w:val="22"/>
        </w:rPr>
        <w:t xml:space="preserve">Revising information about a current topic </w:t>
      </w:r>
    </w:p>
    <w:p w:rsidR="00441B5F" w:rsidRPr="0078093F" w:rsidRDefault="00441B5F" w:rsidP="004B5F21">
      <w:pPr>
        <w:jc w:val="both"/>
        <w:rPr>
          <w:rFonts w:ascii="Arial" w:hAnsi="Arial" w:cs="Arial"/>
          <w:color w:val="auto"/>
          <w:sz w:val="22"/>
          <w:szCs w:val="22"/>
        </w:rPr>
      </w:pPr>
    </w:p>
    <w:p w:rsidR="00441B5F" w:rsidRPr="0078093F" w:rsidRDefault="00441B5F" w:rsidP="004B5F21">
      <w:pPr>
        <w:jc w:val="both"/>
        <w:rPr>
          <w:rFonts w:ascii="Arial" w:hAnsi="Arial" w:cs="Arial"/>
          <w:color w:val="auto"/>
          <w:sz w:val="22"/>
          <w:szCs w:val="22"/>
        </w:rPr>
      </w:pPr>
      <w:r w:rsidRPr="0078093F">
        <w:rPr>
          <w:rFonts w:ascii="Arial" w:hAnsi="Arial" w:cs="Arial"/>
          <w:color w:val="auto"/>
          <w:sz w:val="22"/>
          <w:szCs w:val="22"/>
        </w:rPr>
        <w:t xml:space="preserve">A critical idea here is that the student must have demonstrated competence in the skill being practiced before being asked to do it </w:t>
      </w:r>
      <w:r w:rsidRPr="0078093F">
        <w:rPr>
          <w:rFonts w:ascii="Arial" w:hAnsi="Arial" w:cs="Arial"/>
          <w:b/>
          <w:color w:val="auto"/>
          <w:sz w:val="22"/>
          <w:szCs w:val="22"/>
        </w:rPr>
        <w:t>independently</w:t>
      </w:r>
      <w:r w:rsidRPr="0078093F">
        <w:rPr>
          <w:rFonts w:ascii="Arial" w:hAnsi="Arial" w:cs="Arial"/>
          <w:color w:val="auto"/>
          <w:sz w:val="22"/>
          <w:szCs w:val="22"/>
        </w:rPr>
        <w:t xml:space="preserve"> (i.e., as homework). </w:t>
      </w:r>
    </w:p>
    <w:p w:rsidR="00441B5F" w:rsidRDefault="00441B5F" w:rsidP="004B5F21">
      <w:pPr>
        <w:pStyle w:val="ListParagraph"/>
        <w:ind w:left="0"/>
        <w:jc w:val="both"/>
        <w:rPr>
          <w:rFonts w:ascii="Arial" w:hAnsi="Arial" w:cs="Arial"/>
          <w:b/>
          <w:color w:val="auto"/>
          <w:sz w:val="24"/>
          <w:szCs w:val="24"/>
          <w:u w:val="single"/>
        </w:rPr>
      </w:pPr>
    </w:p>
    <w:p w:rsidR="0078093F" w:rsidRDefault="0078093F" w:rsidP="008C0479">
      <w:pPr>
        <w:pStyle w:val="ListParagraph"/>
        <w:ind w:left="0"/>
        <w:rPr>
          <w:rFonts w:ascii="Arial" w:hAnsi="Arial" w:cs="Arial"/>
          <w:b/>
          <w:color w:val="auto"/>
          <w:sz w:val="24"/>
          <w:szCs w:val="24"/>
          <w:u w:val="single"/>
        </w:rPr>
      </w:pPr>
    </w:p>
    <w:p w:rsidR="000C3614" w:rsidRDefault="000C3614" w:rsidP="008C0479">
      <w:pPr>
        <w:pStyle w:val="ListParagraph"/>
        <w:ind w:left="0"/>
        <w:rPr>
          <w:rFonts w:ascii="Arial" w:hAnsi="Arial" w:cs="Arial"/>
          <w:b/>
          <w:color w:val="auto"/>
          <w:sz w:val="24"/>
          <w:szCs w:val="24"/>
          <w:u w:val="single"/>
        </w:rPr>
      </w:pPr>
    </w:p>
    <w:p w:rsidR="004B5F21" w:rsidRDefault="004B5F21" w:rsidP="008C0479">
      <w:pPr>
        <w:pStyle w:val="ListParagraph"/>
        <w:ind w:left="0"/>
        <w:rPr>
          <w:rFonts w:ascii="Arial" w:hAnsi="Arial" w:cs="Arial"/>
          <w:b/>
          <w:color w:val="auto"/>
          <w:sz w:val="24"/>
          <w:szCs w:val="24"/>
          <w:u w:val="single"/>
        </w:rPr>
      </w:pPr>
    </w:p>
    <w:p w:rsidR="00441B5F" w:rsidRPr="0078093F" w:rsidRDefault="00441B5F" w:rsidP="008C0479">
      <w:pPr>
        <w:pStyle w:val="ListParagraph"/>
        <w:ind w:left="0"/>
        <w:rPr>
          <w:rFonts w:ascii="Arial" w:hAnsi="Arial" w:cs="Arial"/>
          <w:b/>
          <w:color w:val="auto"/>
          <w:sz w:val="24"/>
          <w:szCs w:val="24"/>
          <w:u w:val="single"/>
        </w:rPr>
      </w:pPr>
      <w:r w:rsidRPr="0078093F">
        <w:rPr>
          <w:rFonts w:ascii="Arial" w:hAnsi="Arial" w:cs="Arial"/>
          <w:b/>
          <w:color w:val="auto"/>
          <w:sz w:val="24"/>
          <w:szCs w:val="24"/>
          <w:u w:val="single"/>
        </w:rPr>
        <w:lastRenderedPageBreak/>
        <w:t>Extension Assignments</w:t>
      </w:r>
    </w:p>
    <w:p w:rsidR="00441B5F" w:rsidRPr="0078093F" w:rsidRDefault="00441B5F" w:rsidP="008C0479">
      <w:pPr>
        <w:pStyle w:val="ListParagraph"/>
        <w:ind w:left="0"/>
        <w:rPr>
          <w:rFonts w:ascii="Arial" w:hAnsi="Arial" w:cs="Arial"/>
          <w:b/>
          <w:color w:val="auto"/>
          <w:sz w:val="24"/>
          <w:szCs w:val="24"/>
          <w:u w:val="single"/>
        </w:rPr>
      </w:pPr>
    </w:p>
    <w:p w:rsidR="00441B5F" w:rsidRPr="0078093F" w:rsidRDefault="00441B5F" w:rsidP="004B5F21">
      <w:pPr>
        <w:pStyle w:val="ListParagraph"/>
        <w:ind w:left="0"/>
        <w:jc w:val="both"/>
        <w:rPr>
          <w:rFonts w:ascii="Arial" w:hAnsi="Arial" w:cs="Arial"/>
          <w:color w:val="auto"/>
          <w:sz w:val="22"/>
          <w:szCs w:val="22"/>
        </w:rPr>
      </w:pPr>
      <w:r w:rsidRPr="0078093F">
        <w:rPr>
          <w:rFonts w:ascii="Arial" w:hAnsi="Arial" w:cs="Arial"/>
          <w:color w:val="auto"/>
          <w:sz w:val="22"/>
          <w:szCs w:val="22"/>
        </w:rPr>
        <w:t>This type of homework should encourage learners to pursue knowledge individually and imaginatively, (e.g., completing a project or paper on a topic such as investigating the causes of the Vietnam War).</w:t>
      </w:r>
    </w:p>
    <w:p w:rsidR="00441B5F" w:rsidRPr="0078093F" w:rsidRDefault="00441B5F" w:rsidP="004B5F21">
      <w:pPr>
        <w:pStyle w:val="ListParagraph"/>
        <w:ind w:left="0"/>
        <w:jc w:val="both"/>
        <w:rPr>
          <w:rFonts w:ascii="Arial" w:hAnsi="Arial" w:cs="Arial"/>
          <w:color w:val="auto"/>
          <w:sz w:val="22"/>
          <w:szCs w:val="22"/>
        </w:rPr>
      </w:pPr>
      <w:r w:rsidRPr="0078093F">
        <w:rPr>
          <w:rFonts w:ascii="Arial" w:hAnsi="Arial" w:cs="Arial"/>
          <w:color w:val="auto"/>
          <w:sz w:val="22"/>
          <w:szCs w:val="22"/>
        </w:rPr>
        <w:t>This can include, but is not limited to:</w:t>
      </w:r>
    </w:p>
    <w:p w:rsidR="00441B5F" w:rsidRPr="0078093F" w:rsidRDefault="00441B5F" w:rsidP="004B5F21">
      <w:pPr>
        <w:pStyle w:val="ListParagraph"/>
        <w:ind w:left="0"/>
        <w:jc w:val="both"/>
        <w:rPr>
          <w:rFonts w:ascii="Arial" w:hAnsi="Arial" w:cs="Arial"/>
          <w:color w:val="auto"/>
          <w:sz w:val="22"/>
          <w:szCs w:val="22"/>
        </w:rPr>
      </w:pPr>
    </w:p>
    <w:p w:rsidR="00441B5F" w:rsidRPr="0078093F" w:rsidRDefault="00441B5F" w:rsidP="004B5F21">
      <w:pPr>
        <w:pStyle w:val="ListParagraph"/>
        <w:numPr>
          <w:ilvl w:val="0"/>
          <w:numId w:val="31"/>
        </w:numPr>
        <w:jc w:val="both"/>
        <w:rPr>
          <w:rFonts w:ascii="Arial" w:hAnsi="Arial" w:cs="Arial"/>
          <w:color w:val="auto"/>
          <w:sz w:val="22"/>
          <w:szCs w:val="22"/>
        </w:rPr>
      </w:pPr>
      <w:r w:rsidRPr="0078093F">
        <w:rPr>
          <w:rFonts w:ascii="Arial" w:hAnsi="Arial" w:cs="Arial"/>
          <w:color w:val="auto"/>
          <w:sz w:val="22"/>
          <w:szCs w:val="22"/>
        </w:rPr>
        <w:t xml:space="preserve">Writing e.g. a book review, a blog, </w:t>
      </w:r>
    </w:p>
    <w:p w:rsidR="00441B5F" w:rsidRPr="0078093F" w:rsidRDefault="00441B5F" w:rsidP="004B5F21">
      <w:pPr>
        <w:pStyle w:val="ListParagraph"/>
        <w:numPr>
          <w:ilvl w:val="0"/>
          <w:numId w:val="31"/>
        </w:numPr>
        <w:jc w:val="both"/>
        <w:rPr>
          <w:rFonts w:ascii="Arial" w:hAnsi="Arial" w:cs="Arial"/>
          <w:color w:val="auto"/>
          <w:sz w:val="22"/>
          <w:szCs w:val="22"/>
        </w:rPr>
      </w:pPr>
      <w:r w:rsidRPr="0078093F">
        <w:rPr>
          <w:rFonts w:ascii="Arial" w:hAnsi="Arial" w:cs="Arial"/>
          <w:color w:val="auto"/>
          <w:sz w:val="22"/>
          <w:szCs w:val="22"/>
        </w:rPr>
        <w:t>Creation e.g. designing something, creating a piece of music/song, creating a program etc.</w:t>
      </w:r>
    </w:p>
    <w:p w:rsidR="00441B5F" w:rsidRPr="0078093F" w:rsidRDefault="00441B5F" w:rsidP="004B5F21">
      <w:pPr>
        <w:pStyle w:val="ListParagraph"/>
        <w:numPr>
          <w:ilvl w:val="0"/>
          <w:numId w:val="31"/>
        </w:numPr>
        <w:jc w:val="both"/>
        <w:rPr>
          <w:rFonts w:ascii="Arial" w:hAnsi="Arial" w:cs="Arial"/>
          <w:color w:val="auto"/>
          <w:sz w:val="22"/>
          <w:szCs w:val="22"/>
        </w:rPr>
      </w:pPr>
      <w:r w:rsidRPr="0078093F">
        <w:rPr>
          <w:rFonts w:ascii="Arial" w:hAnsi="Arial" w:cs="Arial"/>
          <w:color w:val="auto"/>
          <w:sz w:val="22"/>
          <w:szCs w:val="22"/>
        </w:rPr>
        <w:t>Investigations e.g. science, social subjects</w:t>
      </w:r>
    </w:p>
    <w:p w:rsidR="00441B5F" w:rsidRPr="0078093F" w:rsidRDefault="00441B5F" w:rsidP="004B5F21">
      <w:pPr>
        <w:pStyle w:val="ListParagraph"/>
        <w:numPr>
          <w:ilvl w:val="0"/>
          <w:numId w:val="31"/>
        </w:numPr>
        <w:jc w:val="both"/>
        <w:rPr>
          <w:rFonts w:ascii="Arial" w:hAnsi="Arial" w:cs="Arial"/>
          <w:color w:val="auto"/>
          <w:sz w:val="22"/>
          <w:szCs w:val="22"/>
        </w:rPr>
      </w:pPr>
      <w:r w:rsidRPr="0078093F">
        <w:rPr>
          <w:rFonts w:ascii="Arial" w:hAnsi="Arial" w:cs="Arial"/>
          <w:color w:val="auto"/>
          <w:sz w:val="22"/>
          <w:szCs w:val="22"/>
        </w:rPr>
        <w:t>Researching e.g. local/regional/nation news, famous people/companies related to a particular subject</w:t>
      </w:r>
    </w:p>
    <w:p w:rsidR="00441B5F" w:rsidRPr="0078093F" w:rsidRDefault="00441B5F" w:rsidP="004B5F21">
      <w:pPr>
        <w:pStyle w:val="ListParagraph"/>
        <w:numPr>
          <w:ilvl w:val="0"/>
          <w:numId w:val="31"/>
        </w:numPr>
        <w:jc w:val="both"/>
        <w:rPr>
          <w:rFonts w:ascii="Arial" w:hAnsi="Arial" w:cs="Arial"/>
          <w:color w:val="auto"/>
          <w:sz w:val="22"/>
          <w:szCs w:val="22"/>
        </w:rPr>
      </w:pPr>
      <w:r w:rsidRPr="0078093F">
        <w:rPr>
          <w:rFonts w:ascii="Arial" w:hAnsi="Arial" w:cs="Arial"/>
          <w:color w:val="auto"/>
          <w:sz w:val="22"/>
          <w:szCs w:val="22"/>
        </w:rPr>
        <w:t>Information and retrieval skills e.g. using a home computer, library to find material on the internet</w:t>
      </w:r>
    </w:p>
    <w:p w:rsidR="00441B5F" w:rsidRPr="0078093F" w:rsidRDefault="00441B5F" w:rsidP="004B5F21">
      <w:pPr>
        <w:pStyle w:val="ListParagraph"/>
        <w:ind w:left="0"/>
        <w:jc w:val="both"/>
        <w:rPr>
          <w:rFonts w:ascii="Arial" w:hAnsi="Arial" w:cs="Arial"/>
          <w:color w:val="auto"/>
          <w:sz w:val="22"/>
          <w:szCs w:val="22"/>
        </w:rPr>
      </w:pPr>
    </w:p>
    <w:p w:rsidR="00441B5F" w:rsidRPr="0078093F" w:rsidRDefault="00441B5F" w:rsidP="004B5F21">
      <w:pPr>
        <w:pStyle w:val="ListParagraph"/>
        <w:ind w:left="0"/>
        <w:jc w:val="both"/>
        <w:rPr>
          <w:rFonts w:ascii="Arial" w:hAnsi="Arial" w:cs="Arial"/>
          <w:color w:val="auto"/>
          <w:sz w:val="22"/>
          <w:szCs w:val="22"/>
        </w:rPr>
      </w:pPr>
      <w:r w:rsidRPr="0078093F">
        <w:rPr>
          <w:rFonts w:ascii="Arial" w:hAnsi="Arial" w:cs="Arial"/>
          <w:color w:val="auto"/>
          <w:sz w:val="22"/>
          <w:szCs w:val="22"/>
        </w:rPr>
        <w:t>Based upon research there are three important ideas to remember when issuing types of homework:</w:t>
      </w:r>
    </w:p>
    <w:p w:rsidR="00441B5F" w:rsidRPr="0078093F" w:rsidRDefault="00441B5F" w:rsidP="004B5F21">
      <w:pPr>
        <w:pStyle w:val="ListParagraph"/>
        <w:ind w:left="0"/>
        <w:jc w:val="both"/>
        <w:rPr>
          <w:rFonts w:ascii="Arial" w:hAnsi="Arial" w:cs="Arial"/>
          <w:color w:val="auto"/>
          <w:sz w:val="22"/>
          <w:szCs w:val="22"/>
        </w:rPr>
      </w:pPr>
    </w:p>
    <w:p w:rsidR="00441B5F" w:rsidRPr="0078093F" w:rsidRDefault="00441B5F" w:rsidP="004B5F21">
      <w:pPr>
        <w:pStyle w:val="ListParagraph"/>
        <w:numPr>
          <w:ilvl w:val="0"/>
          <w:numId w:val="14"/>
        </w:numPr>
        <w:jc w:val="both"/>
        <w:rPr>
          <w:rFonts w:ascii="Arial" w:hAnsi="Arial" w:cs="Arial"/>
          <w:color w:val="auto"/>
          <w:sz w:val="22"/>
          <w:szCs w:val="22"/>
        </w:rPr>
      </w:pPr>
      <w:r w:rsidRPr="0078093F">
        <w:rPr>
          <w:rFonts w:ascii="Arial" w:hAnsi="Arial" w:cs="Arial"/>
          <w:color w:val="auto"/>
          <w:sz w:val="22"/>
          <w:szCs w:val="22"/>
        </w:rPr>
        <w:t>The best use of homework is to build proficiency in recently acquired skills or to maintain skills previously mastered.</w:t>
      </w:r>
    </w:p>
    <w:p w:rsidR="00441B5F" w:rsidRPr="0078093F" w:rsidRDefault="00441B5F" w:rsidP="004B5F21">
      <w:pPr>
        <w:pStyle w:val="ListParagraph"/>
        <w:numPr>
          <w:ilvl w:val="0"/>
          <w:numId w:val="14"/>
        </w:numPr>
        <w:jc w:val="both"/>
        <w:rPr>
          <w:rFonts w:ascii="Arial" w:hAnsi="Arial" w:cs="Arial"/>
          <w:color w:val="auto"/>
          <w:sz w:val="22"/>
          <w:szCs w:val="22"/>
        </w:rPr>
      </w:pPr>
      <w:r w:rsidRPr="0078093F">
        <w:rPr>
          <w:rFonts w:ascii="Arial" w:hAnsi="Arial" w:cs="Arial"/>
          <w:color w:val="auto"/>
          <w:sz w:val="22"/>
          <w:szCs w:val="22"/>
        </w:rPr>
        <w:t>Homework should be individualized.</w:t>
      </w:r>
    </w:p>
    <w:p w:rsidR="00441B5F" w:rsidRPr="0078093F" w:rsidRDefault="00441B5F" w:rsidP="004B5F21">
      <w:pPr>
        <w:pStyle w:val="ListParagraph"/>
        <w:numPr>
          <w:ilvl w:val="0"/>
          <w:numId w:val="14"/>
        </w:numPr>
        <w:jc w:val="both"/>
        <w:rPr>
          <w:rFonts w:ascii="Arial" w:hAnsi="Arial" w:cs="Arial"/>
          <w:color w:val="auto"/>
          <w:sz w:val="22"/>
          <w:szCs w:val="22"/>
        </w:rPr>
      </w:pPr>
      <w:r w:rsidRPr="0078093F">
        <w:rPr>
          <w:rFonts w:ascii="Arial" w:hAnsi="Arial" w:cs="Arial"/>
          <w:color w:val="auto"/>
          <w:sz w:val="22"/>
          <w:szCs w:val="22"/>
        </w:rPr>
        <w:t>Teachers should evaluate homework and provide detailed feedback to students.</w:t>
      </w:r>
    </w:p>
    <w:p w:rsidR="00441B5F" w:rsidRPr="0078093F" w:rsidRDefault="00441B5F" w:rsidP="004B5F21">
      <w:pPr>
        <w:pStyle w:val="ListParagraph"/>
        <w:ind w:left="0"/>
        <w:jc w:val="both"/>
        <w:rPr>
          <w:rFonts w:ascii="Arial" w:hAnsi="Arial" w:cs="Arial"/>
          <w:color w:val="auto"/>
          <w:sz w:val="22"/>
          <w:szCs w:val="22"/>
        </w:rPr>
      </w:pPr>
    </w:p>
    <w:p w:rsidR="00441B5F" w:rsidRPr="0078093F" w:rsidRDefault="00441B5F" w:rsidP="004B5F21">
      <w:pPr>
        <w:pStyle w:val="ListParagraph"/>
        <w:ind w:left="0"/>
        <w:jc w:val="both"/>
        <w:rPr>
          <w:rFonts w:ascii="Arial" w:hAnsi="Arial" w:cs="Arial"/>
          <w:color w:val="auto"/>
          <w:sz w:val="22"/>
          <w:szCs w:val="22"/>
        </w:rPr>
      </w:pPr>
    </w:p>
    <w:p w:rsidR="00441B5F" w:rsidRPr="0078093F" w:rsidRDefault="00441B5F" w:rsidP="004B5F21">
      <w:pPr>
        <w:pStyle w:val="ListParagraph"/>
        <w:ind w:left="0"/>
        <w:jc w:val="both"/>
        <w:rPr>
          <w:rFonts w:ascii="Arial" w:hAnsi="Arial" w:cs="Arial"/>
          <w:color w:val="auto"/>
          <w:sz w:val="22"/>
          <w:szCs w:val="22"/>
        </w:rPr>
      </w:pPr>
      <w:r w:rsidRPr="0078093F">
        <w:rPr>
          <w:rFonts w:ascii="Arial" w:hAnsi="Arial" w:cs="Arial"/>
          <w:color w:val="auto"/>
          <w:sz w:val="22"/>
          <w:szCs w:val="22"/>
        </w:rPr>
        <w:t>Auchenharvie Academy has regard for equity and as such learners who do not have access to such things as technology should not be disadvantaged when homework is issued.</w:t>
      </w:r>
    </w:p>
    <w:p w:rsidR="0078093F" w:rsidRPr="0078093F" w:rsidRDefault="0078093F" w:rsidP="008C0479">
      <w:pPr>
        <w:pStyle w:val="ListParagraph"/>
        <w:ind w:left="0"/>
        <w:rPr>
          <w:rFonts w:ascii="Arial" w:hAnsi="Arial" w:cs="Arial"/>
          <w:color w:val="auto"/>
          <w:sz w:val="24"/>
          <w:szCs w:val="24"/>
        </w:rPr>
      </w:pPr>
    </w:p>
    <w:p w:rsidR="00441B5F" w:rsidRPr="0078093F" w:rsidRDefault="000C3614" w:rsidP="000C3614">
      <w:pPr>
        <w:rPr>
          <w:rFonts w:ascii="Arial" w:hAnsi="Arial" w:cs="Arial"/>
          <w:color w:val="auto"/>
          <w:sz w:val="24"/>
          <w:szCs w:val="24"/>
        </w:rPr>
      </w:pPr>
      <w:r>
        <w:rPr>
          <w:rFonts w:ascii="Arial" w:hAnsi="Arial" w:cs="Arial"/>
          <w:color w:val="auto"/>
          <w:sz w:val="24"/>
          <w:szCs w:val="24"/>
        </w:rPr>
        <w:br w:type="page"/>
      </w:r>
    </w:p>
    <w:p w:rsidR="000C3614" w:rsidRDefault="00C74006" w:rsidP="000C3614">
      <w:pPr>
        <w:pStyle w:val="ListParagraph"/>
        <w:numPr>
          <w:ilvl w:val="0"/>
          <w:numId w:val="30"/>
        </w:numPr>
        <w:rPr>
          <w:rFonts w:ascii="Arial" w:hAnsi="Arial" w:cs="Arial"/>
          <w:b/>
          <w:color w:val="auto"/>
          <w:sz w:val="32"/>
          <w:szCs w:val="32"/>
        </w:rPr>
      </w:pPr>
      <w:r w:rsidRPr="0078093F">
        <w:rPr>
          <w:rFonts w:ascii="Arial" w:hAnsi="Arial" w:cs="Arial"/>
          <w:b/>
          <w:color w:val="auto"/>
          <w:sz w:val="32"/>
          <w:szCs w:val="32"/>
        </w:rPr>
        <w:lastRenderedPageBreak/>
        <w:t>Frequency of Homework</w:t>
      </w:r>
    </w:p>
    <w:p w:rsidR="000C3614" w:rsidRDefault="000C3614" w:rsidP="000C3614">
      <w:pPr>
        <w:pStyle w:val="ListParagraph"/>
        <w:rPr>
          <w:rFonts w:ascii="Arial" w:hAnsi="Arial" w:cs="Arial"/>
          <w:b/>
          <w:color w:val="auto"/>
          <w:sz w:val="32"/>
          <w:szCs w:val="32"/>
        </w:rPr>
      </w:pPr>
    </w:p>
    <w:p w:rsidR="00AB0AC3" w:rsidRDefault="00AB0AC3" w:rsidP="004B5F21">
      <w:pPr>
        <w:pStyle w:val="ListParagraph"/>
        <w:ind w:left="0"/>
        <w:jc w:val="both"/>
        <w:rPr>
          <w:rFonts w:ascii="Arial" w:eastAsia="Times New Roman" w:hAnsi="Arial" w:cs="Arial"/>
          <w:color w:val="auto"/>
          <w:sz w:val="22"/>
          <w:szCs w:val="22"/>
          <w:lang w:eastAsia="en-GB"/>
        </w:rPr>
      </w:pPr>
      <w:r w:rsidRPr="0078093F">
        <w:rPr>
          <w:rFonts w:ascii="Arial" w:eastAsia="Times New Roman" w:hAnsi="Arial" w:cs="Arial"/>
          <w:color w:val="auto"/>
          <w:sz w:val="22"/>
          <w:szCs w:val="22"/>
          <w:lang w:eastAsia="en-GB"/>
        </w:rPr>
        <w:t xml:space="preserve">It is not possible or desirable to set prescribed limits. The following is a guide as to what is expected of pupils </w:t>
      </w:r>
      <w:r w:rsidR="00920FE5">
        <w:rPr>
          <w:rFonts w:ascii="Arial" w:eastAsia="Times New Roman" w:hAnsi="Arial" w:cs="Arial"/>
          <w:color w:val="auto"/>
          <w:sz w:val="22"/>
          <w:szCs w:val="22"/>
          <w:lang w:eastAsia="en-GB"/>
        </w:rPr>
        <w:t xml:space="preserve">undertaking </w:t>
      </w:r>
      <w:r w:rsidRPr="0078093F">
        <w:rPr>
          <w:rFonts w:ascii="Arial" w:eastAsia="Times New Roman" w:hAnsi="Arial" w:cs="Arial"/>
          <w:color w:val="auto"/>
          <w:sz w:val="22"/>
          <w:szCs w:val="22"/>
          <w:lang w:eastAsia="en-GB"/>
        </w:rPr>
        <w:t>homework.</w:t>
      </w:r>
    </w:p>
    <w:p w:rsidR="000C3614" w:rsidRPr="000C3614" w:rsidRDefault="000C3614" w:rsidP="004B5F21">
      <w:pPr>
        <w:pStyle w:val="ListParagraph"/>
        <w:ind w:left="0"/>
        <w:jc w:val="both"/>
        <w:rPr>
          <w:rFonts w:ascii="Arial" w:hAnsi="Arial" w:cs="Arial"/>
          <w:b/>
          <w:color w:val="auto"/>
          <w:sz w:val="32"/>
          <w:szCs w:val="32"/>
        </w:rPr>
      </w:pPr>
    </w:p>
    <w:tbl>
      <w:tblPr>
        <w:tblStyle w:val="TableGrid"/>
        <w:tblW w:w="0" w:type="auto"/>
        <w:tblLook w:val="04A0" w:firstRow="1" w:lastRow="0" w:firstColumn="1" w:lastColumn="0" w:noHBand="0" w:noVBand="1"/>
      </w:tblPr>
      <w:tblGrid>
        <w:gridCol w:w="4335"/>
        <w:gridCol w:w="4295"/>
      </w:tblGrid>
      <w:tr w:rsidR="0078093F" w:rsidRPr="0078093F" w:rsidTr="00955D49">
        <w:tc>
          <w:tcPr>
            <w:tcW w:w="4508" w:type="dxa"/>
          </w:tcPr>
          <w:p w:rsidR="00AB0AC3" w:rsidRPr="009D1355" w:rsidRDefault="00AB0AC3" w:rsidP="004B5F21">
            <w:pPr>
              <w:jc w:val="both"/>
              <w:rPr>
                <w:rFonts w:ascii="Arial" w:hAnsi="Arial" w:cs="Arial"/>
                <w:b/>
                <w:color w:val="auto"/>
                <w:sz w:val="22"/>
                <w:szCs w:val="22"/>
              </w:rPr>
            </w:pPr>
            <w:r w:rsidRPr="009D1355">
              <w:rPr>
                <w:rFonts w:ascii="Arial" w:hAnsi="Arial" w:cs="Arial"/>
                <w:b/>
                <w:color w:val="auto"/>
                <w:sz w:val="22"/>
                <w:szCs w:val="22"/>
              </w:rPr>
              <w:t xml:space="preserve">Level </w:t>
            </w:r>
          </w:p>
        </w:tc>
        <w:tc>
          <w:tcPr>
            <w:tcW w:w="4508" w:type="dxa"/>
          </w:tcPr>
          <w:p w:rsidR="00AB0AC3" w:rsidRPr="009D1355" w:rsidRDefault="00AB0AC3" w:rsidP="004B5F21">
            <w:pPr>
              <w:jc w:val="both"/>
              <w:rPr>
                <w:rFonts w:ascii="Arial" w:hAnsi="Arial" w:cs="Arial"/>
                <w:b/>
                <w:color w:val="auto"/>
                <w:sz w:val="22"/>
                <w:szCs w:val="22"/>
              </w:rPr>
            </w:pPr>
            <w:r w:rsidRPr="009D1355">
              <w:rPr>
                <w:rFonts w:ascii="Arial" w:hAnsi="Arial" w:cs="Arial"/>
                <w:b/>
                <w:color w:val="auto"/>
                <w:sz w:val="22"/>
                <w:szCs w:val="22"/>
              </w:rPr>
              <w:t>Minimum time spent on homework for each subject</w:t>
            </w:r>
          </w:p>
        </w:tc>
      </w:tr>
      <w:tr w:rsidR="0078093F" w:rsidRPr="0078093F" w:rsidTr="00955D49">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Higher/Advanced Higher</w:t>
            </w:r>
          </w:p>
        </w:tc>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 xml:space="preserve">2 hours per week </w:t>
            </w:r>
          </w:p>
        </w:tc>
      </w:tr>
      <w:tr w:rsidR="0078093F" w:rsidRPr="0078093F" w:rsidTr="00955D49">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National 5</w:t>
            </w:r>
          </w:p>
        </w:tc>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1.5 hours per week</w:t>
            </w:r>
          </w:p>
        </w:tc>
      </w:tr>
      <w:tr w:rsidR="0078093F" w:rsidRPr="0078093F" w:rsidTr="00955D49">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National 4</w:t>
            </w:r>
          </w:p>
        </w:tc>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 xml:space="preserve">1 hour per week </w:t>
            </w:r>
          </w:p>
        </w:tc>
      </w:tr>
      <w:tr w:rsidR="0078093F" w:rsidRPr="0078093F" w:rsidTr="00955D49">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 xml:space="preserve">S3 </w:t>
            </w:r>
          </w:p>
        </w:tc>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30-45 minutes per week</w:t>
            </w:r>
          </w:p>
        </w:tc>
      </w:tr>
      <w:tr w:rsidR="0078093F" w:rsidRPr="0078093F" w:rsidTr="00955D49">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 xml:space="preserve">S1/2 </w:t>
            </w:r>
          </w:p>
        </w:tc>
        <w:tc>
          <w:tcPr>
            <w:tcW w:w="4508" w:type="dxa"/>
          </w:tcPr>
          <w:p w:rsidR="00AB0AC3" w:rsidRPr="009D1355" w:rsidRDefault="00AB0AC3" w:rsidP="004B5F21">
            <w:pPr>
              <w:jc w:val="both"/>
              <w:rPr>
                <w:rFonts w:ascii="Arial" w:hAnsi="Arial" w:cs="Arial"/>
                <w:color w:val="auto"/>
                <w:sz w:val="22"/>
                <w:szCs w:val="22"/>
              </w:rPr>
            </w:pPr>
            <w:r w:rsidRPr="009D1355">
              <w:rPr>
                <w:rFonts w:ascii="Arial" w:hAnsi="Arial" w:cs="Arial"/>
                <w:color w:val="auto"/>
                <w:sz w:val="22"/>
                <w:szCs w:val="22"/>
              </w:rPr>
              <w:t xml:space="preserve">30 minutes  fortnightly </w:t>
            </w:r>
          </w:p>
        </w:tc>
      </w:tr>
    </w:tbl>
    <w:p w:rsidR="00AB0AC3" w:rsidRPr="0078093F" w:rsidRDefault="00AB0AC3" w:rsidP="004B5F21">
      <w:pPr>
        <w:jc w:val="both"/>
        <w:rPr>
          <w:rFonts w:ascii="Arial" w:hAnsi="Arial" w:cs="Arial"/>
          <w:color w:val="auto"/>
          <w:sz w:val="24"/>
          <w:szCs w:val="24"/>
        </w:rPr>
      </w:pPr>
    </w:p>
    <w:p w:rsidR="00AB0AC3" w:rsidRPr="0078093F" w:rsidRDefault="00AB0AC3" w:rsidP="004B5F21">
      <w:pPr>
        <w:jc w:val="both"/>
        <w:rPr>
          <w:rFonts w:ascii="Arial" w:hAnsi="Arial" w:cs="Arial"/>
          <w:color w:val="auto"/>
          <w:sz w:val="22"/>
          <w:szCs w:val="22"/>
        </w:rPr>
      </w:pPr>
      <w:r w:rsidRPr="0078093F">
        <w:rPr>
          <w:rFonts w:ascii="Arial" w:hAnsi="Arial" w:cs="Arial"/>
          <w:color w:val="auto"/>
          <w:sz w:val="22"/>
          <w:szCs w:val="22"/>
        </w:rPr>
        <w:t>*Please note that at certain times of the year the volume of homework may increase to support teaching and learning as appropriate.</w:t>
      </w:r>
    </w:p>
    <w:p w:rsidR="00C74006" w:rsidRDefault="00C74006" w:rsidP="008C0479">
      <w:pPr>
        <w:pStyle w:val="ListParagraph"/>
        <w:ind w:left="0"/>
        <w:rPr>
          <w:rFonts w:ascii="Arial" w:hAnsi="Arial" w:cs="Arial"/>
          <w:b/>
          <w:color w:val="auto"/>
          <w:sz w:val="22"/>
          <w:szCs w:val="22"/>
        </w:rPr>
      </w:pPr>
    </w:p>
    <w:p w:rsidR="000C3614" w:rsidRPr="0078093F" w:rsidRDefault="000C3614" w:rsidP="008C0479">
      <w:pPr>
        <w:pStyle w:val="ListParagraph"/>
        <w:ind w:left="0"/>
        <w:rPr>
          <w:rFonts w:ascii="Arial" w:hAnsi="Arial" w:cs="Arial"/>
          <w:b/>
          <w:color w:val="auto"/>
          <w:sz w:val="22"/>
          <w:szCs w:val="22"/>
        </w:rPr>
      </w:pPr>
    </w:p>
    <w:p w:rsidR="00A65EA1" w:rsidRPr="000C3614" w:rsidRDefault="00020881" w:rsidP="000C3614">
      <w:pPr>
        <w:pStyle w:val="ListParagraph"/>
        <w:numPr>
          <w:ilvl w:val="0"/>
          <w:numId w:val="30"/>
        </w:numPr>
        <w:rPr>
          <w:rFonts w:ascii="Arial" w:hAnsi="Arial" w:cs="Arial"/>
          <w:b/>
          <w:color w:val="auto"/>
          <w:sz w:val="32"/>
          <w:szCs w:val="32"/>
        </w:rPr>
      </w:pPr>
      <w:r w:rsidRPr="000C3614">
        <w:rPr>
          <w:rFonts w:ascii="Arial" w:hAnsi="Arial" w:cs="Arial"/>
          <w:b/>
          <w:color w:val="auto"/>
          <w:sz w:val="32"/>
          <w:szCs w:val="32"/>
        </w:rPr>
        <w:t>The r</w:t>
      </w:r>
      <w:r w:rsidR="00A65EA1" w:rsidRPr="000C3614">
        <w:rPr>
          <w:rFonts w:ascii="Arial" w:hAnsi="Arial" w:cs="Arial"/>
          <w:b/>
          <w:color w:val="auto"/>
          <w:sz w:val="32"/>
          <w:szCs w:val="32"/>
        </w:rPr>
        <w:t>ole of Parents/Carers</w:t>
      </w:r>
    </w:p>
    <w:p w:rsidR="000C3614" w:rsidRPr="000C3614" w:rsidRDefault="000C3614" w:rsidP="000C3614">
      <w:pPr>
        <w:pStyle w:val="ListParagraph"/>
        <w:rPr>
          <w:rFonts w:ascii="Arial" w:hAnsi="Arial" w:cs="Arial"/>
          <w:b/>
          <w:color w:val="auto"/>
          <w:sz w:val="32"/>
          <w:szCs w:val="32"/>
        </w:rPr>
      </w:pPr>
    </w:p>
    <w:p w:rsidR="00A65EA1" w:rsidRPr="0078093F" w:rsidRDefault="00A65EA1" w:rsidP="004B5F21">
      <w:pPr>
        <w:jc w:val="both"/>
        <w:rPr>
          <w:rFonts w:ascii="Arial" w:hAnsi="Arial" w:cs="Arial"/>
          <w:color w:val="auto"/>
          <w:sz w:val="22"/>
          <w:szCs w:val="22"/>
        </w:rPr>
      </w:pPr>
      <w:r w:rsidRPr="0078093F">
        <w:rPr>
          <w:rFonts w:ascii="Arial" w:hAnsi="Arial" w:cs="Arial"/>
          <w:color w:val="auto"/>
          <w:sz w:val="22"/>
          <w:szCs w:val="22"/>
        </w:rPr>
        <w:t xml:space="preserve">The role of Parents/Carers in supporting the out of school learning of their children is crucial.   </w:t>
      </w:r>
    </w:p>
    <w:p w:rsidR="00A65EA1" w:rsidRPr="0078093F" w:rsidRDefault="00A65EA1" w:rsidP="004B5F21">
      <w:pPr>
        <w:jc w:val="both"/>
        <w:rPr>
          <w:rFonts w:ascii="Arial" w:hAnsi="Arial" w:cs="Arial"/>
          <w:color w:val="auto"/>
          <w:sz w:val="22"/>
          <w:szCs w:val="22"/>
        </w:rPr>
      </w:pPr>
      <w:r w:rsidRPr="0078093F">
        <w:rPr>
          <w:rFonts w:ascii="Arial" w:hAnsi="Arial" w:cs="Arial"/>
          <w:color w:val="auto"/>
          <w:sz w:val="22"/>
          <w:szCs w:val="22"/>
        </w:rPr>
        <w:t>Parents/Carers should appreciate that homework is an important activity and that they have a key role in encouraging the benefits of homework, which include improved study habits, self-discipline, time management skills, and the ability to work independently.</w:t>
      </w:r>
    </w:p>
    <w:p w:rsidR="00A65EA1" w:rsidRPr="0078093F" w:rsidRDefault="00A65EA1" w:rsidP="004B5F21">
      <w:pPr>
        <w:jc w:val="both"/>
        <w:rPr>
          <w:rFonts w:ascii="Arial" w:hAnsi="Arial" w:cs="Arial"/>
          <w:color w:val="auto"/>
          <w:sz w:val="22"/>
          <w:szCs w:val="22"/>
        </w:rPr>
      </w:pPr>
    </w:p>
    <w:p w:rsidR="00A65EA1" w:rsidRPr="0078093F" w:rsidRDefault="00A65EA1" w:rsidP="004B5F21">
      <w:pPr>
        <w:jc w:val="both"/>
        <w:rPr>
          <w:rFonts w:ascii="Arial" w:hAnsi="Arial" w:cs="Arial"/>
          <w:color w:val="auto"/>
          <w:sz w:val="22"/>
          <w:szCs w:val="22"/>
        </w:rPr>
      </w:pPr>
      <w:r w:rsidRPr="0078093F">
        <w:rPr>
          <w:rFonts w:ascii="Arial" w:hAnsi="Arial" w:cs="Arial"/>
          <w:color w:val="auto"/>
          <w:sz w:val="22"/>
          <w:szCs w:val="22"/>
        </w:rPr>
        <w:t>Parents/Carers are encouraged to provide support for homework by:</w:t>
      </w:r>
    </w:p>
    <w:p w:rsidR="00A65EA1" w:rsidRPr="0078093F" w:rsidRDefault="00A65EA1" w:rsidP="004B5F21">
      <w:pPr>
        <w:jc w:val="both"/>
        <w:rPr>
          <w:rFonts w:ascii="Arial" w:hAnsi="Arial" w:cs="Arial"/>
          <w:color w:val="auto"/>
          <w:sz w:val="22"/>
          <w:szCs w:val="22"/>
        </w:rPr>
      </w:pPr>
    </w:p>
    <w:p w:rsidR="00A65EA1" w:rsidRPr="0078093F" w:rsidRDefault="00A65EA1" w:rsidP="004B5F21">
      <w:pPr>
        <w:pStyle w:val="ListParagraph"/>
        <w:numPr>
          <w:ilvl w:val="0"/>
          <w:numId w:val="19"/>
        </w:numPr>
        <w:spacing w:after="160"/>
        <w:jc w:val="both"/>
        <w:rPr>
          <w:rFonts w:ascii="Arial" w:hAnsi="Arial" w:cs="Arial"/>
          <w:color w:val="auto"/>
          <w:sz w:val="22"/>
          <w:szCs w:val="22"/>
        </w:rPr>
      </w:pPr>
      <w:r w:rsidRPr="0078093F">
        <w:rPr>
          <w:rFonts w:ascii="Arial" w:hAnsi="Arial" w:cs="Arial"/>
          <w:color w:val="auto"/>
          <w:sz w:val="22"/>
          <w:szCs w:val="22"/>
        </w:rPr>
        <w:t>Establishing a routine whereby homework is regularly discussed with their child, and checked upon completion when appropriate.</w:t>
      </w:r>
    </w:p>
    <w:p w:rsidR="00A65EA1" w:rsidRPr="0078093F" w:rsidRDefault="00A65EA1" w:rsidP="004B5F21">
      <w:pPr>
        <w:pStyle w:val="ListParagraph"/>
        <w:jc w:val="both"/>
        <w:rPr>
          <w:rFonts w:ascii="Arial" w:hAnsi="Arial" w:cs="Arial"/>
          <w:color w:val="auto"/>
          <w:sz w:val="22"/>
          <w:szCs w:val="22"/>
        </w:rPr>
      </w:pPr>
    </w:p>
    <w:p w:rsidR="004B5F21" w:rsidRDefault="00A65EA1" w:rsidP="004B5F21">
      <w:pPr>
        <w:pStyle w:val="ListParagraph"/>
        <w:numPr>
          <w:ilvl w:val="0"/>
          <w:numId w:val="19"/>
        </w:numPr>
        <w:spacing w:after="160"/>
        <w:jc w:val="both"/>
        <w:rPr>
          <w:rFonts w:ascii="Arial" w:hAnsi="Arial" w:cs="Arial"/>
          <w:color w:val="auto"/>
          <w:sz w:val="22"/>
          <w:szCs w:val="22"/>
        </w:rPr>
      </w:pPr>
      <w:r w:rsidRPr="0078093F">
        <w:rPr>
          <w:rFonts w:ascii="Arial" w:hAnsi="Arial" w:cs="Arial"/>
          <w:color w:val="auto"/>
          <w:sz w:val="22"/>
          <w:szCs w:val="22"/>
        </w:rPr>
        <w:t>Displaying a positive attitude to homework, and value its importance in having a positive impact on the continued progress of their child’s learning.</w:t>
      </w:r>
    </w:p>
    <w:p w:rsidR="004B5F21" w:rsidRPr="004B5F21" w:rsidRDefault="004B5F21" w:rsidP="004B5F21">
      <w:pPr>
        <w:pStyle w:val="ListParagraph"/>
        <w:jc w:val="both"/>
        <w:rPr>
          <w:rFonts w:ascii="Arial" w:hAnsi="Arial" w:cs="Arial"/>
          <w:color w:val="auto"/>
          <w:sz w:val="22"/>
          <w:szCs w:val="22"/>
        </w:rPr>
      </w:pPr>
    </w:p>
    <w:p w:rsidR="004B5F21" w:rsidRPr="004B5F21" w:rsidRDefault="004B5F21" w:rsidP="004B5F21">
      <w:pPr>
        <w:pStyle w:val="ListParagraph"/>
        <w:spacing w:after="160"/>
        <w:jc w:val="both"/>
        <w:rPr>
          <w:rFonts w:ascii="Arial" w:hAnsi="Arial" w:cs="Arial"/>
          <w:color w:val="auto"/>
          <w:sz w:val="22"/>
          <w:szCs w:val="22"/>
        </w:rPr>
      </w:pPr>
    </w:p>
    <w:p w:rsidR="00A65EA1" w:rsidRPr="0078093F" w:rsidRDefault="00A65EA1" w:rsidP="004B5F21">
      <w:pPr>
        <w:pStyle w:val="ListParagraph"/>
        <w:numPr>
          <w:ilvl w:val="0"/>
          <w:numId w:val="19"/>
        </w:numPr>
        <w:spacing w:after="160"/>
        <w:jc w:val="both"/>
        <w:rPr>
          <w:rFonts w:ascii="Arial" w:hAnsi="Arial" w:cs="Arial"/>
          <w:color w:val="auto"/>
          <w:sz w:val="22"/>
          <w:szCs w:val="22"/>
        </w:rPr>
      </w:pPr>
      <w:r w:rsidRPr="0078093F">
        <w:rPr>
          <w:rFonts w:ascii="Arial" w:hAnsi="Arial" w:cs="Arial"/>
          <w:color w:val="auto"/>
          <w:sz w:val="22"/>
          <w:szCs w:val="22"/>
        </w:rPr>
        <w:t>Identifying suitable times/place for their child to undertake their homework, while also encouraging the use of the additional support measures offered by the school, e.g. Pupil Support Department.</w:t>
      </w:r>
    </w:p>
    <w:p w:rsidR="00A65EA1" w:rsidRPr="0078093F" w:rsidRDefault="00A65EA1" w:rsidP="004B5F21">
      <w:pPr>
        <w:jc w:val="both"/>
        <w:rPr>
          <w:rFonts w:ascii="Arial" w:hAnsi="Arial" w:cs="Arial"/>
          <w:color w:val="auto"/>
          <w:sz w:val="22"/>
          <w:szCs w:val="22"/>
        </w:rPr>
      </w:pPr>
    </w:p>
    <w:p w:rsidR="00A65EA1" w:rsidRPr="0078093F" w:rsidRDefault="00A65EA1" w:rsidP="004B5F21">
      <w:pPr>
        <w:pStyle w:val="ListParagraph"/>
        <w:numPr>
          <w:ilvl w:val="0"/>
          <w:numId w:val="18"/>
        </w:numPr>
        <w:spacing w:after="160"/>
        <w:jc w:val="both"/>
        <w:rPr>
          <w:rFonts w:ascii="Arial" w:hAnsi="Arial" w:cs="Arial"/>
          <w:color w:val="auto"/>
          <w:sz w:val="22"/>
          <w:szCs w:val="22"/>
        </w:rPr>
      </w:pPr>
      <w:r w:rsidRPr="0078093F">
        <w:rPr>
          <w:rFonts w:ascii="Arial" w:hAnsi="Arial" w:cs="Arial"/>
          <w:color w:val="auto"/>
          <w:sz w:val="22"/>
          <w:szCs w:val="22"/>
        </w:rPr>
        <w:t>Supporting the school by ensuring that their child attempts all homework tasks to the best of their ability.</w:t>
      </w:r>
    </w:p>
    <w:p w:rsidR="00A65EA1" w:rsidRPr="0078093F" w:rsidRDefault="00A65EA1" w:rsidP="004B5F21">
      <w:pPr>
        <w:pStyle w:val="ListParagraph"/>
        <w:jc w:val="both"/>
        <w:rPr>
          <w:rFonts w:ascii="Arial" w:hAnsi="Arial" w:cs="Arial"/>
          <w:color w:val="auto"/>
          <w:sz w:val="22"/>
          <w:szCs w:val="22"/>
        </w:rPr>
      </w:pPr>
    </w:p>
    <w:p w:rsidR="00A65EA1" w:rsidRPr="0078093F" w:rsidRDefault="00A65EA1" w:rsidP="004B5F21">
      <w:pPr>
        <w:pStyle w:val="ListParagraph"/>
        <w:numPr>
          <w:ilvl w:val="0"/>
          <w:numId w:val="18"/>
        </w:numPr>
        <w:spacing w:after="160"/>
        <w:jc w:val="both"/>
        <w:rPr>
          <w:rFonts w:ascii="Arial" w:hAnsi="Arial" w:cs="Arial"/>
          <w:color w:val="auto"/>
          <w:sz w:val="22"/>
          <w:szCs w:val="22"/>
        </w:rPr>
      </w:pPr>
      <w:r w:rsidRPr="0078093F">
        <w:rPr>
          <w:rFonts w:ascii="Arial" w:hAnsi="Arial" w:cs="Arial"/>
          <w:color w:val="auto"/>
          <w:sz w:val="22"/>
          <w:szCs w:val="22"/>
        </w:rPr>
        <w:t>Actively being involved in the tracking and monitoring of homework tasks issued, by regularly logging into the “Show My Homework” app.</w:t>
      </w:r>
    </w:p>
    <w:p w:rsidR="00A65EA1" w:rsidRPr="0078093F" w:rsidRDefault="00A65EA1" w:rsidP="004B5F21">
      <w:pPr>
        <w:jc w:val="both"/>
        <w:rPr>
          <w:rFonts w:ascii="Arial" w:hAnsi="Arial" w:cs="Arial"/>
          <w:color w:val="auto"/>
          <w:sz w:val="22"/>
          <w:szCs w:val="22"/>
        </w:rPr>
      </w:pPr>
    </w:p>
    <w:p w:rsidR="00020881" w:rsidRPr="004B5F21" w:rsidRDefault="00A65EA1" w:rsidP="004B5F21">
      <w:pPr>
        <w:jc w:val="both"/>
        <w:rPr>
          <w:rFonts w:ascii="Arial" w:hAnsi="Arial" w:cs="Arial"/>
          <w:color w:val="auto"/>
          <w:sz w:val="22"/>
          <w:szCs w:val="22"/>
        </w:rPr>
      </w:pPr>
      <w:r w:rsidRPr="0078093F">
        <w:rPr>
          <w:rFonts w:ascii="Arial" w:hAnsi="Arial" w:cs="Arial"/>
          <w:color w:val="auto"/>
          <w:sz w:val="22"/>
          <w:szCs w:val="22"/>
        </w:rPr>
        <w:t xml:space="preserve">The support and co-operation of </w:t>
      </w:r>
      <w:r w:rsidRPr="0078093F">
        <w:rPr>
          <w:rFonts w:ascii="Arial" w:hAnsi="Arial" w:cs="Arial"/>
          <w:bCs/>
          <w:color w:val="auto"/>
          <w:sz w:val="22"/>
          <w:szCs w:val="22"/>
        </w:rPr>
        <w:t>Parents/Carers</w:t>
      </w:r>
      <w:r w:rsidRPr="0078093F">
        <w:rPr>
          <w:rFonts w:ascii="Arial" w:hAnsi="Arial" w:cs="Arial"/>
          <w:color w:val="auto"/>
          <w:sz w:val="22"/>
          <w:szCs w:val="22"/>
        </w:rPr>
        <w:t xml:space="preserve"> is greatly valued and appreciated at Auchenharvie Academy.</w:t>
      </w:r>
    </w:p>
    <w:p w:rsidR="00020881" w:rsidRPr="000C3614" w:rsidRDefault="00020881" w:rsidP="000C3614">
      <w:pPr>
        <w:pStyle w:val="ListParagraph"/>
        <w:numPr>
          <w:ilvl w:val="0"/>
          <w:numId w:val="30"/>
        </w:numPr>
        <w:rPr>
          <w:rFonts w:ascii="Arial" w:hAnsi="Arial" w:cs="Arial"/>
          <w:b/>
          <w:color w:val="auto"/>
          <w:sz w:val="32"/>
          <w:szCs w:val="32"/>
        </w:rPr>
      </w:pPr>
      <w:r w:rsidRPr="000C3614">
        <w:rPr>
          <w:rFonts w:ascii="Arial" w:hAnsi="Arial" w:cs="Arial"/>
          <w:b/>
          <w:color w:val="auto"/>
          <w:sz w:val="32"/>
          <w:szCs w:val="32"/>
        </w:rPr>
        <w:lastRenderedPageBreak/>
        <w:t>The role of pupils</w:t>
      </w:r>
    </w:p>
    <w:p w:rsidR="000C3614" w:rsidRPr="000C3614" w:rsidRDefault="000C3614" w:rsidP="000C3614">
      <w:pPr>
        <w:pStyle w:val="ListParagraph"/>
        <w:rPr>
          <w:rFonts w:ascii="Arial" w:hAnsi="Arial" w:cs="Arial"/>
          <w:b/>
          <w:color w:val="auto"/>
          <w:sz w:val="32"/>
          <w:szCs w:val="32"/>
        </w:rPr>
      </w:pPr>
    </w:p>
    <w:p w:rsidR="00020881" w:rsidRPr="0078093F" w:rsidRDefault="00020881" w:rsidP="004B5F21">
      <w:pPr>
        <w:pStyle w:val="ListParagraph"/>
        <w:numPr>
          <w:ilvl w:val="0"/>
          <w:numId w:val="21"/>
        </w:numPr>
        <w:spacing w:after="160"/>
        <w:jc w:val="both"/>
        <w:rPr>
          <w:rFonts w:ascii="Arial" w:hAnsi="Arial" w:cs="Arial"/>
          <w:color w:val="auto"/>
          <w:sz w:val="22"/>
          <w:szCs w:val="22"/>
        </w:rPr>
      </w:pPr>
      <w:r w:rsidRPr="0078093F">
        <w:rPr>
          <w:rFonts w:ascii="Arial" w:hAnsi="Arial" w:cs="Arial"/>
          <w:b/>
          <w:color w:val="auto"/>
          <w:sz w:val="22"/>
          <w:szCs w:val="22"/>
        </w:rPr>
        <w:t>Value</w:t>
      </w:r>
      <w:r w:rsidRPr="0078093F">
        <w:rPr>
          <w:rFonts w:ascii="Arial" w:hAnsi="Arial" w:cs="Arial"/>
          <w:color w:val="auto"/>
          <w:sz w:val="22"/>
          <w:szCs w:val="22"/>
        </w:rPr>
        <w:t xml:space="preserve"> – It is important that pupils recognise the value of homework and its role as a tool to enrich their learning. Pupils should demonstrate a positive mindset towards homework tasks.</w:t>
      </w:r>
    </w:p>
    <w:p w:rsidR="00020881" w:rsidRPr="0078093F" w:rsidRDefault="00020881" w:rsidP="004B5F21">
      <w:pPr>
        <w:pStyle w:val="ListParagraph"/>
        <w:jc w:val="both"/>
        <w:rPr>
          <w:rFonts w:ascii="Arial" w:hAnsi="Arial" w:cs="Arial"/>
          <w:color w:val="auto"/>
          <w:sz w:val="22"/>
          <w:szCs w:val="22"/>
        </w:rPr>
      </w:pPr>
    </w:p>
    <w:p w:rsidR="00020881" w:rsidRPr="0078093F" w:rsidRDefault="00020881" w:rsidP="004B5F21">
      <w:pPr>
        <w:pStyle w:val="ListParagraph"/>
        <w:numPr>
          <w:ilvl w:val="0"/>
          <w:numId w:val="21"/>
        </w:numPr>
        <w:spacing w:after="160"/>
        <w:jc w:val="both"/>
        <w:rPr>
          <w:rFonts w:ascii="Arial" w:hAnsi="Arial" w:cs="Arial"/>
          <w:color w:val="auto"/>
          <w:sz w:val="22"/>
          <w:szCs w:val="22"/>
        </w:rPr>
      </w:pPr>
      <w:r w:rsidRPr="0078093F">
        <w:rPr>
          <w:rFonts w:ascii="Arial" w:hAnsi="Arial" w:cs="Arial"/>
          <w:b/>
          <w:color w:val="auto"/>
          <w:sz w:val="22"/>
          <w:szCs w:val="22"/>
        </w:rPr>
        <w:t>Plan</w:t>
      </w:r>
      <w:r w:rsidRPr="0078093F">
        <w:rPr>
          <w:rFonts w:ascii="Arial" w:hAnsi="Arial" w:cs="Arial"/>
          <w:color w:val="auto"/>
          <w:sz w:val="22"/>
          <w:szCs w:val="22"/>
        </w:rPr>
        <w:t xml:space="preserve"> – Pupils should be encouraged to plan their programme of study to ensure their workload is as evenly spread as possible. This helps assist with the development of good organisational skills.  </w:t>
      </w:r>
    </w:p>
    <w:p w:rsidR="00020881" w:rsidRPr="0078093F" w:rsidRDefault="00020881" w:rsidP="004B5F21">
      <w:pPr>
        <w:pStyle w:val="ListParagraph"/>
        <w:jc w:val="both"/>
        <w:rPr>
          <w:rFonts w:ascii="Arial" w:hAnsi="Arial" w:cs="Arial"/>
          <w:color w:val="auto"/>
          <w:sz w:val="22"/>
          <w:szCs w:val="22"/>
        </w:rPr>
      </w:pPr>
    </w:p>
    <w:p w:rsidR="00020881" w:rsidRPr="0078093F" w:rsidRDefault="00020881" w:rsidP="004B5F21">
      <w:pPr>
        <w:pStyle w:val="ListParagraph"/>
        <w:numPr>
          <w:ilvl w:val="0"/>
          <w:numId w:val="21"/>
        </w:numPr>
        <w:spacing w:after="160"/>
        <w:jc w:val="both"/>
        <w:rPr>
          <w:rFonts w:ascii="Arial" w:hAnsi="Arial" w:cs="Arial"/>
          <w:color w:val="auto"/>
          <w:sz w:val="22"/>
          <w:szCs w:val="22"/>
        </w:rPr>
      </w:pPr>
      <w:r w:rsidRPr="0078093F">
        <w:rPr>
          <w:rFonts w:ascii="Arial" w:hAnsi="Arial" w:cs="Arial"/>
          <w:b/>
          <w:color w:val="auto"/>
          <w:sz w:val="22"/>
          <w:szCs w:val="22"/>
        </w:rPr>
        <w:t>Responsibility</w:t>
      </w:r>
      <w:r w:rsidRPr="0078093F">
        <w:rPr>
          <w:rFonts w:ascii="Arial" w:hAnsi="Arial" w:cs="Arial"/>
          <w:color w:val="auto"/>
          <w:sz w:val="22"/>
          <w:szCs w:val="22"/>
        </w:rPr>
        <w:t xml:space="preserve"> – Pupils should take responsibility for their home study and ensure that they are completing tasks on time and to the best of their ability. Pupils should regularly access ‘Show My Homework’ to manage the homework tasks that have been assigned to them. It is important that if pupils are finding homework tasks challenging, they seek help well in advance of the due date. It is not acceptable to return homework that is incomplete.</w:t>
      </w:r>
    </w:p>
    <w:p w:rsidR="00020881" w:rsidRPr="0078093F" w:rsidRDefault="00020881" w:rsidP="004B5F21">
      <w:pPr>
        <w:pStyle w:val="ListParagraph"/>
        <w:jc w:val="both"/>
        <w:rPr>
          <w:rFonts w:ascii="Arial" w:hAnsi="Arial" w:cs="Arial"/>
          <w:color w:val="auto"/>
          <w:sz w:val="24"/>
        </w:rPr>
      </w:pPr>
    </w:p>
    <w:p w:rsidR="00020881" w:rsidRPr="0078093F" w:rsidRDefault="00020881" w:rsidP="004B5F21">
      <w:pPr>
        <w:pStyle w:val="ListParagraph"/>
        <w:numPr>
          <w:ilvl w:val="0"/>
          <w:numId w:val="21"/>
        </w:numPr>
        <w:spacing w:after="160"/>
        <w:jc w:val="both"/>
        <w:rPr>
          <w:rFonts w:ascii="Arial" w:hAnsi="Arial" w:cs="Arial"/>
          <w:color w:val="auto"/>
          <w:sz w:val="22"/>
          <w:szCs w:val="22"/>
        </w:rPr>
      </w:pPr>
      <w:r w:rsidRPr="0078093F">
        <w:rPr>
          <w:rFonts w:ascii="Arial" w:hAnsi="Arial" w:cs="Arial"/>
          <w:b/>
          <w:color w:val="auto"/>
          <w:sz w:val="22"/>
          <w:szCs w:val="22"/>
        </w:rPr>
        <w:t>Support</w:t>
      </w:r>
      <w:r w:rsidRPr="0078093F">
        <w:rPr>
          <w:rFonts w:ascii="Arial" w:hAnsi="Arial" w:cs="Arial"/>
          <w:color w:val="auto"/>
          <w:sz w:val="22"/>
          <w:szCs w:val="22"/>
        </w:rPr>
        <w:t xml:space="preserve"> – Pupils should be encouraged to utilise the support systems and provisions available in the school in order to maintain a good homework record. Pupils are encouraged to ask teachers for assistance if required. They can also make use of the library after school for a quiet space, as well as peer support and access to ICT.</w:t>
      </w:r>
    </w:p>
    <w:p w:rsidR="00020881" w:rsidRPr="0078093F" w:rsidRDefault="00020881" w:rsidP="008C0479">
      <w:pPr>
        <w:pStyle w:val="ListParagraph"/>
        <w:rPr>
          <w:rFonts w:ascii="Arial" w:hAnsi="Arial" w:cs="Arial"/>
          <w:color w:val="auto"/>
          <w:sz w:val="22"/>
          <w:szCs w:val="22"/>
        </w:rPr>
      </w:pPr>
    </w:p>
    <w:p w:rsidR="00020881" w:rsidRPr="0078093F" w:rsidRDefault="00020881" w:rsidP="008C0479">
      <w:pPr>
        <w:pStyle w:val="ListParagraph"/>
        <w:spacing w:after="160"/>
        <w:rPr>
          <w:rFonts w:ascii="Arial" w:hAnsi="Arial" w:cs="Arial"/>
          <w:color w:val="auto"/>
          <w:sz w:val="24"/>
        </w:rPr>
      </w:pPr>
    </w:p>
    <w:p w:rsidR="00020881" w:rsidRPr="000C3614" w:rsidRDefault="00020881" w:rsidP="000C3614">
      <w:pPr>
        <w:pStyle w:val="ListParagraph"/>
        <w:numPr>
          <w:ilvl w:val="0"/>
          <w:numId w:val="30"/>
        </w:numPr>
        <w:rPr>
          <w:rFonts w:ascii="Arial" w:hAnsi="Arial" w:cs="Arial"/>
          <w:b/>
          <w:color w:val="auto"/>
          <w:sz w:val="32"/>
          <w:szCs w:val="32"/>
        </w:rPr>
      </w:pPr>
      <w:r w:rsidRPr="000C3614">
        <w:rPr>
          <w:rFonts w:ascii="Arial" w:hAnsi="Arial" w:cs="Arial"/>
          <w:b/>
          <w:color w:val="auto"/>
          <w:sz w:val="32"/>
          <w:szCs w:val="32"/>
        </w:rPr>
        <w:t>The role of staff</w:t>
      </w:r>
    </w:p>
    <w:p w:rsidR="000C3614" w:rsidRPr="000C3614" w:rsidRDefault="000C3614" w:rsidP="000C3614">
      <w:pPr>
        <w:pStyle w:val="ListParagraph"/>
        <w:rPr>
          <w:rFonts w:ascii="Arial" w:hAnsi="Arial" w:cs="Arial"/>
          <w:b/>
          <w:color w:val="auto"/>
          <w:sz w:val="32"/>
          <w:szCs w:val="32"/>
        </w:rPr>
      </w:pPr>
    </w:p>
    <w:p w:rsidR="00020881" w:rsidRPr="0078093F" w:rsidRDefault="00020881" w:rsidP="004B5F21">
      <w:pPr>
        <w:jc w:val="both"/>
        <w:rPr>
          <w:rFonts w:ascii="Arial" w:hAnsi="Arial" w:cs="Arial"/>
          <w:color w:val="auto"/>
          <w:sz w:val="22"/>
          <w:szCs w:val="22"/>
        </w:rPr>
      </w:pPr>
      <w:r w:rsidRPr="0078093F">
        <w:rPr>
          <w:rFonts w:ascii="Arial" w:hAnsi="Arial" w:cs="Arial"/>
          <w:color w:val="auto"/>
          <w:sz w:val="22"/>
          <w:szCs w:val="22"/>
        </w:rPr>
        <w:t>The Senior Leadership Team (SLT) will take responsibility for informing parents of the whole school policy through the use of the school website, social media and information evenings. SLT will proactively support homework across the school and encourage pupils, parents and carers</w:t>
      </w:r>
      <w:r w:rsidR="00352998" w:rsidRPr="0078093F">
        <w:rPr>
          <w:rFonts w:ascii="Arial" w:hAnsi="Arial" w:cs="Arial"/>
          <w:color w:val="auto"/>
          <w:sz w:val="22"/>
          <w:szCs w:val="22"/>
        </w:rPr>
        <w:t>.</w:t>
      </w:r>
    </w:p>
    <w:p w:rsidR="00352998" w:rsidRPr="0078093F" w:rsidRDefault="00352998"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Faculties / Departments should include within departmental handbooks, brief statements of departmental homework policy, based on whole school principles and practice.</w:t>
      </w:r>
    </w:p>
    <w:p w:rsidR="00352998" w:rsidRPr="0078093F" w:rsidRDefault="00352998" w:rsidP="004B5F21">
      <w:pPr>
        <w:autoSpaceDE w:val="0"/>
        <w:autoSpaceDN w:val="0"/>
        <w:adjustRightInd w:val="0"/>
        <w:jc w:val="both"/>
        <w:rPr>
          <w:rFonts w:ascii="Arial" w:hAnsi="Arial" w:cs="Arial"/>
          <w:color w:val="auto"/>
          <w:sz w:val="22"/>
          <w:szCs w:val="22"/>
          <w:lang w:val="en-GB" w:eastAsia="en-US"/>
        </w:rPr>
      </w:pPr>
    </w:p>
    <w:p w:rsidR="00352998" w:rsidRPr="0078093F" w:rsidRDefault="00352998"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 xml:space="preserve">Faculties / Departments must plan, prepare and implement realistic and manageable programmes of homework, maintain accurate records of completion and </w:t>
      </w:r>
      <w:r w:rsidR="000C3614" w:rsidRPr="0078093F">
        <w:rPr>
          <w:rFonts w:ascii="Arial" w:hAnsi="Arial" w:cs="Arial"/>
          <w:color w:val="auto"/>
          <w:sz w:val="22"/>
          <w:szCs w:val="22"/>
          <w:lang w:val="en-GB" w:eastAsia="en-US"/>
        </w:rPr>
        <w:t>non-completion</w:t>
      </w:r>
      <w:r w:rsidRPr="0078093F">
        <w:rPr>
          <w:rFonts w:ascii="Arial" w:hAnsi="Arial" w:cs="Arial"/>
          <w:color w:val="auto"/>
          <w:sz w:val="22"/>
          <w:szCs w:val="22"/>
          <w:lang w:val="en-GB" w:eastAsia="en-US"/>
        </w:rPr>
        <w:t xml:space="preserve"> of homework. </w:t>
      </w:r>
    </w:p>
    <w:p w:rsidR="00352998" w:rsidRPr="0078093F" w:rsidRDefault="00352998" w:rsidP="004B5F21">
      <w:pPr>
        <w:autoSpaceDE w:val="0"/>
        <w:autoSpaceDN w:val="0"/>
        <w:adjustRightInd w:val="0"/>
        <w:jc w:val="both"/>
        <w:rPr>
          <w:rFonts w:ascii="Arial" w:hAnsi="Arial" w:cs="Arial"/>
          <w:color w:val="auto"/>
          <w:sz w:val="22"/>
          <w:szCs w:val="22"/>
          <w:lang w:val="en-GB" w:eastAsia="en-US"/>
        </w:rPr>
      </w:pPr>
    </w:p>
    <w:p w:rsidR="00352998" w:rsidRPr="0078093F" w:rsidRDefault="00352998" w:rsidP="004B5F21">
      <w:p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The faculty head / principal teacher must ensure that:</w:t>
      </w:r>
    </w:p>
    <w:p w:rsidR="00352998" w:rsidRPr="0078093F" w:rsidRDefault="00352998" w:rsidP="004B5F21">
      <w:pPr>
        <w:pStyle w:val="ListParagraph"/>
        <w:numPr>
          <w:ilvl w:val="0"/>
          <w:numId w:val="23"/>
        </w:num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the whole school policy is embedded firmly in departmental provision</w:t>
      </w:r>
    </w:p>
    <w:p w:rsidR="00352998" w:rsidRPr="0078093F" w:rsidRDefault="00352998" w:rsidP="004B5F21">
      <w:pPr>
        <w:pStyle w:val="ListParagraph"/>
        <w:numPr>
          <w:ilvl w:val="0"/>
          <w:numId w:val="23"/>
        </w:num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regular monitoring and review of departmental provision takes place</w:t>
      </w:r>
    </w:p>
    <w:p w:rsidR="00352998" w:rsidRPr="0078093F" w:rsidRDefault="00352998" w:rsidP="004B5F21">
      <w:pPr>
        <w:pStyle w:val="ListParagraph"/>
        <w:numPr>
          <w:ilvl w:val="0"/>
          <w:numId w:val="23"/>
        </w:numPr>
        <w:autoSpaceDE w:val="0"/>
        <w:autoSpaceDN w:val="0"/>
        <w:adjustRightInd w:val="0"/>
        <w:jc w:val="both"/>
        <w:rPr>
          <w:rFonts w:ascii="Arial" w:hAnsi="Arial" w:cs="Arial"/>
          <w:color w:val="auto"/>
          <w:sz w:val="22"/>
          <w:szCs w:val="22"/>
          <w:lang w:val="en-GB" w:eastAsia="en-US"/>
        </w:rPr>
      </w:pPr>
      <w:r w:rsidRPr="0078093F">
        <w:rPr>
          <w:rFonts w:ascii="Arial" w:hAnsi="Arial" w:cs="Arial"/>
          <w:color w:val="auto"/>
          <w:sz w:val="22"/>
          <w:szCs w:val="22"/>
          <w:lang w:val="en-GB" w:eastAsia="en-US"/>
        </w:rPr>
        <w:t>teachers keep up to date records of assessment and homework completed.</w:t>
      </w:r>
    </w:p>
    <w:p w:rsidR="00352998" w:rsidRPr="0078093F" w:rsidRDefault="00352998" w:rsidP="004B5F21">
      <w:pPr>
        <w:jc w:val="both"/>
        <w:rPr>
          <w:rFonts w:ascii="Arial" w:hAnsi="Arial" w:cs="Arial"/>
          <w:color w:val="auto"/>
          <w:sz w:val="22"/>
          <w:szCs w:val="22"/>
        </w:rPr>
      </w:pPr>
    </w:p>
    <w:p w:rsidR="00020881" w:rsidRPr="0078093F" w:rsidRDefault="00020881" w:rsidP="004B5F21">
      <w:pPr>
        <w:jc w:val="both"/>
        <w:rPr>
          <w:rFonts w:ascii="Arial" w:hAnsi="Arial" w:cs="Arial"/>
          <w:color w:val="auto"/>
          <w:sz w:val="22"/>
          <w:szCs w:val="22"/>
        </w:rPr>
      </w:pPr>
      <w:r w:rsidRPr="0078093F">
        <w:rPr>
          <w:rFonts w:ascii="Arial" w:hAnsi="Arial" w:cs="Arial"/>
          <w:color w:val="auto"/>
          <w:sz w:val="22"/>
          <w:szCs w:val="22"/>
        </w:rPr>
        <w:t xml:space="preserve">Class teachers will issue, monitor and assess homework undertaken by pupils. It is important that a realistic timescale for completion of homework is set and that pupils are made aware of how homework will be assessed or acknowledged. This is at the discretion of staff. Meaningful feedback should be given to ensure that pupils are aware of how they can continue to progress. </w:t>
      </w:r>
    </w:p>
    <w:p w:rsidR="00020881" w:rsidRPr="0078093F" w:rsidRDefault="00020881" w:rsidP="004B5F21">
      <w:pPr>
        <w:jc w:val="both"/>
        <w:rPr>
          <w:rFonts w:ascii="Arial" w:hAnsi="Arial" w:cs="Arial"/>
          <w:color w:val="auto"/>
          <w:sz w:val="22"/>
          <w:szCs w:val="22"/>
        </w:rPr>
      </w:pPr>
      <w:r w:rsidRPr="0078093F">
        <w:rPr>
          <w:rFonts w:ascii="Arial" w:hAnsi="Arial" w:cs="Arial"/>
          <w:color w:val="auto"/>
          <w:sz w:val="22"/>
          <w:szCs w:val="22"/>
        </w:rPr>
        <w:lastRenderedPageBreak/>
        <w:t>Staff should be interacting with ‘Show My Homework’ (SMH) as a means of issuing homework and reminders to pupils. Where SMH is used to issue homework, the staff should acknowledge receipt of completion. Staff will actively encourage pupils to seek help and will work flexibly as appropriate to accommodate this.</w:t>
      </w:r>
    </w:p>
    <w:p w:rsidR="00020881" w:rsidRDefault="00020881" w:rsidP="004B5F21">
      <w:pPr>
        <w:jc w:val="both"/>
        <w:rPr>
          <w:rFonts w:ascii="Arial" w:hAnsi="Arial" w:cs="Arial"/>
          <w:color w:val="auto"/>
          <w:sz w:val="22"/>
          <w:szCs w:val="22"/>
        </w:rPr>
      </w:pPr>
      <w:r w:rsidRPr="0078093F">
        <w:rPr>
          <w:rFonts w:ascii="Arial" w:hAnsi="Arial" w:cs="Arial"/>
          <w:color w:val="auto"/>
          <w:sz w:val="22"/>
          <w:szCs w:val="22"/>
        </w:rPr>
        <w:t xml:space="preserve">While praise will be given for the consistent return of homework, for example through the school merit system, teachers will also follow the whole school policy on the non-return of homework. </w:t>
      </w:r>
    </w:p>
    <w:p w:rsidR="000C3614" w:rsidRPr="0078093F" w:rsidRDefault="000C3614" w:rsidP="004B5F21">
      <w:pPr>
        <w:jc w:val="both"/>
        <w:rPr>
          <w:rFonts w:ascii="Arial" w:hAnsi="Arial" w:cs="Arial"/>
          <w:color w:val="auto"/>
          <w:sz w:val="22"/>
          <w:szCs w:val="22"/>
        </w:rPr>
      </w:pPr>
    </w:p>
    <w:p w:rsidR="000C3614" w:rsidRDefault="00020881" w:rsidP="004B5F21">
      <w:pPr>
        <w:jc w:val="both"/>
        <w:rPr>
          <w:rFonts w:ascii="Arial" w:hAnsi="Arial" w:cs="Arial"/>
          <w:color w:val="auto"/>
          <w:sz w:val="22"/>
          <w:szCs w:val="22"/>
        </w:rPr>
      </w:pPr>
      <w:r w:rsidRPr="0078093F">
        <w:rPr>
          <w:rFonts w:ascii="Arial" w:hAnsi="Arial" w:cs="Arial"/>
          <w:color w:val="auto"/>
          <w:sz w:val="22"/>
          <w:szCs w:val="22"/>
        </w:rPr>
        <w:t xml:space="preserve">The pupil support department support the school’s homework policy and can assist departments, pupils, parents and carers through: </w:t>
      </w:r>
    </w:p>
    <w:p w:rsidR="00020881" w:rsidRPr="0078093F" w:rsidRDefault="00020881" w:rsidP="004B5F21">
      <w:pPr>
        <w:jc w:val="both"/>
        <w:rPr>
          <w:rFonts w:ascii="Arial" w:hAnsi="Arial" w:cs="Arial"/>
          <w:color w:val="auto"/>
          <w:sz w:val="22"/>
          <w:szCs w:val="22"/>
        </w:rPr>
      </w:pPr>
      <w:r w:rsidRPr="0078093F">
        <w:rPr>
          <w:rFonts w:ascii="Arial" w:hAnsi="Arial" w:cs="Arial"/>
          <w:color w:val="auto"/>
          <w:sz w:val="22"/>
          <w:szCs w:val="22"/>
        </w:rPr>
        <w:t xml:space="preserve"> </w:t>
      </w:r>
    </w:p>
    <w:p w:rsidR="00020881" w:rsidRPr="0078093F" w:rsidRDefault="00020881" w:rsidP="004B5F21">
      <w:pPr>
        <w:pStyle w:val="ListParagraph"/>
        <w:numPr>
          <w:ilvl w:val="0"/>
          <w:numId w:val="22"/>
        </w:numPr>
        <w:spacing w:after="160"/>
        <w:jc w:val="both"/>
        <w:rPr>
          <w:rFonts w:ascii="Arial" w:hAnsi="Arial" w:cs="Arial"/>
          <w:color w:val="auto"/>
          <w:sz w:val="22"/>
          <w:szCs w:val="22"/>
        </w:rPr>
      </w:pPr>
      <w:r w:rsidRPr="0078093F">
        <w:rPr>
          <w:rFonts w:ascii="Arial" w:hAnsi="Arial" w:cs="Arial"/>
          <w:color w:val="auto"/>
          <w:sz w:val="22"/>
          <w:szCs w:val="22"/>
        </w:rPr>
        <w:t xml:space="preserve">Collaboration with subject departments on any aspect of homework provision </w:t>
      </w:r>
    </w:p>
    <w:p w:rsidR="00020881" w:rsidRPr="0078093F" w:rsidRDefault="00020881" w:rsidP="004B5F21">
      <w:pPr>
        <w:pStyle w:val="ListParagraph"/>
        <w:numPr>
          <w:ilvl w:val="0"/>
          <w:numId w:val="22"/>
        </w:numPr>
        <w:spacing w:after="160"/>
        <w:jc w:val="both"/>
        <w:rPr>
          <w:rFonts w:ascii="Arial" w:hAnsi="Arial" w:cs="Arial"/>
          <w:color w:val="auto"/>
          <w:sz w:val="22"/>
          <w:szCs w:val="22"/>
        </w:rPr>
      </w:pPr>
      <w:r w:rsidRPr="0078093F">
        <w:rPr>
          <w:rFonts w:ascii="Arial" w:hAnsi="Arial" w:cs="Arial"/>
          <w:color w:val="auto"/>
          <w:sz w:val="22"/>
          <w:szCs w:val="22"/>
        </w:rPr>
        <w:t xml:space="preserve">Collaboration with subject departments on the development of differentiated homework materials </w:t>
      </w:r>
    </w:p>
    <w:p w:rsidR="00020881" w:rsidRPr="0078093F" w:rsidRDefault="00020881" w:rsidP="004B5F21">
      <w:pPr>
        <w:pStyle w:val="ListParagraph"/>
        <w:numPr>
          <w:ilvl w:val="0"/>
          <w:numId w:val="22"/>
        </w:numPr>
        <w:spacing w:after="160"/>
        <w:jc w:val="both"/>
        <w:rPr>
          <w:rFonts w:ascii="Arial" w:hAnsi="Arial" w:cs="Arial"/>
          <w:color w:val="auto"/>
          <w:sz w:val="22"/>
          <w:szCs w:val="22"/>
        </w:rPr>
      </w:pPr>
      <w:r w:rsidRPr="0078093F">
        <w:rPr>
          <w:rFonts w:ascii="Arial" w:hAnsi="Arial" w:cs="Arial"/>
          <w:color w:val="auto"/>
          <w:sz w:val="22"/>
          <w:szCs w:val="22"/>
        </w:rPr>
        <w:t xml:space="preserve">Collaboration with subject departments  on homework provision for the more able learner </w:t>
      </w:r>
    </w:p>
    <w:p w:rsidR="00020881" w:rsidRPr="0078093F" w:rsidRDefault="00020881" w:rsidP="004B5F21">
      <w:pPr>
        <w:pStyle w:val="ListParagraph"/>
        <w:numPr>
          <w:ilvl w:val="0"/>
          <w:numId w:val="22"/>
        </w:numPr>
        <w:spacing w:after="160"/>
        <w:jc w:val="both"/>
        <w:rPr>
          <w:rFonts w:ascii="Arial" w:hAnsi="Arial" w:cs="Arial"/>
          <w:color w:val="auto"/>
          <w:sz w:val="22"/>
          <w:szCs w:val="22"/>
        </w:rPr>
      </w:pPr>
      <w:r w:rsidRPr="0078093F">
        <w:rPr>
          <w:rFonts w:ascii="Arial" w:hAnsi="Arial" w:cs="Arial"/>
          <w:color w:val="auto"/>
          <w:sz w:val="22"/>
          <w:szCs w:val="22"/>
        </w:rPr>
        <w:t>Providing advice and support for parents/carers and pupils on requests</w:t>
      </w:r>
    </w:p>
    <w:p w:rsidR="00020881" w:rsidRPr="0078093F" w:rsidRDefault="00020881" w:rsidP="004B5F21">
      <w:pPr>
        <w:pStyle w:val="ListParagraph"/>
        <w:numPr>
          <w:ilvl w:val="0"/>
          <w:numId w:val="22"/>
        </w:numPr>
        <w:spacing w:after="160"/>
        <w:jc w:val="both"/>
        <w:rPr>
          <w:rFonts w:ascii="Arial" w:hAnsi="Arial" w:cs="Arial"/>
          <w:color w:val="auto"/>
          <w:sz w:val="22"/>
          <w:szCs w:val="22"/>
        </w:rPr>
      </w:pPr>
      <w:r w:rsidRPr="0078093F">
        <w:rPr>
          <w:rFonts w:ascii="Arial" w:hAnsi="Arial" w:cs="Arial"/>
          <w:color w:val="auto"/>
          <w:sz w:val="22"/>
          <w:szCs w:val="22"/>
        </w:rPr>
        <w:t>Participating in homework classes</w:t>
      </w:r>
    </w:p>
    <w:p w:rsidR="00020881" w:rsidRPr="0078093F" w:rsidRDefault="00020881" w:rsidP="004B5F21">
      <w:pPr>
        <w:pStyle w:val="ListParagraph"/>
        <w:numPr>
          <w:ilvl w:val="0"/>
          <w:numId w:val="22"/>
        </w:numPr>
        <w:spacing w:after="160"/>
        <w:jc w:val="both"/>
        <w:rPr>
          <w:rFonts w:ascii="Arial" w:hAnsi="Arial" w:cs="Arial"/>
          <w:color w:val="auto"/>
          <w:sz w:val="22"/>
          <w:szCs w:val="22"/>
        </w:rPr>
      </w:pPr>
      <w:r w:rsidRPr="0078093F">
        <w:rPr>
          <w:rFonts w:ascii="Arial" w:hAnsi="Arial" w:cs="Arial"/>
          <w:color w:val="auto"/>
          <w:sz w:val="22"/>
          <w:szCs w:val="22"/>
        </w:rPr>
        <w:t xml:space="preserve">Offering </w:t>
      </w:r>
      <w:r w:rsidR="00CA2EE3">
        <w:rPr>
          <w:rFonts w:ascii="Arial" w:hAnsi="Arial" w:cs="Arial"/>
          <w:color w:val="auto"/>
          <w:sz w:val="22"/>
          <w:szCs w:val="22"/>
        </w:rPr>
        <w:t xml:space="preserve">an </w:t>
      </w:r>
      <w:r w:rsidRPr="0078093F">
        <w:rPr>
          <w:rFonts w:ascii="Arial" w:hAnsi="Arial" w:cs="Arial"/>
          <w:color w:val="auto"/>
          <w:sz w:val="22"/>
          <w:szCs w:val="22"/>
        </w:rPr>
        <w:t>IDL literacy programme for pupils, parents and carers to work through at their own pace.</w:t>
      </w:r>
    </w:p>
    <w:p w:rsidR="00020881" w:rsidRPr="0078093F" w:rsidRDefault="00020881" w:rsidP="008C0479">
      <w:pPr>
        <w:rPr>
          <w:rFonts w:ascii="Arial" w:hAnsi="Arial" w:cs="Arial"/>
          <w:color w:val="auto"/>
          <w:sz w:val="24"/>
          <w:szCs w:val="24"/>
        </w:rPr>
      </w:pPr>
    </w:p>
    <w:p w:rsidR="00441B5F" w:rsidRPr="0078093F" w:rsidRDefault="00441B5F" w:rsidP="008C0479">
      <w:pPr>
        <w:autoSpaceDE w:val="0"/>
        <w:autoSpaceDN w:val="0"/>
        <w:adjustRightInd w:val="0"/>
        <w:rPr>
          <w:rFonts w:ascii="Arial" w:hAnsi="Arial" w:cs="Arial"/>
          <w:color w:val="auto"/>
          <w:sz w:val="24"/>
          <w:szCs w:val="24"/>
          <w:lang w:val="en-GB" w:eastAsia="en-US"/>
        </w:rPr>
      </w:pPr>
    </w:p>
    <w:p w:rsidR="00263AE4" w:rsidRPr="0078093F" w:rsidRDefault="0085130C" w:rsidP="008C0479">
      <w:pPr>
        <w:jc w:val="center"/>
        <w:rPr>
          <w:rFonts w:ascii="Arial" w:hAnsi="Arial" w:cs="Arial"/>
          <w:b/>
          <w:color w:val="auto"/>
          <w:sz w:val="32"/>
          <w:szCs w:val="32"/>
        </w:rPr>
      </w:pPr>
      <w:r w:rsidRPr="0078093F">
        <w:rPr>
          <w:rFonts w:ascii="Segoe UI" w:hAnsi="Segoe UI" w:cs="Segoe UI"/>
          <w:noProof/>
          <w:color w:val="auto"/>
          <w:sz w:val="23"/>
          <w:szCs w:val="23"/>
          <w:lang w:val="en-GB" w:eastAsia="en-GB"/>
        </w:rPr>
        <w:drawing>
          <wp:inline distT="0" distB="0" distL="0" distR="0" wp14:anchorId="4C7F64AA" wp14:editId="768DF7A4">
            <wp:extent cx="3276600" cy="3162300"/>
            <wp:effectExtent l="0" t="0" r="0" b="0"/>
            <wp:docPr id="3" name="Picture 3" descr="Homework clip art images illustrations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work clip art images illustrations phot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3162300"/>
                    </a:xfrm>
                    <a:prstGeom prst="rect">
                      <a:avLst/>
                    </a:prstGeom>
                    <a:noFill/>
                    <a:ln>
                      <a:noFill/>
                    </a:ln>
                  </pic:spPr>
                </pic:pic>
              </a:graphicData>
            </a:graphic>
          </wp:inline>
        </w:drawing>
      </w:r>
    </w:p>
    <w:p w:rsidR="00263AE4" w:rsidRPr="0078093F" w:rsidRDefault="00263AE4" w:rsidP="008C0479">
      <w:pPr>
        <w:rPr>
          <w:rFonts w:ascii="Arial" w:hAnsi="Arial" w:cs="Arial"/>
          <w:b/>
          <w:color w:val="auto"/>
          <w:sz w:val="32"/>
          <w:szCs w:val="32"/>
        </w:rPr>
      </w:pPr>
    </w:p>
    <w:p w:rsidR="00263AE4" w:rsidRDefault="00263AE4" w:rsidP="008C0479">
      <w:pPr>
        <w:rPr>
          <w:rFonts w:ascii="Arial" w:hAnsi="Arial" w:cs="Arial"/>
          <w:b/>
          <w:color w:val="auto"/>
          <w:sz w:val="32"/>
          <w:szCs w:val="32"/>
        </w:rPr>
      </w:pPr>
    </w:p>
    <w:p w:rsidR="000C3614" w:rsidRDefault="000C3614" w:rsidP="008C0479">
      <w:pPr>
        <w:rPr>
          <w:rFonts w:ascii="Arial" w:hAnsi="Arial" w:cs="Arial"/>
          <w:b/>
          <w:color w:val="auto"/>
          <w:sz w:val="32"/>
          <w:szCs w:val="32"/>
        </w:rPr>
      </w:pPr>
    </w:p>
    <w:p w:rsidR="000C3614" w:rsidRDefault="000C3614" w:rsidP="008C0479">
      <w:pPr>
        <w:rPr>
          <w:rFonts w:ascii="Arial" w:hAnsi="Arial" w:cs="Arial"/>
          <w:b/>
          <w:color w:val="auto"/>
          <w:sz w:val="32"/>
          <w:szCs w:val="32"/>
        </w:rPr>
      </w:pPr>
    </w:p>
    <w:p w:rsidR="0085130C" w:rsidRPr="0078093F" w:rsidRDefault="0085130C" w:rsidP="008C0479">
      <w:pPr>
        <w:rPr>
          <w:rFonts w:ascii="Arial" w:hAnsi="Arial" w:cs="Arial"/>
          <w:b/>
          <w:color w:val="auto"/>
          <w:sz w:val="32"/>
          <w:szCs w:val="32"/>
        </w:rPr>
      </w:pPr>
    </w:p>
    <w:p w:rsidR="000C3614" w:rsidRDefault="00263AE4" w:rsidP="000C3614">
      <w:pPr>
        <w:rPr>
          <w:rFonts w:ascii="Arial" w:hAnsi="Arial" w:cs="Arial"/>
          <w:b/>
          <w:color w:val="auto"/>
          <w:sz w:val="32"/>
          <w:szCs w:val="32"/>
        </w:rPr>
      </w:pPr>
      <w:r w:rsidRPr="0078093F">
        <w:rPr>
          <w:rFonts w:ascii="Arial" w:hAnsi="Arial" w:cs="Arial"/>
          <w:b/>
          <w:color w:val="auto"/>
          <w:sz w:val="32"/>
          <w:szCs w:val="32"/>
        </w:rPr>
        <w:lastRenderedPageBreak/>
        <w:t>9</w:t>
      </w:r>
      <w:r w:rsidR="00920FE5">
        <w:rPr>
          <w:rFonts w:ascii="Arial" w:hAnsi="Arial" w:cs="Arial"/>
          <w:b/>
          <w:color w:val="auto"/>
          <w:sz w:val="32"/>
          <w:szCs w:val="32"/>
        </w:rPr>
        <w:t>. Non-Completion of</w:t>
      </w:r>
      <w:r w:rsidR="00561BAC" w:rsidRPr="0078093F">
        <w:rPr>
          <w:rFonts w:ascii="Arial" w:hAnsi="Arial" w:cs="Arial"/>
          <w:b/>
          <w:color w:val="auto"/>
          <w:sz w:val="32"/>
          <w:szCs w:val="32"/>
        </w:rPr>
        <w:t xml:space="preserve"> Homework</w:t>
      </w:r>
    </w:p>
    <w:p w:rsidR="000C3614" w:rsidRDefault="000C3614" w:rsidP="000C3614">
      <w:pPr>
        <w:rPr>
          <w:rFonts w:ascii="Arial" w:hAnsi="Arial" w:cs="Arial"/>
          <w:b/>
          <w:color w:val="auto"/>
          <w:sz w:val="32"/>
          <w:szCs w:val="32"/>
        </w:rPr>
      </w:pPr>
    </w:p>
    <w:p w:rsidR="003F39E9" w:rsidRPr="000C3614" w:rsidRDefault="003F39E9" w:rsidP="004B5F21">
      <w:pPr>
        <w:jc w:val="both"/>
        <w:rPr>
          <w:rFonts w:ascii="Arial" w:hAnsi="Arial" w:cs="Arial"/>
          <w:b/>
          <w:color w:val="auto"/>
          <w:sz w:val="32"/>
          <w:szCs w:val="32"/>
        </w:rPr>
      </w:pPr>
      <w:r w:rsidRPr="0078093F">
        <w:rPr>
          <w:rFonts w:ascii="Arial" w:hAnsi="Arial" w:cs="Arial"/>
          <w:color w:val="auto"/>
          <w:sz w:val="22"/>
          <w:szCs w:val="22"/>
        </w:rPr>
        <w:t xml:space="preserve">Failure to Complete Homework </w:t>
      </w:r>
    </w:p>
    <w:p w:rsidR="003F39E9" w:rsidRPr="0078093F" w:rsidRDefault="003F39E9" w:rsidP="004B5F21">
      <w:pPr>
        <w:pStyle w:val="NormalWeb"/>
        <w:jc w:val="both"/>
        <w:rPr>
          <w:rFonts w:ascii="Arial" w:hAnsi="Arial" w:cs="Arial"/>
          <w:sz w:val="22"/>
          <w:szCs w:val="22"/>
        </w:rPr>
      </w:pPr>
      <w:r w:rsidRPr="0078093F">
        <w:rPr>
          <w:rFonts w:ascii="Arial" w:hAnsi="Arial" w:cs="Arial"/>
          <w:sz w:val="22"/>
          <w:szCs w:val="22"/>
        </w:rPr>
        <w:t xml:space="preserve">It is important to stress that our clear expectation is, that in normal circumstances, pupils complete all homework set. We foster an ethos of achievement and challenge, and we expect pupils to set high standards for themselves.  </w:t>
      </w:r>
    </w:p>
    <w:p w:rsidR="003F39E9" w:rsidRPr="0078093F" w:rsidRDefault="003F39E9" w:rsidP="004B5F21">
      <w:pPr>
        <w:pStyle w:val="NormalWeb"/>
        <w:jc w:val="both"/>
        <w:rPr>
          <w:rFonts w:ascii="Arial" w:hAnsi="Arial" w:cs="Arial"/>
          <w:sz w:val="22"/>
          <w:szCs w:val="22"/>
        </w:rPr>
      </w:pPr>
      <w:r w:rsidRPr="0078093F">
        <w:rPr>
          <w:rFonts w:ascii="Arial" w:hAnsi="Arial" w:cs="Arial"/>
          <w:sz w:val="22"/>
          <w:szCs w:val="22"/>
        </w:rPr>
        <w:t xml:space="preserve">It is the responsibility for all teachers to note down both completion and non-completion of homework. This will allow teachers, Faculty Heads and Senior Management an easy access to monitoring homework trends.  </w:t>
      </w:r>
    </w:p>
    <w:p w:rsidR="003F39E9" w:rsidRPr="0078093F" w:rsidRDefault="003F39E9" w:rsidP="004B5F21">
      <w:pPr>
        <w:pStyle w:val="NormalWeb"/>
        <w:jc w:val="both"/>
        <w:rPr>
          <w:rFonts w:ascii="Arial" w:hAnsi="Arial" w:cs="Arial"/>
          <w:sz w:val="22"/>
          <w:szCs w:val="22"/>
        </w:rPr>
      </w:pPr>
      <w:r w:rsidRPr="0078093F">
        <w:rPr>
          <w:rFonts w:ascii="Arial" w:hAnsi="Arial" w:cs="Arial"/>
          <w:sz w:val="22"/>
          <w:szCs w:val="22"/>
        </w:rPr>
        <w:t xml:space="preserve">Should there be issues with the non-completion of homework, submissions that do not reflect effort/ability, or persistent difficulty in meeting deadlines the following measures will be undertaken; </w:t>
      </w:r>
    </w:p>
    <w:p w:rsidR="003F39E9" w:rsidRPr="000C3614" w:rsidRDefault="003F39E9" w:rsidP="004B5F21">
      <w:pPr>
        <w:pStyle w:val="NormalWeb"/>
        <w:jc w:val="both"/>
        <w:rPr>
          <w:rFonts w:ascii="Arial" w:hAnsi="Arial" w:cs="Arial"/>
          <w:b/>
          <w:i/>
          <w:sz w:val="22"/>
          <w:szCs w:val="22"/>
        </w:rPr>
      </w:pPr>
      <w:r w:rsidRPr="000C3614">
        <w:rPr>
          <w:rFonts w:ascii="Arial" w:hAnsi="Arial" w:cs="Arial"/>
          <w:b/>
          <w:i/>
          <w:sz w:val="22"/>
          <w:szCs w:val="22"/>
        </w:rPr>
        <w:t xml:space="preserve">Non completion of homework on one occasion:                    formal warning issued </w:t>
      </w:r>
    </w:p>
    <w:p w:rsidR="003F39E9" w:rsidRPr="000C3614" w:rsidRDefault="003F39E9" w:rsidP="004B5F21">
      <w:pPr>
        <w:pStyle w:val="NormalWeb"/>
        <w:jc w:val="both"/>
        <w:rPr>
          <w:rFonts w:ascii="Arial" w:hAnsi="Arial" w:cs="Arial"/>
          <w:b/>
          <w:i/>
          <w:sz w:val="22"/>
          <w:szCs w:val="22"/>
        </w:rPr>
      </w:pPr>
      <w:r w:rsidRPr="000C3614">
        <w:rPr>
          <w:rFonts w:ascii="Arial" w:hAnsi="Arial" w:cs="Arial"/>
          <w:b/>
          <w:i/>
          <w:sz w:val="22"/>
          <w:szCs w:val="22"/>
        </w:rPr>
        <w:t>Non completion of homework on two occasions:               </w:t>
      </w:r>
      <w:r w:rsidR="00422BE6">
        <w:rPr>
          <w:rFonts w:ascii="Arial" w:hAnsi="Arial" w:cs="Arial"/>
          <w:b/>
          <w:i/>
          <w:sz w:val="22"/>
          <w:szCs w:val="22"/>
        </w:rPr>
        <w:t>Faculty Letter / Phonecall</w:t>
      </w:r>
      <w:r w:rsidRPr="000C3614">
        <w:rPr>
          <w:rFonts w:ascii="Arial" w:hAnsi="Arial" w:cs="Arial"/>
          <w:b/>
          <w:i/>
          <w:sz w:val="22"/>
          <w:szCs w:val="22"/>
        </w:rPr>
        <w:t xml:space="preserve">  </w:t>
      </w:r>
    </w:p>
    <w:p w:rsidR="003F39E9" w:rsidRPr="000C3614" w:rsidRDefault="003F39E9" w:rsidP="004B5F21">
      <w:pPr>
        <w:pStyle w:val="NormalWeb"/>
        <w:jc w:val="both"/>
        <w:rPr>
          <w:rFonts w:ascii="Arial" w:hAnsi="Arial" w:cs="Arial"/>
          <w:b/>
          <w:i/>
          <w:sz w:val="22"/>
          <w:szCs w:val="22"/>
        </w:rPr>
      </w:pPr>
      <w:r w:rsidRPr="000C3614">
        <w:rPr>
          <w:rFonts w:ascii="Arial" w:hAnsi="Arial" w:cs="Arial"/>
          <w:b/>
          <w:i/>
          <w:sz w:val="22"/>
          <w:szCs w:val="22"/>
        </w:rPr>
        <w:t>Non completion of homework on three occasions:           </w:t>
      </w:r>
      <w:r w:rsidR="00422BE6">
        <w:rPr>
          <w:rFonts w:ascii="Arial" w:hAnsi="Arial" w:cs="Arial"/>
          <w:b/>
          <w:i/>
          <w:sz w:val="22"/>
          <w:szCs w:val="22"/>
        </w:rPr>
        <w:t xml:space="preserve"> Referral to Pastoral</w:t>
      </w:r>
      <w:r w:rsidRPr="000C3614">
        <w:rPr>
          <w:rFonts w:ascii="Arial" w:hAnsi="Arial" w:cs="Arial"/>
          <w:b/>
          <w:i/>
          <w:sz w:val="22"/>
          <w:szCs w:val="22"/>
        </w:rPr>
        <w:t xml:space="preserve"> </w:t>
      </w:r>
    </w:p>
    <w:p w:rsidR="003F39E9" w:rsidRPr="000C3614" w:rsidRDefault="003F39E9" w:rsidP="004B5F21">
      <w:pPr>
        <w:pStyle w:val="NormalWeb"/>
        <w:jc w:val="both"/>
        <w:rPr>
          <w:rFonts w:ascii="Arial" w:hAnsi="Arial" w:cs="Arial"/>
          <w:b/>
          <w:i/>
          <w:sz w:val="22"/>
          <w:szCs w:val="22"/>
        </w:rPr>
      </w:pPr>
      <w:r w:rsidRPr="000C3614">
        <w:rPr>
          <w:rFonts w:ascii="Arial" w:hAnsi="Arial" w:cs="Arial"/>
          <w:b/>
          <w:i/>
          <w:sz w:val="22"/>
          <w:szCs w:val="22"/>
        </w:rPr>
        <w:t xml:space="preserve">Non completion of homework on four occasions:                 </w:t>
      </w:r>
      <w:r w:rsidR="00422BE6">
        <w:rPr>
          <w:rFonts w:ascii="Arial" w:hAnsi="Arial" w:cs="Arial"/>
          <w:b/>
          <w:i/>
          <w:sz w:val="22"/>
          <w:szCs w:val="22"/>
        </w:rPr>
        <w:t>Referral to DHT</w:t>
      </w:r>
    </w:p>
    <w:p w:rsidR="003F39E9" w:rsidRPr="000C3614" w:rsidRDefault="003F39E9" w:rsidP="004B5F21">
      <w:pPr>
        <w:pStyle w:val="NormalWeb"/>
        <w:jc w:val="both"/>
        <w:rPr>
          <w:rFonts w:ascii="Arial" w:hAnsi="Arial" w:cs="Arial"/>
          <w:b/>
          <w:i/>
          <w:sz w:val="22"/>
          <w:szCs w:val="22"/>
        </w:rPr>
      </w:pPr>
      <w:r w:rsidRPr="000C3614">
        <w:rPr>
          <w:rFonts w:ascii="Arial" w:hAnsi="Arial" w:cs="Arial"/>
          <w:b/>
          <w:i/>
          <w:sz w:val="22"/>
          <w:szCs w:val="22"/>
        </w:rPr>
        <w:t xml:space="preserve">Non completion of homework on five occasions:                 </w:t>
      </w:r>
    </w:p>
    <w:p w:rsidR="003F39E9" w:rsidRDefault="003F39E9" w:rsidP="004B5F21">
      <w:pPr>
        <w:pStyle w:val="NormalWeb"/>
        <w:jc w:val="both"/>
        <w:rPr>
          <w:rFonts w:ascii="Arial" w:hAnsi="Arial" w:cs="Arial"/>
          <w:b/>
          <w:i/>
          <w:sz w:val="22"/>
          <w:szCs w:val="22"/>
        </w:rPr>
      </w:pPr>
      <w:r w:rsidRPr="000C3614">
        <w:rPr>
          <w:rFonts w:ascii="Arial" w:hAnsi="Arial" w:cs="Arial"/>
          <w:b/>
          <w:i/>
          <w:sz w:val="22"/>
          <w:szCs w:val="22"/>
        </w:rPr>
        <w:t>Year head will arrange parental meeting along with pupil to discuss matter further</w:t>
      </w:r>
      <w:r w:rsidR="00A63B7B" w:rsidRPr="000C3614">
        <w:rPr>
          <w:rFonts w:ascii="Arial" w:hAnsi="Arial" w:cs="Arial"/>
          <w:b/>
          <w:i/>
          <w:sz w:val="22"/>
          <w:szCs w:val="22"/>
        </w:rPr>
        <w:t>. Year Head notified</w:t>
      </w:r>
      <w:r w:rsidR="007529CC" w:rsidRPr="000C3614">
        <w:rPr>
          <w:rFonts w:ascii="Arial" w:hAnsi="Arial" w:cs="Arial"/>
          <w:b/>
          <w:i/>
          <w:sz w:val="22"/>
          <w:szCs w:val="22"/>
        </w:rPr>
        <w:t xml:space="preserve"> through referral</w:t>
      </w:r>
      <w:r w:rsidR="00A63B7B" w:rsidRPr="000C3614">
        <w:rPr>
          <w:rFonts w:ascii="Arial" w:hAnsi="Arial" w:cs="Arial"/>
          <w:b/>
          <w:i/>
          <w:sz w:val="22"/>
          <w:szCs w:val="22"/>
        </w:rPr>
        <w:t xml:space="preserve"> by class teacher providing dates </w:t>
      </w:r>
      <w:r w:rsidR="000C3614" w:rsidRPr="000C3614">
        <w:rPr>
          <w:rFonts w:ascii="Arial" w:hAnsi="Arial" w:cs="Arial"/>
          <w:b/>
          <w:i/>
          <w:sz w:val="22"/>
          <w:szCs w:val="22"/>
        </w:rPr>
        <w:t>etc.</w:t>
      </w:r>
      <w:r w:rsidR="00A63B7B" w:rsidRPr="000C3614">
        <w:rPr>
          <w:rFonts w:ascii="Arial" w:hAnsi="Arial" w:cs="Arial"/>
          <w:b/>
          <w:i/>
          <w:sz w:val="22"/>
          <w:szCs w:val="22"/>
        </w:rPr>
        <w:t xml:space="preserve"> of previous homework’s missed</w:t>
      </w:r>
      <w:r w:rsidR="007529CC" w:rsidRPr="000C3614">
        <w:rPr>
          <w:rFonts w:ascii="Arial" w:hAnsi="Arial" w:cs="Arial"/>
          <w:b/>
          <w:i/>
          <w:sz w:val="22"/>
          <w:szCs w:val="22"/>
        </w:rPr>
        <w:t>.</w:t>
      </w:r>
      <w:r w:rsidRPr="000C3614">
        <w:rPr>
          <w:rFonts w:ascii="Arial" w:hAnsi="Arial" w:cs="Arial"/>
          <w:b/>
          <w:i/>
          <w:sz w:val="22"/>
          <w:szCs w:val="22"/>
        </w:rPr>
        <w:t xml:space="preserve">           </w:t>
      </w:r>
    </w:p>
    <w:p w:rsidR="00422BE6" w:rsidRPr="00422BE6" w:rsidRDefault="00422BE6" w:rsidP="004B5F21">
      <w:pPr>
        <w:pStyle w:val="NormalWeb"/>
        <w:jc w:val="both"/>
        <w:rPr>
          <w:rFonts w:ascii="Arial" w:hAnsi="Arial" w:cs="Arial"/>
          <w:i/>
          <w:color w:val="E65B01" w:themeColor="accent1" w:themeShade="BF"/>
          <w:sz w:val="22"/>
          <w:szCs w:val="22"/>
        </w:rPr>
      </w:pPr>
      <w:r w:rsidRPr="00422BE6">
        <w:rPr>
          <w:rFonts w:ascii="Arial" w:hAnsi="Arial" w:cs="Arial"/>
          <w:i/>
          <w:color w:val="E65B01" w:themeColor="accent1" w:themeShade="BF"/>
          <w:sz w:val="22"/>
          <w:szCs w:val="22"/>
        </w:rPr>
        <w:t>Please note that all homework letters should be submitted to the school office by 10am on Thursday morning each week. Letters will be distributed at once at the end of the school day.</w:t>
      </w:r>
      <w:bookmarkStart w:id="0" w:name="_GoBack"/>
      <w:bookmarkEnd w:id="0"/>
    </w:p>
    <w:p w:rsidR="00561BAC" w:rsidRPr="0078093F" w:rsidRDefault="00561BAC" w:rsidP="004B5F21">
      <w:pPr>
        <w:jc w:val="both"/>
        <w:rPr>
          <w:rFonts w:ascii="Arial" w:hAnsi="Arial" w:cs="Arial"/>
          <w:color w:val="auto"/>
          <w:sz w:val="22"/>
          <w:szCs w:val="22"/>
        </w:rPr>
      </w:pPr>
      <w:r w:rsidRPr="0078093F">
        <w:rPr>
          <w:rFonts w:ascii="Arial" w:hAnsi="Arial" w:cs="Arial"/>
          <w:color w:val="auto"/>
          <w:sz w:val="22"/>
          <w:szCs w:val="22"/>
        </w:rPr>
        <w:t xml:space="preserve">In the interests of </w:t>
      </w:r>
      <w:r w:rsidRPr="0078093F">
        <w:rPr>
          <w:rFonts w:ascii="Arial" w:hAnsi="Arial" w:cs="Arial"/>
          <w:b/>
          <w:i/>
          <w:color w:val="auto"/>
          <w:sz w:val="22"/>
          <w:szCs w:val="22"/>
        </w:rPr>
        <w:t>equity</w:t>
      </w:r>
      <w:r w:rsidRPr="0078093F">
        <w:rPr>
          <w:rFonts w:ascii="Arial" w:hAnsi="Arial" w:cs="Arial"/>
          <w:color w:val="auto"/>
          <w:sz w:val="22"/>
          <w:szCs w:val="22"/>
        </w:rPr>
        <w:t xml:space="preserve"> all departments should make paper copies available to all pupils who cannot access homework electronically or offer some means and opportunity within the school to do the homework, for example using the library.</w:t>
      </w:r>
    </w:p>
    <w:p w:rsidR="00263AE4" w:rsidRPr="0078093F" w:rsidRDefault="00263AE4" w:rsidP="004B5F21">
      <w:pPr>
        <w:autoSpaceDE w:val="0"/>
        <w:autoSpaceDN w:val="0"/>
        <w:adjustRightInd w:val="0"/>
        <w:jc w:val="both"/>
        <w:rPr>
          <w:rFonts w:ascii="Arial" w:hAnsi="Arial" w:cs="Arial"/>
          <w:b/>
          <w:bCs/>
          <w:color w:val="auto"/>
          <w:sz w:val="22"/>
          <w:szCs w:val="22"/>
          <w:lang w:val="en-GB" w:eastAsia="en-US"/>
        </w:rPr>
      </w:pPr>
    </w:p>
    <w:p w:rsidR="00263AE4" w:rsidRPr="0078093F" w:rsidRDefault="00263AE4" w:rsidP="008C0479">
      <w:pPr>
        <w:autoSpaceDE w:val="0"/>
        <w:autoSpaceDN w:val="0"/>
        <w:adjustRightInd w:val="0"/>
        <w:rPr>
          <w:rFonts w:ascii="Arial" w:hAnsi="Arial" w:cs="Arial"/>
          <w:b/>
          <w:bCs/>
          <w:color w:val="auto"/>
          <w:sz w:val="22"/>
          <w:szCs w:val="22"/>
          <w:lang w:val="en-GB" w:eastAsia="en-US"/>
        </w:rPr>
      </w:pPr>
    </w:p>
    <w:p w:rsidR="00263AE4" w:rsidRPr="0078093F" w:rsidRDefault="00263AE4" w:rsidP="008C0479">
      <w:pPr>
        <w:autoSpaceDE w:val="0"/>
        <w:autoSpaceDN w:val="0"/>
        <w:adjustRightInd w:val="0"/>
        <w:rPr>
          <w:rFonts w:ascii="Arial" w:hAnsi="Arial" w:cs="Arial"/>
          <w:b/>
          <w:bCs/>
          <w:color w:val="auto"/>
          <w:sz w:val="22"/>
          <w:szCs w:val="22"/>
          <w:lang w:val="en-GB" w:eastAsia="en-US"/>
        </w:rPr>
      </w:pPr>
    </w:p>
    <w:p w:rsidR="00263AE4" w:rsidRPr="0078093F" w:rsidRDefault="00263AE4" w:rsidP="008C0479">
      <w:pPr>
        <w:autoSpaceDE w:val="0"/>
        <w:autoSpaceDN w:val="0"/>
        <w:adjustRightInd w:val="0"/>
        <w:rPr>
          <w:rFonts w:ascii="Arial" w:hAnsi="Arial" w:cs="Arial"/>
          <w:b/>
          <w:bCs/>
          <w:color w:val="auto"/>
          <w:sz w:val="22"/>
          <w:szCs w:val="22"/>
          <w:lang w:val="en-GB" w:eastAsia="en-US"/>
        </w:rPr>
      </w:pPr>
    </w:p>
    <w:p w:rsidR="000C3614" w:rsidRDefault="000C3614">
      <w:pPr>
        <w:rPr>
          <w:rFonts w:ascii="Arial" w:hAnsi="Arial" w:cs="Arial"/>
          <w:b/>
          <w:bCs/>
          <w:color w:val="auto"/>
          <w:sz w:val="32"/>
          <w:szCs w:val="32"/>
          <w:lang w:val="en-GB" w:eastAsia="en-US"/>
        </w:rPr>
      </w:pPr>
      <w:r>
        <w:rPr>
          <w:rFonts w:ascii="Arial" w:hAnsi="Arial" w:cs="Arial"/>
          <w:b/>
          <w:bCs/>
          <w:color w:val="auto"/>
          <w:sz w:val="32"/>
          <w:szCs w:val="32"/>
          <w:lang w:val="en-GB" w:eastAsia="en-US"/>
        </w:rPr>
        <w:br w:type="page"/>
      </w:r>
    </w:p>
    <w:p w:rsidR="00524065" w:rsidRDefault="00524065" w:rsidP="008C0479">
      <w:pPr>
        <w:autoSpaceDE w:val="0"/>
        <w:autoSpaceDN w:val="0"/>
        <w:adjustRightInd w:val="0"/>
        <w:rPr>
          <w:rFonts w:ascii="Arial" w:hAnsi="Arial" w:cs="Arial"/>
          <w:b/>
          <w:bCs/>
          <w:color w:val="auto"/>
          <w:sz w:val="32"/>
          <w:szCs w:val="32"/>
          <w:lang w:val="en-GB" w:eastAsia="en-US"/>
        </w:rPr>
      </w:pPr>
      <w:r w:rsidRPr="0078093F">
        <w:rPr>
          <w:rFonts w:ascii="Arial" w:hAnsi="Arial" w:cs="Arial"/>
          <w:b/>
          <w:bCs/>
          <w:color w:val="auto"/>
          <w:sz w:val="32"/>
          <w:szCs w:val="32"/>
          <w:lang w:val="en-GB" w:eastAsia="en-US"/>
        </w:rPr>
        <w:lastRenderedPageBreak/>
        <w:t>Appendix A</w:t>
      </w:r>
    </w:p>
    <w:p w:rsidR="004B5F21" w:rsidRPr="0078093F" w:rsidRDefault="004B5F21" w:rsidP="008C0479">
      <w:pPr>
        <w:autoSpaceDE w:val="0"/>
        <w:autoSpaceDN w:val="0"/>
        <w:adjustRightInd w:val="0"/>
        <w:rPr>
          <w:rFonts w:ascii="Arial" w:hAnsi="Arial" w:cs="Arial"/>
          <w:b/>
          <w:bCs/>
          <w:color w:val="auto"/>
          <w:sz w:val="32"/>
          <w:szCs w:val="32"/>
          <w:lang w:val="en-GB" w:eastAsia="en-US"/>
        </w:rPr>
      </w:pPr>
    </w:p>
    <w:p w:rsidR="00524065" w:rsidRPr="0078093F" w:rsidRDefault="00524065" w:rsidP="008C0479">
      <w:pPr>
        <w:autoSpaceDE w:val="0"/>
        <w:autoSpaceDN w:val="0"/>
        <w:adjustRightInd w:val="0"/>
        <w:rPr>
          <w:rFonts w:ascii="Arial" w:hAnsi="Arial" w:cs="Arial"/>
          <w:b/>
          <w:bCs/>
          <w:i/>
          <w:iCs/>
          <w:color w:val="auto"/>
          <w:sz w:val="32"/>
          <w:szCs w:val="32"/>
          <w:lang w:val="en-GB" w:eastAsia="en-US"/>
        </w:rPr>
      </w:pPr>
      <w:r w:rsidRPr="0078093F">
        <w:rPr>
          <w:rFonts w:ascii="Arial" w:hAnsi="Arial" w:cs="Arial"/>
          <w:b/>
          <w:bCs/>
          <w:i/>
          <w:iCs/>
          <w:color w:val="auto"/>
          <w:sz w:val="32"/>
          <w:szCs w:val="32"/>
          <w:lang w:val="en-GB" w:eastAsia="en-US"/>
        </w:rPr>
        <w:t>Checklist for Helping Your Child with Homework</w:t>
      </w:r>
    </w:p>
    <w:p w:rsidR="00524065" w:rsidRPr="0078093F" w:rsidRDefault="00524065" w:rsidP="008C0479">
      <w:pPr>
        <w:autoSpaceDE w:val="0"/>
        <w:autoSpaceDN w:val="0"/>
        <w:adjustRightInd w:val="0"/>
        <w:rPr>
          <w:rFonts w:ascii="Arial" w:hAnsi="Arial" w:cs="Arial"/>
          <w:b/>
          <w:bCs/>
          <w:i/>
          <w:iCs/>
          <w:color w:val="auto"/>
          <w:sz w:val="32"/>
          <w:szCs w:val="32"/>
          <w:lang w:val="en-GB" w:eastAsia="en-US"/>
        </w:rPr>
      </w:pPr>
    </w:p>
    <w:p w:rsidR="00524065" w:rsidRPr="009D1355" w:rsidRDefault="00524065" w:rsidP="004B5F21">
      <w:p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Show you think Education and Homework are important:</w:t>
      </w:r>
    </w:p>
    <w:p w:rsidR="00524065" w:rsidRPr="009D1355" w:rsidRDefault="000C3614" w:rsidP="004B5F21">
      <w:pPr>
        <w:pStyle w:val="ListParagraph"/>
        <w:numPr>
          <w:ilvl w:val="0"/>
          <w:numId w:val="24"/>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S</w:t>
      </w:r>
      <w:r w:rsidR="00524065" w:rsidRPr="009D1355">
        <w:rPr>
          <w:rFonts w:ascii="Arial" w:hAnsi="Arial" w:cs="Arial"/>
          <w:color w:val="auto"/>
          <w:sz w:val="22"/>
          <w:szCs w:val="22"/>
          <w:lang w:val="en-GB" w:eastAsia="en-US"/>
        </w:rPr>
        <w:t>et a regular time every day for homework</w:t>
      </w:r>
    </w:p>
    <w:p w:rsidR="00524065" w:rsidRPr="009D1355" w:rsidRDefault="000C3614" w:rsidP="004B5F21">
      <w:pPr>
        <w:pStyle w:val="ListParagraph"/>
        <w:numPr>
          <w:ilvl w:val="0"/>
          <w:numId w:val="24"/>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E</w:t>
      </w:r>
      <w:r w:rsidR="00524065" w:rsidRPr="009D1355">
        <w:rPr>
          <w:rFonts w:ascii="Arial" w:hAnsi="Arial" w:cs="Arial"/>
          <w:color w:val="auto"/>
          <w:sz w:val="22"/>
          <w:szCs w:val="22"/>
          <w:lang w:val="en-GB" w:eastAsia="en-US"/>
        </w:rPr>
        <w:t xml:space="preserve">nsure </w:t>
      </w:r>
      <w:r w:rsidR="007529CC" w:rsidRPr="009D1355">
        <w:rPr>
          <w:rFonts w:ascii="Arial" w:hAnsi="Arial" w:cs="Arial"/>
          <w:color w:val="auto"/>
          <w:sz w:val="22"/>
          <w:szCs w:val="22"/>
          <w:lang w:val="en-GB" w:eastAsia="en-US"/>
        </w:rPr>
        <w:t xml:space="preserve">(where possible) </w:t>
      </w:r>
      <w:r w:rsidR="00524065" w:rsidRPr="009D1355">
        <w:rPr>
          <w:rFonts w:ascii="Arial" w:hAnsi="Arial" w:cs="Arial"/>
          <w:color w:val="auto"/>
          <w:sz w:val="22"/>
          <w:szCs w:val="22"/>
          <w:lang w:val="en-GB" w:eastAsia="en-US"/>
        </w:rPr>
        <w:t>your child has paper, books, pencils and other things needed to</w:t>
      </w:r>
      <w:r w:rsidR="007529CC" w:rsidRPr="009D1355">
        <w:rPr>
          <w:rFonts w:ascii="Arial" w:hAnsi="Arial" w:cs="Arial"/>
          <w:color w:val="auto"/>
          <w:sz w:val="22"/>
          <w:szCs w:val="22"/>
          <w:lang w:val="en-GB" w:eastAsia="en-US"/>
        </w:rPr>
        <w:t xml:space="preserve"> </w:t>
      </w:r>
      <w:r w:rsidR="00524065" w:rsidRPr="009D1355">
        <w:rPr>
          <w:rFonts w:ascii="Arial" w:hAnsi="Arial" w:cs="Arial"/>
          <w:color w:val="auto"/>
          <w:sz w:val="22"/>
          <w:szCs w:val="22"/>
          <w:lang w:val="en-GB" w:eastAsia="en-US"/>
        </w:rPr>
        <w:t>do assignments</w:t>
      </w:r>
      <w:r w:rsidR="007529CC" w:rsidRPr="009D1355">
        <w:rPr>
          <w:rFonts w:ascii="Arial" w:hAnsi="Arial" w:cs="Arial"/>
          <w:color w:val="auto"/>
          <w:sz w:val="22"/>
          <w:szCs w:val="22"/>
          <w:lang w:val="en-GB" w:eastAsia="en-US"/>
        </w:rPr>
        <w:t>.</w:t>
      </w:r>
    </w:p>
    <w:p w:rsidR="00524065" w:rsidRPr="009D1355" w:rsidRDefault="000C3614" w:rsidP="004B5F21">
      <w:pPr>
        <w:pStyle w:val="ListParagraph"/>
        <w:numPr>
          <w:ilvl w:val="0"/>
          <w:numId w:val="24"/>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S</w:t>
      </w:r>
      <w:r w:rsidR="00524065" w:rsidRPr="009D1355">
        <w:rPr>
          <w:rFonts w:ascii="Arial" w:hAnsi="Arial" w:cs="Arial"/>
          <w:color w:val="auto"/>
          <w:sz w:val="22"/>
          <w:szCs w:val="22"/>
          <w:lang w:val="en-GB" w:eastAsia="en-US"/>
        </w:rPr>
        <w:t>et a good example by reading and writing yourself</w:t>
      </w:r>
    </w:p>
    <w:p w:rsidR="00524065" w:rsidRPr="009D1355" w:rsidRDefault="000C3614" w:rsidP="004B5F21">
      <w:pPr>
        <w:pStyle w:val="ListParagraph"/>
        <w:numPr>
          <w:ilvl w:val="0"/>
          <w:numId w:val="24"/>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S</w:t>
      </w:r>
      <w:r w:rsidR="00524065" w:rsidRPr="009D1355">
        <w:rPr>
          <w:rFonts w:ascii="Arial" w:hAnsi="Arial" w:cs="Arial"/>
          <w:color w:val="auto"/>
          <w:sz w:val="22"/>
          <w:szCs w:val="22"/>
          <w:lang w:val="en-GB" w:eastAsia="en-US"/>
        </w:rPr>
        <w:t>tay in touch with your child’s teacher</w:t>
      </w:r>
    </w:p>
    <w:p w:rsidR="00DC0543" w:rsidRPr="009D1355" w:rsidRDefault="00DC0543" w:rsidP="004B5F21">
      <w:pPr>
        <w:pStyle w:val="ListParagraph"/>
        <w:autoSpaceDE w:val="0"/>
        <w:autoSpaceDN w:val="0"/>
        <w:adjustRightInd w:val="0"/>
        <w:jc w:val="both"/>
        <w:rPr>
          <w:rFonts w:ascii="Arial" w:hAnsi="Arial" w:cs="Arial"/>
          <w:color w:val="auto"/>
          <w:sz w:val="22"/>
          <w:szCs w:val="22"/>
          <w:lang w:val="en-GB" w:eastAsia="en-US"/>
        </w:rPr>
      </w:pPr>
    </w:p>
    <w:p w:rsidR="00524065" w:rsidRPr="009D1355" w:rsidRDefault="00524065" w:rsidP="004B5F21">
      <w:p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 xml:space="preserve">Monitor </w:t>
      </w:r>
      <w:r w:rsidR="007529CC" w:rsidRPr="009D1355">
        <w:rPr>
          <w:rFonts w:ascii="Arial" w:hAnsi="Arial" w:cs="Arial"/>
          <w:color w:val="auto"/>
          <w:sz w:val="22"/>
          <w:szCs w:val="22"/>
          <w:lang w:val="en-GB" w:eastAsia="en-US"/>
        </w:rPr>
        <w:t xml:space="preserve">homework </w:t>
      </w:r>
      <w:r w:rsidRPr="009D1355">
        <w:rPr>
          <w:rFonts w:ascii="Arial" w:hAnsi="Arial" w:cs="Arial"/>
          <w:color w:val="auto"/>
          <w:sz w:val="22"/>
          <w:szCs w:val="22"/>
          <w:lang w:val="en-GB" w:eastAsia="en-US"/>
        </w:rPr>
        <w:t>assignments:</w:t>
      </w:r>
    </w:p>
    <w:p w:rsidR="00524065" w:rsidRPr="009D1355" w:rsidRDefault="00524065" w:rsidP="004B5F21">
      <w:pPr>
        <w:pStyle w:val="ListParagraph"/>
        <w:numPr>
          <w:ilvl w:val="0"/>
          <w:numId w:val="25"/>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Do you know what your child’s homework assignments are? How long</w:t>
      </w:r>
      <w:r w:rsidR="007529CC" w:rsidRPr="009D1355">
        <w:rPr>
          <w:rFonts w:ascii="Arial" w:hAnsi="Arial" w:cs="Arial"/>
          <w:color w:val="auto"/>
          <w:sz w:val="22"/>
          <w:szCs w:val="22"/>
          <w:lang w:val="en-GB" w:eastAsia="en-US"/>
        </w:rPr>
        <w:t xml:space="preserve"> </w:t>
      </w:r>
      <w:r w:rsidRPr="009D1355">
        <w:rPr>
          <w:rFonts w:ascii="Arial" w:hAnsi="Arial" w:cs="Arial"/>
          <w:color w:val="auto"/>
          <w:sz w:val="22"/>
          <w:szCs w:val="22"/>
          <w:lang w:val="en-GB" w:eastAsia="en-US"/>
        </w:rPr>
        <w:t>should they take?</w:t>
      </w:r>
    </w:p>
    <w:p w:rsidR="00524065" w:rsidRPr="009D1355" w:rsidRDefault="00524065" w:rsidP="004B5F21">
      <w:pPr>
        <w:pStyle w:val="ListParagraph"/>
        <w:numPr>
          <w:ilvl w:val="0"/>
          <w:numId w:val="25"/>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Do you know how the teacher wants you to be involved?</w:t>
      </w:r>
    </w:p>
    <w:p w:rsidR="00524065" w:rsidRPr="009D1355" w:rsidRDefault="00524065" w:rsidP="004B5F21">
      <w:pPr>
        <w:pStyle w:val="ListParagraph"/>
        <w:numPr>
          <w:ilvl w:val="0"/>
          <w:numId w:val="25"/>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Do you see that assignments are started and completed?</w:t>
      </w:r>
    </w:p>
    <w:p w:rsidR="00524065" w:rsidRPr="009D1355" w:rsidRDefault="00524065" w:rsidP="004B5F21">
      <w:pPr>
        <w:pStyle w:val="ListParagraph"/>
        <w:numPr>
          <w:ilvl w:val="0"/>
          <w:numId w:val="25"/>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Do you read the teacher’s comments on assignments that are</w:t>
      </w:r>
      <w:r w:rsidR="007529CC" w:rsidRPr="009D1355">
        <w:rPr>
          <w:rFonts w:ascii="Arial" w:hAnsi="Arial" w:cs="Arial"/>
          <w:color w:val="auto"/>
          <w:sz w:val="22"/>
          <w:szCs w:val="22"/>
          <w:lang w:val="en-GB" w:eastAsia="en-US"/>
        </w:rPr>
        <w:t xml:space="preserve"> </w:t>
      </w:r>
      <w:r w:rsidRPr="009D1355">
        <w:rPr>
          <w:rFonts w:ascii="Arial" w:hAnsi="Arial" w:cs="Arial"/>
          <w:color w:val="auto"/>
          <w:sz w:val="22"/>
          <w:szCs w:val="22"/>
          <w:lang w:val="en-GB" w:eastAsia="en-US"/>
        </w:rPr>
        <w:t>returned?</w:t>
      </w:r>
    </w:p>
    <w:p w:rsidR="00524065" w:rsidRPr="009D1355" w:rsidRDefault="00524065" w:rsidP="004B5F21">
      <w:pPr>
        <w:pStyle w:val="ListParagraph"/>
        <w:numPr>
          <w:ilvl w:val="0"/>
          <w:numId w:val="25"/>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Is TV viewing cutting into your child’s homework time?</w:t>
      </w:r>
    </w:p>
    <w:p w:rsidR="00524065" w:rsidRPr="009D1355" w:rsidRDefault="00524065" w:rsidP="004B5F21">
      <w:pPr>
        <w:pStyle w:val="ListParagraph"/>
        <w:numPr>
          <w:ilvl w:val="0"/>
          <w:numId w:val="25"/>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Do you c</w:t>
      </w:r>
      <w:r w:rsidR="007529CC" w:rsidRPr="009D1355">
        <w:rPr>
          <w:rFonts w:ascii="Arial" w:hAnsi="Arial" w:cs="Arial"/>
          <w:color w:val="auto"/>
          <w:sz w:val="22"/>
          <w:szCs w:val="22"/>
          <w:lang w:val="en-GB" w:eastAsia="en-US"/>
        </w:rPr>
        <w:t>heck your child’s homework performance</w:t>
      </w:r>
      <w:r w:rsidRPr="009D1355">
        <w:rPr>
          <w:rFonts w:ascii="Arial" w:hAnsi="Arial" w:cs="Arial"/>
          <w:color w:val="auto"/>
          <w:sz w:val="22"/>
          <w:szCs w:val="22"/>
          <w:lang w:val="en-GB" w:eastAsia="en-US"/>
        </w:rPr>
        <w:t xml:space="preserve"> on a regular basis?</w:t>
      </w:r>
    </w:p>
    <w:p w:rsidR="00DC0543" w:rsidRPr="009D1355" w:rsidRDefault="00DC0543" w:rsidP="004B5F21">
      <w:pPr>
        <w:pStyle w:val="ListParagraph"/>
        <w:autoSpaceDE w:val="0"/>
        <w:autoSpaceDN w:val="0"/>
        <w:adjustRightInd w:val="0"/>
        <w:jc w:val="both"/>
        <w:rPr>
          <w:rFonts w:ascii="Arial" w:hAnsi="Arial" w:cs="Arial"/>
          <w:color w:val="auto"/>
          <w:sz w:val="22"/>
          <w:szCs w:val="22"/>
          <w:lang w:val="en-GB" w:eastAsia="en-US"/>
        </w:rPr>
      </w:pPr>
    </w:p>
    <w:p w:rsidR="00524065" w:rsidRPr="009D1355" w:rsidRDefault="00524065" w:rsidP="004B5F21">
      <w:p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Provide guidance:</w:t>
      </w:r>
    </w:p>
    <w:p w:rsidR="00524065" w:rsidRPr="009D1355" w:rsidRDefault="000C3614" w:rsidP="004B5F21">
      <w:pPr>
        <w:pStyle w:val="ListParagraph"/>
        <w:numPr>
          <w:ilvl w:val="0"/>
          <w:numId w:val="26"/>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U</w:t>
      </w:r>
      <w:r w:rsidR="00524065" w:rsidRPr="009D1355">
        <w:rPr>
          <w:rFonts w:ascii="Arial" w:hAnsi="Arial" w:cs="Arial"/>
          <w:color w:val="auto"/>
          <w:sz w:val="22"/>
          <w:szCs w:val="22"/>
          <w:lang w:val="en-GB" w:eastAsia="en-US"/>
        </w:rPr>
        <w:t>nderstand and respect your child’s style of learning</w:t>
      </w:r>
    </w:p>
    <w:p w:rsidR="00DC0543" w:rsidRPr="009D1355" w:rsidRDefault="000C3614" w:rsidP="004B5F21">
      <w:pPr>
        <w:pStyle w:val="ListParagraph"/>
        <w:numPr>
          <w:ilvl w:val="0"/>
          <w:numId w:val="26"/>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w:t>
      </w:r>
      <w:r w:rsidR="007529CC" w:rsidRPr="009D1355">
        <w:rPr>
          <w:rFonts w:ascii="Arial" w:hAnsi="Arial" w:cs="Arial"/>
          <w:color w:val="auto"/>
          <w:sz w:val="22"/>
          <w:szCs w:val="22"/>
          <w:lang w:val="en-GB" w:eastAsia="en-US"/>
        </w:rPr>
        <w:t>o they</w:t>
      </w:r>
      <w:r w:rsidR="00524065" w:rsidRPr="009D1355">
        <w:rPr>
          <w:rFonts w:ascii="Arial" w:hAnsi="Arial" w:cs="Arial"/>
          <w:color w:val="auto"/>
          <w:sz w:val="22"/>
          <w:szCs w:val="22"/>
          <w:lang w:val="en-GB" w:eastAsia="en-US"/>
        </w:rPr>
        <w:t xml:space="preserve"> work better alo</w:t>
      </w:r>
      <w:r w:rsidR="007529CC" w:rsidRPr="009D1355">
        <w:rPr>
          <w:rFonts w:ascii="Arial" w:hAnsi="Arial" w:cs="Arial"/>
          <w:color w:val="auto"/>
          <w:sz w:val="22"/>
          <w:szCs w:val="22"/>
          <w:lang w:val="en-GB" w:eastAsia="en-US"/>
        </w:rPr>
        <w:t xml:space="preserve">ne or with someone else? </w:t>
      </w:r>
    </w:p>
    <w:p w:rsidR="00524065" w:rsidRPr="009D1355" w:rsidRDefault="007529CC" w:rsidP="004B5F21">
      <w:pPr>
        <w:pStyle w:val="ListParagraph"/>
        <w:numPr>
          <w:ilvl w:val="0"/>
          <w:numId w:val="26"/>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Do they</w:t>
      </w:r>
      <w:r w:rsidR="00524065" w:rsidRPr="009D1355">
        <w:rPr>
          <w:rFonts w:ascii="Arial" w:hAnsi="Arial" w:cs="Arial"/>
          <w:color w:val="auto"/>
          <w:sz w:val="22"/>
          <w:szCs w:val="22"/>
          <w:lang w:val="en-GB" w:eastAsia="en-US"/>
        </w:rPr>
        <w:t xml:space="preserve"> learn best</w:t>
      </w:r>
      <w:r w:rsidR="00DC0543" w:rsidRPr="009D1355">
        <w:rPr>
          <w:rFonts w:ascii="Arial" w:hAnsi="Arial" w:cs="Arial"/>
          <w:color w:val="auto"/>
          <w:sz w:val="22"/>
          <w:szCs w:val="22"/>
          <w:lang w:val="en-GB" w:eastAsia="en-US"/>
        </w:rPr>
        <w:t xml:space="preserve"> </w:t>
      </w:r>
      <w:r w:rsidR="00524065" w:rsidRPr="009D1355">
        <w:rPr>
          <w:rFonts w:ascii="Arial" w:hAnsi="Arial" w:cs="Arial"/>
          <w:color w:val="auto"/>
          <w:sz w:val="22"/>
          <w:szCs w:val="22"/>
          <w:lang w:val="en-GB" w:eastAsia="en-US"/>
        </w:rPr>
        <w:t xml:space="preserve">when </w:t>
      </w:r>
      <w:r w:rsidRPr="009D1355">
        <w:rPr>
          <w:rFonts w:ascii="Arial" w:hAnsi="Arial" w:cs="Arial"/>
          <w:color w:val="auto"/>
          <w:sz w:val="22"/>
          <w:szCs w:val="22"/>
          <w:lang w:val="en-GB" w:eastAsia="en-US"/>
        </w:rPr>
        <w:t>t</w:t>
      </w:r>
      <w:r w:rsidR="00524065" w:rsidRPr="009D1355">
        <w:rPr>
          <w:rFonts w:ascii="Arial" w:hAnsi="Arial" w:cs="Arial"/>
          <w:color w:val="auto"/>
          <w:sz w:val="22"/>
          <w:szCs w:val="22"/>
          <w:lang w:val="en-GB" w:eastAsia="en-US"/>
        </w:rPr>
        <w:t>he</w:t>
      </w:r>
      <w:r w:rsidRPr="009D1355">
        <w:rPr>
          <w:rFonts w:ascii="Arial" w:hAnsi="Arial" w:cs="Arial"/>
          <w:color w:val="auto"/>
          <w:sz w:val="22"/>
          <w:szCs w:val="22"/>
          <w:lang w:val="en-GB" w:eastAsia="en-US"/>
        </w:rPr>
        <w:t>y</w:t>
      </w:r>
      <w:r w:rsidR="00524065" w:rsidRPr="009D1355">
        <w:rPr>
          <w:rFonts w:ascii="Arial" w:hAnsi="Arial" w:cs="Arial"/>
          <w:color w:val="auto"/>
          <w:sz w:val="22"/>
          <w:szCs w:val="22"/>
          <w:lang w:val="en-GB" w:eastAsia="en-US"/>
        </w:rPr>
        <w:t xml:space="preserve"> can see things, hear them, or handle them?</w:t>
      </w:r>
    </w:p>
    <w:p w:rsidR="00524065" w:rsidRPr="009D1355" w:rsidRDefault="000C3614" w:rsidP="004B5F21">
      <w:pPr>
        <w:pStyle w:val="ListParagraph"/>
        <w:numPr>
          <w:ilvl w:val="0"/>
          <w:numId w:val="26"/>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H</w:t>
      </w:r>
      <w:r w:rsidR="00524065" w:rsidRPr="009D1355">
        <w:rPr>
          <w:rFonts w:ascii="Arial" w:hAnsi="Arial" w:cs="Arial"/>
          <w:color w:val="auto"/>
          <w:sz w:val="22"/>
          <w:szCs w:val="22"/>
          <w:lang w:val="en-GB" w:eastAsia="en-US"/>
        </w:rPr>
        <w:t>elp your child to get organised. Do</w:t>
      </w:r>
      <w:r w:rsidRPr="009D1355">
        <w:rPr>
          <w:rFonts w:ascii="Arial" w:hAnsi="Arial" w:cs="Arial"/>
          <w:color w:val="auto"/>
          <w:sz w:val="22"/>
          <w:szCs w:val="22"/>
          <w:lang w:val="en-GB" w:eastAsia="en-US"/>
        </w:rPr>
        <w:t xml:space="preserve">es your child need a calendar or </w:t>
      </w:r>
      <w:r w:rsidR="00524065" w:rsidRPr="009D1355">
        <w:rPr>
          <w:rFonts w:ascii="Arial" w:hAnsi="Arial" w:cs="Arial"/>
          <w:color w:val="auto"/>
          <w:sz w:val="22"/>
          <w:szCs w:val="22"/>
          <w:lang w:val="en-GB" w:eastAsia="en-US"/>
        </w:rPr>
        <w:t>assignment book or a bag for books and a folder for papers?</w:t>
      </w:r>
    </w:p>
    <w:p w:rsidR="00524065" w:rsidRPr="009D1355" w:rsidRDefault="000C3614" w:rsidP="004B5F21">
      <w:pPr>
        <w:pStyle w:val="ListParagraph"/>
        <w:numPr>
          <w:ilvl w:val="0"/>
          <w:numId w:val="27"/>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E</w:t>
      </w:r>
      <w:r w:rsidR="00524065" w:rsidRPr="009D1355">
        <w:rPr>
          <w:rFonts w:ascii="Arial" w:hAnsi="Arial" w:cs="Arial"/>
          <w:color w:val="auto"/>
          <w:sz w:val="22"/>
          <w:szCs w:val="22"/>
          <w:lang w:val="en-GB" w:eastAsia="en-US"/>
        </w:rPr>
        <w:t>ncourage your child to develop go</w:t>
      </w:r>
      <w:r w:rsidRPr="009D1355">
        <w:rPr>
          <w:rFonts w:ascii="Arial" w:hAnsi="Arial" w:cs="Arial"/>
          <w:color w:val="auto"/>
          <w:sz w:val="22"/>
          <w:szCs w:val="22"/>
          <w:lang w:val="en-GB" w:eastAsia="en-US"/>
        </w:rPr>
        <w:t xml:space="preserve">od study habits (e.g. scheduling </w:t>
      </w:r>
      <w:r w:rsidR="00524065" w:rsidRPr="009D1355">
        <w:rPr>
          <w:rFonts w:ascii="Arial" w:hAnsi="Arial" w:cs="Arial"/>
          <w:color w:val="auto"/>
          <w:sz w:val="22"/>
          <w:szCs w:val="22"/>
          <w:lang w:val="en-GB" w:eastAsia="en-US"/>
        </w:rPr>
        <w:t>enough time for big assignments; making up practice tests)</w:t>
      </w:r>
    </w:p>
    <w:p w:rsidR="00524065" w:rsidRPr="009D1355" w:rsidRDefault="000C3614" w:rsidP="004B5F21">
      <w:pPr>
        <w:pStyle w:val="ListParagraph"/>
        <w:numPr>
          <w:ilvl w:val="0"/>
          <w:numId w:val="27"/>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w:t>
      </w:r>
      <w:r w:rsidR="00524065" w:rsidRPr="009D1355">
        <w:rPr>
          <w:rFonts w:ascii="Arial" w:hAnsi="Arial" w:cs="Arial"/>
          <w:color w:val="auto"/>
          <w:sz w:val="22"/>
          <w:szCs w:val="22"/>
          <w:lang w:val="en-GB" w:eastAsia="en-US"/>
        </w:rPr>
        <w:t>o you talk with your child abou</w:t>
      </w:r>
      <w:r w:rsidRPr="009D1355">
        <w:rPr>
          <w:rFonts w:ascii="Arial" w:hAnsi="Arial" w:cs="Arial"/>
          <w:color w:val="auto"/>
          <w:sz w:val="22"/>
          <w:szCs w:val="22"/>
          <w:lang w:val="en-GB" w:eastAsia="en-US"/>
        </w:rPr>
        <w:t xml:space="preserve">t homework assignments? Do they </w:t>
      </w:r>
      <w:r w:rsidR="00524065" w:rsidRPr="009D1355">
        <w:rPr>
          <w:rFonts w:ascii="Arial" w:hAnsi="Arial" w:cs="Arial"/>
          <w:color w:val="auto"/>
          <w:sz w:val="22"/>
          <w:szCs w:val="22"/>
          <w:lang w:val="en-GB" w:eastAsia="en-US"/>
        </w:rPr>
        <w:t>understand them?</w:t>
      </w:r>
    </w:p>
    <w:p w:rsidR="00524065" w:rsidRPr="009D1355" w:rsidRDefault="000C3614" w:rsidP="004B5F21">
      <w:pPr>
        <w:pStyle w:val="ListParagraph"/>
        <w:numPr>
          <w:ilvl w:val="0"/>
          <w:numId w:val="27"/>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w:t>
      </w:r>
      <w:r w:rsidR="00524065" w:rsidRPr="009D1355">
        <w:rPr>
          <w:rFonts w:ascii="Arial" w:hAnsi="Arial" w:cs="Arial"/>
          <w:color w:val="auto"/>
          <w:sz w:val="22"/>
          <w:szCs w:val="22"/>
          <w:lang w:val="en-GB" w:eastAsia="en-US"/>
        </w:rPr>
        <w:t xml:space="preserve">o you and your child talk about plagiarism and its </w:t>
      </w:r>
      <w:r w:rsidRPr="009D1355">
        <w:rPr>
          <w:rFonts w:ascii="Arial" w:hAnsi="Arial" w:cs="Arial"/>
          <w:color w:val="auto"/>
          <w:sz w:val="22"/>
          <w:szCs w:val="22"/>
          <w:lang w:val="en-GB" w:eastAsia="en-US"/>
        </w:rPr>
        <w:t>consequences?</w:t>
      </w:r>
    </w:p>
    <w:p w:rsidR="00DC0543" w:rsidRPr="009D1355" w:rsidRDefault="00DC0543" w:rsidP="004B5F21">
      <w:pPr>
        <w:autoSpaceDE w:val="0"/>
        <w:autoSpaceDN w:val="0"/>
        <w:adjustRightInd w:val="0"/>
        <w:jc w:val="both"/>
        <w:rPr>
          <w:rFonts w:ascii="Arial" w:hAnsi="Arial" w:cs="Arial"/>
          <w:color w:val="auto"/>
          <w:sz w:val="22"/>
          <w:szCs w:val="22"/>
          <w:lang w:val="en-GB" w:eastAsia="en-US"/>
        </w:rPr>
      </w:pPr>
    </w:p>
    <w:p w:rsidR="00524065" w:rsidRPr="009D1355" w:rsidRDefault="00524065" w:rsidP="004B5F21">
      <w:p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Talk with someone at school when problems come up:</w:t>
      </w:r>
    </w:p>
    <w:p w:rsidR="00524065" w:rsidRPr="009D1355" w:rsidRDefault="000C3614" w:rsidP="004B5F21">
      <w:pPr>
        <w:pStyle w:val="ListParagraph"/>
        <w:numPr>
          <w:ilvl w:val="0"/>
          <w:numId w:val="27"/>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I</w:t>
      </w:r>
      <w:r w:rsidR="00524065" w:rsidRPr="009D1355">
        <w:rPr>
          <w:rFonts w:ascii="Arial" w:hAnsi="Arial" w:cs="Arial"/>
          <w:color w:val="auto"/>
          <w:sz w:val="22"/>
          <w:szCs w:val="22"/>
          <w:lang w:val="en-GB" w:eastAsia="en-US"/>
        </w:rPr>
        <w:t>f a problem comes up, do you contact the teacher?</w:t>
      </w:r>
    </w:p>
    <w:p w:rsidR="00561BAC" w:rsidRPr="009D1355" w:rsidRDefault="000C3614" w:rsidP="004B5F21">
      <w:pPr>
        <w:pStyle w:val="ListParagraph"/>
        <w:numPr>
          <w:ilvl w:val="0"/>
          <w:numId w:val="27"/>
        </w:numPr>
        <w:autoSpaceDE w:val="0"/>
        <w:autoSpaceDN w:val="0"/>
        <w:adjustRightInd w:val="0"/>
        <w:jc w:val="both"/>
        <w:rPr>
          <w:rFonts w:ascii="Arial" w:hAnsi="Arial" w:cs="Arial"/>
          <w:color w:val="auto"/>
          <w:sz w:val="22"/>
          <w:szCs w:val="22"/>
          <w:lang w:val="en-GB" w:eastAsia="en-US"/>
        </w:rPr>
      </w:pPr>
      <w:r w:rsidRPr="009D1355">
        <w:rPr>
          <w:rFonts w:ascii="Arial" w:hAnsi="Arial" w:cs="Arial"/>
          <w:color w:val="auto"/>
          <w:sz w:val="22"/>
          <w:szCs w:val="22"/>
          <w:lang w:val="en-GB" w:eastAsia="en-US"/>
        </w:rPr>
        <w:t>D</w:t>
      </w:r>
      <w:r w:rsidR="00524065" w:rsidRPr="009D1355">
        <w:rPr>
          <w:rFonts w:ascii="Arial" w:hAnsi="Arial" w:cs="Arial"/>
          <w:color w:val="auto"/>
          <w:sz w:val="22"/>
          <w:szCs w:val="22"/>
          <w:lang w:val="en-GB" w:eastAsia="en-US"/>
        </w:rPr>
        <w:t>o</w:t>
      </w:r>
      <w:r w:rsidR="00DC0543" w:rsidRPr="009D1355">
        <w:rPr>
          <w:rFonts w:ascii="Arial" w:hAnsi="Arial" w:cs="Arial"/>
          <w:color w:val="auto"/>
          <w:sz w:val="22"/>
          <w:szCs w:val="22"/>
          <w:lang w:val="en-GB" w:eastAsia="en-US"/>
        </w:rPr>
        <w:t xml:space="preserve"> you cooperate with the Pastora</w:t>
      </w:r>
      <w:r w:rsidRPr="009D1355">
        <w:rPr>
          <w:rFonts w:ascii="Arial" w:hAnsi="Arial" w:cs="Arial"/>
          <w:color w:val="auto"/>
          <w:sz w:val="22"/>
          <w:szCs w:val="22"/>
          <w:lang w:val="en-GB" w:eastAsia="en-US"/>
        </w:rPr>
        <w:t>l</w:t>
      </w:r>
      <w:r w:rsidR="00524065" w:rsidRPr="009D1355">
        <w:rPr>
          <w:rFonts w:ascii="Arial" w:hAnsi="Arial" w:cs="Arial"/>
          <w:color w:val="auto"/>
          <w:sz w:val="22"/>
          <w:szCs w:val="22"/>
          <w:lang w:val="en-GB" w:eastAsia="en-US"/>
        </w:rPr>
        <w:t xml:space="preserve"> te</w:t>
      </w:r>
      <w:r w:rsidRPr="009D1355">
        <w:rPr>
          <w:rFonts w:ascii="Arial" w:hAnsi="Arial" w:cs="Arial"/>
          <w:color w:val="auto"/>
          <w:sz w:val="22"/>
          <w:szCs w:val="22"/>
          <w:lang w:val="en-GB" w:eastAsia="en-US"/>
        </w:rPr>
        <w:t xml:space="preserve">acher and your child to work </w:t>
      </w:r>
      <w:r w:rsidR="00524065" w:rsidRPr="009D1355">
        <w:rPr>
          <w:rFonts w:ascii="Arial" w:hAnsi="Arial" w:cs="Arial"/>
          <w:color w:val="auto"/>
          <w:sz w:val="22"/>
          <w:szCs w:val="22"/>
          <w:lang w:val="en-GB" w:eastAsia="en-US"/>
        </w:rPr>
        <w:t>a plan and schedule to fix homework problems?</w:t>
      </w:r>
    </w:p>
    <w:p w:rsidR="00524065" w:rsidRPr="009D1355" w:rsidRDefault="00524065" w:rsidP="004B5F21">
      <w:pPr>
        <w:autoSpaceDE w:val="0"/>
        <w:autoSpaceDN w:val="0"/>
        <w:adjustRightInd w:val="0"/>
        <w:jc w:val="both"/>
        <w:rPr>
          <w:rFonts w:ascii="Arial" w:hAnsi="Arial" w:cs="Arial"/>
          <w:color w:val="auto"/>
          <w:sz w:val="22"/>
          <w:szCs w:val="22"/>
          <w:lang w:val="en-GB" w:eastAsia="en-US"/>
        </w:rPr>
      </w:pPr>
    </w:p>
    <w:p w:rsidR="00352998" w:rsidRPr="0078093F" w:rsidRDefault="00352998" w:rsidP="004B5F21">
      <w:pPr>
        <w:autoSpaceDE w:val="0"/>
        <w:autoSpaceDN w:val="0"/>
        <w:adjustRightInd w:val="0"/>
        <w:jc w:val="both"/>
        <w:rPr>
          <w:rFonts w:ascii="Arial" w:hAnsi="Arial" w:cs="Arial"/>
          <w:b/>
          <w:bCs/>
          <w:color w:val="auto"/>
          <w:sz w:val="32"/>
          <w:szCs w:val="32"/>
          <w:lang w:val="en-GB" w:eastAsia="en-US"/>
        </w:rPr>
      </w:pPr>
    </w:p>
    <w:p w:rsidR="00263AE4" w:rsidRPr="0078093F" w:rsidRDefault="00263AE4" w:rsidP="004B5F21">
      <w:pPr>
        <w:autoSpaceDE w:val="0"/>
        <w:autoSpaceDN w:val="0"/>
        <w:adjustRightInd w:val="0"/>
        <w:jc w:val="both"/>
        <w:rPr>
          <w:rFonts w:ascii="Arial" w:hAnsi="Arial" w:cs="Arial"/>
          <w:b/>
          <w:bCs/>
          <w:color w:val="auto"/>
          <w:sz w:val="32"/>
          <w:szCs w:val="32"/>
          <w:lang w:val="en-GB" w:eastAsia="en-US"/>
        </w:rPr>
      </w:pPr>
    </w:p>
    <w:p w:rsidR="00263AE4" w:rsidRPr="0078093F" w:rsidRDefault="00263AE4" w:rsidP="008C0479">
      <w:pPr>
        <w:autoSpaceDE w:val="0"/>
        <w:autoSpaceDN w:val="0"/>
        <w:adjustRightInd w:val="0"/>
        <w:rPr>
          <w:rFonts w:ascii="Arial" w:hAnsi="Arial" w:cs="Arial"/>
          <w:b/>
          <w:bCs/>
          <w:color w:val="auto"/>
          <w:sz w:val="32"/>
          <w:szCs w:val="32"/>
          <w:lang w:val="en-GB" w:eastAsia="en-US"/>
        </w:rPr>
      </w:pPr>
    </w:p>
    <w:p w:rsidR="00263AE4" w:rsidRDefault="00263AE4" w:rsidP="008C0479">
      <w:pPr>
        <w:autoSpaceDE w:val="0"/>
        <w:autoSpaceDN w:val="0"/>
        <w:adjustRightInd w:val="0"/>
        <w:rPr>
          <w:rFonts w:ascii="Arial" w:hAnsi="Arial" w:cs="Arial"/>
          <w:b/>
          <w:bCs/>
          <w:color w:val="auto"/>
          <w:sz w:val="32"/>
          <w:szCs w:val="32"/>
          <w:lang w:val="en-GB" w:eastAsia="en-US"/>
        </w:rPr>
      </w:pPr>
    </w:p>
    <w:p w:rsidR="009D1355" w:rsidRDefault="009D1355" w:rsidP="008C0479">
      <w:pPr>
        <w:autoSpaceDE w:val="0"/>
        <w:autoSpaceDN w:val="0"/>
        <w:adjustRightInd w:val="0"/>
        <w:rPr>
          <w:rFonts w:ascii="Arial" w:hAnsi="Arial" w:cs="Arial"/>
          <w:b/>
          <w:bCs/>
          <w:color w:val="auto"/>
          <w:sz w:val="32"/>
          <w:szCs w:val="32"/>
          <w:lang w:val="en-GB" w:eastAsia="en-US"/>
        </w:rPr>
      </w:pPr>
    </w:p>
    <w:p w:rsidR="009D1355" w:rsidRPr="0078093F" w:rsidRDefault="009D1355" w:rsidP="008C0479">
      <w:pPr>
        <w:autoSpaceDE w:val="0"/>
        <w:autoSpaceDN w:val="0"/>
        <w:adjustRightInd w:val="0"/>
        <w:rPr>
          <w:rFonts w:ascii="Arial" w:hAnsi="Arial" w:cs="Arial"/>
          <w:b/>
          <w:bCs/>
          <w:color w:val="auto"/>
          <w:sz w:val="32"/>
          <w:szCs w:val="32"/>
          <w:lang w:val="en-GB" w:eastAsia="en-US"/>
        </w:rPr>
      </w:pPr>
    </w:p>
    <w:p w:rsidR="00263AE4" w:rsidRPr="0078093F" w:rsidRDefault="00263AE4" w:rsidP="008C0479">
      <w:pPr>
        <w:autoSpaceDE w:val="0"/>
        <w:autoSpaceDN w:val="0"/>
        <w:adjustRightInd w:val="0"/>
        <w:rPr>
          <w:rFonts w:ascii="Arial" w:hAnsi="Arial" w:cs="Arial"/>
          <w:b/>
          <w:bCs/>
          <w:color w:val="auto"/>
          <w:sz w:val="32"/>
          <w:szCs w:val="32"/>
          <w:lang w:val="en-GB" w:eastAsia="en-US"/>
        </w:rPr>
      </w:pPr>
    </w:p>
    <w:p w:rsidR="00524065" w:rsidRPr="0078093F" w:rsidRDefault="00524065" w:rsidP="008C0479">
      <w:pPr>
        <w:autoSpaceDE w:val="0"/>
        <w:autoSpaceDN w:val="0"/>
        <w:adjustRightInd w:val="0"/>
        <w:rPr>
          <w:rFonts w:ascii="Arial" w:hAnsi="Arial" w:cs="Arial"/>
          <w:b/>
          <w:bCs/>
          <w:color w:val="auto"/>
          <w:sz w:val="32"/>
          <w:szCs w:val="32"/>
          <w:lang w:val="en-GB" w:eastAsia="en-US"/>
        </w:rPr>
      </w:pPr>
      <w:r w:rsidRPr="0078093F">
        <w:rPr>
          <w:rFonts w:ascii="Arial" w:hAnsi="Arial" w:cs="Arial"/>
          <w:b/>
          <w:bCs/>
          <w:color w:val="auto"/>
          <w:sz w:val="32"/>
          <w:szCs w:val="32"/>
          <w:lang w:val="en-GB" w:eastAsia="en-US"/>
        </w:rPr>
        <w:lastRenderedPageBreak/>
        <w:t>Appendix B</w:t>
      </w:r>
    </w:p>
    <w:p w:rsidR="00524065" w:rsidRPr="0078093F" w:rsidRDefault="00524065" w:rsidP="008C0479">
      <w:pPr>
        <w:autoSpaceDE w:val="0"/>
        <w:autoSpaceDN w:val="0"/>
        <w:adjustRightInd w:val="0"/>
        <w:rPr>
          <w:rFonts w:ascii="Arial" w:hAnsi="Arial" w:cs="Arial"/>
          <w:b/>
          <w:bCs/>
          <w:color w:val="auto"/>
          <w:sz w:val="32"/>
          <w:szCs w:val="32"/>
          <w:lang w:val="en-GB" w:eastAsia="en-US"/>
        </w:rPr>
      </w:pPr>
    </w:p>
    <w:p w:rsidR="00524065" w:rsidRPr="0078093F" w:rsidRDefault="00524065" w:rsidP="008C0479">
      <w:pPr>
        <w:autoSpaceDE w:val="0"/>
        <w:autoSpaceDN w:val="0"/>
        <w:adjustRightInd w:val="0"/>
        <w:rPr>
          <w:rFonts w:ascii="Arial" w:hAnsi="Arial" w:cs="Arial"/>
          <w:b/>
          <w:bCs/>
          <w:color w:val="auto"/>
          <w:sz w:val="32"/>
          <w:szCs w:val="32"/>
          <w:lang w:val="en-GB" w:eastAsia="en-US"/>
        </w:rPr>
      </w:pPr>
    </w:p>
    <w:p w:rsidR="00F545DB" w:rsidRDefault="00F545DB" w:rsidP="00F545DB">
      <w:pPr>
        <w:rPr>
          <w:rFonts w:ascii="Arial" w:hAnsi="Arial" w:cs="Arial"/>
          <w:sz w:val="24"/>
          <w:szCs w:val="24"/>
          <w:u w:val="single"/>
        </w:rPr>
      </w:pPr>
      <w:r w:rsidRPr="00F545DB">
        <w:rPr>
          <w:rFonts w:ascii="Arial" w:hAnsi="Arial" w:cs="Arial"/>
          <w:sz w:val="24"/>
          <w:szCs w:val="24"/>
          <w:u w:val="single"/>
        </w:rPr>
        <w:t xml:space="preserve">Homework Letter </w:t>
      </w:r>
    </w:p>
    <w:p w:rsidR="00F545DB" w:rsidRDefault="00F545DB" w:rsidP="00F545DB">
      <w:pPr>
        <w:rPr>
          <w:rFonts w:ascii="Arial" w:hAnsi="Arial" w:cs="Arial"/>
          <w:sz w:val="24"/>
          <w:szCs w:val="24"/>
          <w:u w:val="single"/>
        </w:rPr>
      </w:pPr>
    </w:p>
    <w:p w:rsidR="00F545DB" w:rsidRPr="00F545DB" w:rsidRDefault="00F545DB" w:rsidP="00F545DB">
      <w:pPr>
        <w:rPr>
          <w:rFonts w:ascii="Arial" w:hAnsi="Arial" w:cs="Arial"/>
          <w:sz w:val="24"/>
          <w:szCs w:val="24"/>
          <w:u w:val="single"/>
        </w:rPr>
      </w:pPr>
    </w:p>
    <w:p w:rsidR="00F545DB" w:rsidRDefault="00F545DB" w:rsidP="00F545DB">
      <w:pPr>
        <w:rPr>
          <w:rFonts w:ascii="Arial" w:hAnsi="Arial" w:cs="Arial"/>
          <w:sz w:val="24"/>
          <w:szCs w:val="24"/>
        </w:rPr>
      </w:pPr>
      <w:r w:rsidRPr="00F545DB">
        <w:rPr>
          <w:rFonts w:ascii="Arial" w:hAnsi="Arial" w:cs="Arial"/>
          <w:sz w:val="24"/>
          <w:szCs w:val="24"/>
        </w:rPr>
        <w:t>Dear</w:t>
      </w:r>
    </w:p>
    <w:p w:rsidR="00F545DB" w:rsidRPr="00F545DB" w:rsidRDefault="00F545DB" w:rsidP="00F545DB">
      <w:pPr>
        <w:rPr>
          <w:rFonts w:ascii="Arial" w:hAnsi="Arial" w:cs="Arial"/>
          <w:sz w:val="24"/>
          <w:szCs w:val="24"/>
        </w:rPr>
      </w:pPr>
    </w:p>
    <w:p w:rsidR="00F545DB" w:rsidRDefault="00F545DB" w:rsidP="00F545DB">
      <w:pPr>
        <w:rPr>
          <w:rFonts w:ascii="Arial" w:hAnsi="Arial" w:cs="Arial"/>
          <w:sz w:val="24"/>
          <w:szCs w:val="24"/>
        </w:rPr>
      </w:pPr>
      <w:r w:rsidRPr="00F545DB">
        <w:rPr>
          <w:rFonts w:ascii="Arial" w:hAnsi="Arial" w:cs="Arial"/>
          <w:sz w:val="24"/>
          <w:szCs w:val="24"/>
        </w:rPr>
        <w:t>I am writing to inform you that _______________ has failed to complete and return homework that was issued on _______.</w:t>
      </w:r>
    </w:p>
    <w:p w:rsidR="00F545DB" w:rsidRPr="00F545DB" w:rsidRDefault="00F545DB" w:rsidP="00F545DB">
      <w:pPr>
        <w:rPr>
          <w:rFonts w:ascii="Arial" w:hAnsi="Arial" w:cs="Arial"/>
          <w:sz w:val="24"/>
          <w:szCs w:val="24"/>
        </w:rPr>
      </w:pPr>
    </w:p>
    <w:p w:rsidR="00F545DB" w:rsidRDefault="00F545DB" w:rsidP="00F545DB">
      <w:pPr>
        <w:rPr>
          <w:rFonts w:ascii="Arial" w:hAnsi="Arial" w:cs="Arial"/>
          <w:sz w:val="24"/>
          <w:szCs w:val="24"/>
        </w:rPr>
      </w:pPr>
      <w:r w:rsidRPr="00F545DB">
        <w:rPr>
          <w:rFonts w:ascii="Arial" w:hAnsi="Arial" w:cs="Arial"/>
          <w:sz w:val="24"/>
          <w:szCs w:val="24"/>
        </w:rPr>
        <w:t>Auchenharvie Academy values homework as it allows students to consolidate and further develop their understanding of subjects at home. This will ultimately lead to greater success in all subject areas.</w:t>
      </w:r>
    </w:p>
    <w:p w:rsidR="00F545DB" w:rsidRPr="00F545DB" w:rsidRDefault="00F545DB" w:rsidP="00F545DB">
      <w:pPr>
        <w:rPr>
          <w:rFonts w:ascii="Arial" w:hAnsi="Arial" w:cs="Arial"/>
          <w:sz w:val="24"/>
          <w:szCs w:val="24"/>
        </w:rPr>
      </w:pPr>
    </w:p>
    <w:p w:rsidR="00F545DB" w:rsidRDefault="00F545DB" w:rsidP="00F545DB">
      <w:pPr>
        <w:rPr>
          <w:rFonts w:ascii="Arial" w:hAnsi="Arial" w:cs="Arial"/>
          <w:sz w:val="24"/>
          <w:szCs w:val="24"/>
        </w:rPr>
      </w:pPr>
      <w:r w:rsidRPr="00F545DB">
        <w:rPr>
          <w:rFonts w:ascii="Arial" w:hAnsi="Arial" w:cs="Arial"/>
          <w:sz w:val="24"/>
          <w:szCs w:val="24"/>
        </w:rPr>
        <w:t>I am sure that I can rely on your help in ensuring that ____________ attempts and returns all future homework exercises. Should you wish to discuss this matter further, please do not hesitate to contact me.</w:t>
      </w:r>
    </w:p>
    <w:p w:rsidR="00F545DB" w:rsidRPr="00F545DB" w:rsidRDefault="00F545DB" w:rsidP="00F545DB">
      <w:pPr>
        <w:rPr>
          <w:rFonts w:ascii="Arial" w:hAnsi="Arial" w:cs="Arial"/>
          <w:sz w:val="24"/>
          <w:szCs w:val="24"/>
        </w:rPr>
      </w:pPr>
    </w:p>
    <w:p w:rsidR="00F545DB" w:rsidRDefault="00F545DB" w:rsidP="00F545DB">
      <w:pPr>
        <w:rPr>
          <w:rFonts w:ascii="Arial" w:hAnsi="Arial" w:cs="Arial"/>
          <w:sz w:val="24"/>
          <w:szCs w:val="24"/>
        </w:rPr>
      </w:pPr>
      <w:r w:rsidRPr="00F545DB">
        <w:rPr>
          <w:rFonts w:ascii="Arial" w:hAnsi="Arial" w:cs="Arial"/>
          <w:sz w:val="24"/>
          <w:szCs w:val="24"/>
        </w:rPr>
        <w:t>Please sign the tear-off slip below to acknowledge receipt of this letter.</w:t>
      </w:r>
    </w:p>
    <w:p w:rsidR="00F545DB" w:rsidRPr="00F545DB" w:rsidRDefault="00F545DB" w:rsidP="00F545DB">
      <w:pPr>
        <w:rPr>
          <w:rFonts w:ascii="Arial" w:hAnsi="Arial" w:cs="Arial"/>
          <w:sz w:val="24"/>
          <w:szCs w:val="24"/>
        </w:rPr>
      </w:pPr>
    </w:p>
    <w:p w:rsidR="00F545DB" w:rsidRDefault="00F545DB" w:rsidP="00F545DB">
      <w:pPr>
        <w:rPr>
          <w:rFonts w:ascii="Arial" w:hAnsi="Arial" w:cs="Arial"/>
          <w:sz w:val="24"/>
          <w:szCs w:val="24"/>
        </w:rPr>
      </w:pPr>
      <w:r w:rsidRPr="00F545DB">
        <w:rPr>
          <w:rFonts w:ascii="Arial" w:hAnsi="Arial" w:cs="Arial"/>
          <w:sz w:val="24"/>
          <w:szCs w:val="24"/>
        </w:rPr>
        <w:t>Yours sincerely</w:t>
      </w:r>
    </w:p>
    <w:p w:rsidR="00F545DB" w:rsidRDefault="00F545DB" w:rsidP="00F545DB">
      <w:pPr>
        <w:rPr>
          <w:rFonts w:ascii="Arial" w:hAnsi="Arial" w:cs="Arial"/>
          <w:sz w:val="24"/>
          <w:szCs w:val="24"/>
        </w:rPr>
      </w:pPr>
    </w:p>
    <w:p w:rsidR="00F545DB" w:rsidRDefault="00F545DB" w:rsidP="00F545DB">
      <w:pPr>
        <w:rPr>
          <w:rFonts w:ascii="Arial" w:hAnsi="Arial" w:cs="Arial"/>
          <w:sz w:val="24"/>
          <w:szCs w:val="24"/>
        </w:rPr>
      </w:pPr>
    </w:p>
    <w:p w:rsidR="00F545DB" w:rsidRPr="00F545DB" w:rsidRDefault="00F545DB" w:rsidP="00F545DB">
      <w:pPr>
        <w:rPr>
          <w:rFonts w:ascii="Arial" w:hAnsi="Arial" w:cs="Arial"/>
          <w:sz w:val="24"/>
          <w:szCs w:val="24"/>
        </w:rPr>
      </w:pPr>
    </w:p>
    <w:p w:rsidR="00F545DB" w:rsidRPr="00F545DB" w:rsidRDefault="00F545DB" w:rsidP="00F545DB">
      <w:pPr>
        <w:rPr>
          <w:rFonts w:ascii="Arial" w:hAnsi="Arial" w:cs="Arial"/>
          <w:sz w:val="24"/>
          <w:szCs w:val="24"/>
        </w:rPr>
      </w:pPr>
    </w:p>
    <w:p w:rsidR="00F545DB" w:rsidRPr="00F545DB" w:rsidRDefault="00F545DB" w:rsidP="00F545DB">
      <w:pPr>
        <w:rPr>
          <w:rFonts w:ascii="Arial" w:hAnsi="Arial" w:cs="Arial"/>
          <w:sz w:val="24"/>
          <w:szCs w:val="24"/>
        </w:rPr>
      </w:pPr>
      <w:r w:rsidRPr="00F545DB">
        <w:rPr>
          <w:rFonts w:ascii="Arial" w:hAnsi="Arial" w:cs="Arial"/>
          <w:sz w:val="24"/>
          <w:szCs w:val="24"/>
        </w:rPr>
        <w:t>Faculty Head</w:t>
      </w:r>
    </w:p>
    <w:p w:rsidR="00F545DB" w:rsidRPr="00F545DB" w:rsidRDefault="00F545DB" w:rsidP="00F545DB">
      <w:pPr>
        <w:rPr>
          <w:rFonts w:ascii="Arial" w:hAnsi="Arial" w:cs="Arial"/>
          <w:sz w:val="24"/>
          <w:szCs w:val="24"/>
        </w:rPr>
      </w:pPr>
    </w:p>
    <w:p w:rsidR="00F545DB" w:rsidRDefault="00F545DB" w:rsidP="00F545DB">
      <w:pPr>
        <w:rPr>
          <w:rFonts w:ascii="Arial" w:hAnsi="Arial" w:cs="Arial"/>
          <w:sz w:val="24"/>
          <w:szCs w:val="24"/>
        </w:rPr>
      </w:pPr>
    </w:p>
    <w:p w:rsidR="00F545DB" w:rsidRDefault="00F545DB" w:rsidP="00F545DB">
      <w:pPr>
        <w:rPr>
          <w:rFonts w:ascii="Arial" w:hAnsi="Arial" w:cs="Arial"/>
          <w:sz w:val="24"/>
          <w:szCs w:val="24"/>
        </w:rPr>
      </w:pPr>
    </w:p>
    <w:p w:rsidR="00F545DB" w:rsidRPr="00F545DB" w:rsidRDefault="00F545DB" w:rsidP="00F545DB">
      <w:pPr>
        <w:rPr>
          <w:rFonts w:ascii="Arial" w:hAnsi="Arial" w:cs="Arial"/>
          <w:sz w:val="24"/>
          <w:szCs w:val="24"/>
        </w:rPr>
      </w:pPr>
    </w:p>
    <w:p w:rsidR="00F545DB" w:rsidRPr="00F545DB" w:rsidRDefault="00F545DB" w:rsidP="00F545DB">
      <w:pPr>
        <w:rPr>
          <w:rFonts w:ascii="Arial" w:hAnsi="Arial" w:cs="Arial"/>
          <w:sz w:val="24"/>
          <w:szCs w:val="24"/>
        </w:rPr>
      </w:pPr>
      <w:r w:rsidRPr="00F545DB">
        <w:rPr>
          <w:rFonts w:ascii="Arial" w:hAnsi="Arial" w:cs="Arial"/>
          <w:sz w:val="24"/>
          <w:szCs w:val="24"/>
        </w:rPr>
        <w:t>Cut here and return</w:t>
      </w:r>
    </w:p>
    <w:p w:rsidR="00F545DB" w:rsidRPr="00F545DB" w:rsidRDefault="00F545DB" w:rsidP="00F545DB">
      <w:pPr>
        <w:rPr>
          <w:rFonts w:ascii="Arial" w:hAnsi="Arial" w:cs="Arial"/>
          <w:sz w:val="24"/>
          <w:szCs w:val="24"/>
        </w:rPr>
      </w:pPr>
      <w:r w:rsidRPr="00F545DB">
        <w:rPr>
          <w:rFonts w:ascii="Arial" w:hAnsi="Arial" w:cs="Arial"/>
          <w:sz w:val="24"/>
          <w:szCs w:val="24"/>
        </w:rPr>
        <w:t>- - - - - - - - - - - - - - - - - - - - - - - - - - - - - - - - - - - - - -- - - - - - - - - - - - - - - - - - -</w:t>
      </w:r>
    </w:p>
    <w:p w:rsidR="00F545DB" w:rsidRPr="00F545DB" w:rsidRDefault="00F545DB" w:rsidP="00F545DB">
      <w:pPr>
        <w:rPr>
          <w:rFonts w:ascii="Arial" w:hAnsi="Arial" w:cs="Arial"/>
          <w:sz w:val="24"/>
          <w:szCs w:val="24"/>
        </w:rPr>
      </w:pPr>
      <w:r w:rsidRPr="00F545DB">
        <w:rPr>
          <w:rFonts w:ascii="Arial" w:hAnsi="Arial" w:cs="Arial"/>
          <w:sz w:val="24"/>
          <w:szCs w:val="24"/>
        </w:rPr>
        <w:t>Parent/carer’s receipt:</w:t>
      </w:r>
    </w:p>
    <w:p w:rsidR="00F545DB" w:rsidRPr="00F545DB" w:rsidRDefault="00F545DB" w:rsidP="00F545DB">
      <w:pPr>
        <w:rPr>
          <w:rFonts w:ascii="Arial" w:hAnsi="Arial" w:cs="Arial"/>
          <w:sz w:val="24"/>
          <w:szCs w:val="24"/>
        </w:rPr>
      </w:pPr>
      <w:r w:rsidRPr="00F545DB">
        <w:rPr>
          <w:rFonts w:ascii="Arial" w:hAnsi="Arial" w:cs="Arial"/>
          <w:sz w:val="24"/>
          <w:szCs w:val="24"/>
        </w:rPr>
        <w:t>I have received your note about the failure to complete homework and will ensure that, in future, it is completed and returned to the class teacher on time.</w:t>
      </w:r>
    </w:p>
    <w:p w:rsidR="00F545DB" w:rsidRPr="00F545DB" w:rsidRDefault="00F545DB" w:rsidP="00F545DB">
      <w:pPr>
        <w:rPr>
          <w:rFonts w:ascii="Arial" w:hAnsi="Arial" w:cs="Arial"/>
          <w:sz w:val="24"/>
          <w:szCs w:val="24"/>
        </w:rPr>
      </w:pPr>
      <w:r w:rsidRPr="00F545DB">
        <w:rPr>
          <w:rFonts w:ascii="Arial" w:hAnsi="Arial" w:cs="Arial"/>
          <w:sz w:val="24"/>
          <w:szCs w:val="24"/>
        </w:rPr>
        <w:t>Parent/Carer’s signature____________________________________ Date___________</w:t>
      </w:r>
    </w:p>
    <w:p w:rsidR="00F545DB" w:rsidRDefault="00F545DB" w:rsidP="00F545DB">
      <w:r w:rsidRPr="00F545DB">
        <w:rPr>
          <w:rFonts w:ascii="Arial" w:hAnsi="Arial" w:cs="Arial"/>
          <w:sz w:val="24"/>
          <w:szCs w:val="24"/>
        </w:rPr>
        <w:t>Name of Student _____________________________________________</w:t>
      </w:r>
    </w:p>
    <w:p w:rsidR="00524065" w:rsidRPr="0078093F" w:rsidRDefault="00524065" w:rsidP="008C0479">
      <w:pPr>
        <w:autoSpaceDE w:val="0"/>
        <w:autoSpaceDN w:val="0"/>
        <w:adjustRightInd w:val="0"/>
        <w:rPr>
          <w:rFonts w:ascii="Arial" w:hAnsi="Arial" w:cs="Arial"/>
          <w:color w:val="auto"/>
          <w:sz w:val="24"/>
          <w:szCs w:val="24"/>
          <w:lang w:val="en-GB" w:eastAsia="en-US"/>
        </w:rPr>
      </w:pPr>
    </w:p>
    <w:sectPr w:rsidR="00524065" w:rsidRPr="0078093F" w:rsidSect="00C64912">
      <w:headerReference w:type="default" r:id="rId15"/>
      <w:footerReference w:type="default" r:id="rId16"/>
      <w:pgSz w:w="12240" w:h="15840"/>
      <w:pgMar w:top="1440" w:right="1800" w:bottom="1440" w:left="1800" w:header="720" w:footer="432" w:gutter="0"/>
      <w:pgBorders w:offsetFrom="page">
        <w:top w:val="double" w:sz="4" w:space="24" w:color="auto" w:shadow="1"/>
        <w:left w:val="double" w:sz="4" w:space="24" w:color="auto" w:shadow="1"/>
        <w:bottom w:val="double" w:sz="4" w:space="24" w:color="auto" w:shadow="1"/>
        <w:right w:val="double" w:sz="4" w:space="24" w:color="auto" w:shadow="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19" w:rsidRDefault="00253919">
      <w:r>
        <w:separator/>
      </w:r>
    </w:p>
  </w:endnote>
  <w:endnote w:type="continuationSeparator" w:id="0">
    <w:p w:rsidR="00253919" w:rsidRDefault="0025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28631"/>
      <w:docPartObj>
        <w:docPartGallery w:val="Page Numbers (Bottom of Page)"/>
        <w:docPartUnique/>
      </w:docPartObj>
    </w:sdtPr>
    <w:sdtEndPr>
      <w:rPr>
        <w:color w:val="7F7F7F" w:themeColor="background1" w:themeShade="7F"/>
        <w:spacing w:val="60"/>
      </w:rPr>
    </w:sdtEndPr>
    <w:sdtContent>
      <w:p w:rsidR="00912CA6" w:rsidRDefault="00912C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2BE6">
          <w:rPr>
            <w:noProof/>
          </w:rPr>
          <w:t>9</w:t>
        </w:r>
        <w:r>
          <w:rPr>
            <w:noProof/>
          </w:rPr>
          <w:fldChar w:fldCharType="end"/>
        </w:r>
        <w:r>
          <w:t xml:space="preserve"> | </w:t>
        </w:r>
        <w:r>
          <w:rPr>
            <w:color w:val="7F7F7F" w:themeColor="background1" w:themeShade="7F"/>
            <w:spacing w:val="60"/>
          </w:rPr>
          <w:t>Page</w:t>
        </w:r>
      </w:p>
    </w:sdtContent>
  </w:sdt>
  <w:p w:rsidR="00EB5BF9" w:rsidRPr="005371A8" w:rsidRDefault="00EB5BF9">
    <w:pPr>
      <w:pStyle w:val="Foo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19" w:rsidRDefault="00253919">
      <w:r>
        <w:separator/>
      </w:r>
    </w:p>
  </w:footnote>
  <w:footnote w:type="continuationSeparator" w:id="0">
    <w:p w:rsidR="00253919" w:rsidRDefault="00253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F9" w:rsidRDefault="00422BE6" w:rsidP="00AB0D34">
    <w:pPr>
      <w:pStyle w:val="Header"/>
    </w:pPr>
    <w:sdt>
      <w:sdtPr>
        <w:id w:val="8012713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AB0D34">
          <w:t xml:space="preserve">     </w:t>
        </w:r>
      </w:sdtContent>
    </w:sdt>
    <w:r w:rsidR="00C67932">
      <w:rPr>
        <w:noProof/>
        <w:lang w:val="en-GB" w:eastAsia="en-GB"/>
      </w:rPr>
      <mc:AlternateContent>
        <mc:Choice Requires="wps">
          <w:drawing>
            <wp:anchor distT="0" distB="0" distL="114300" distR="114300" simplePos="0" relativeHeight="251657216" behindDoc="0" locked="0" layoutInCell="1" allowOverlap="1" wp14:anchorId="2A5B081A" wp14:editId="0152893E">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4ABE2019" id="_x0000_t32" coordsize="21600,21600" o:spt="32" o:oned="t" path="m,l21600,21600e" filled="f">
              <v:path arrowok="t" fillok="f" o:connecttype="none"/>
              <o:lock v:ext="edit" shapetype="t"/>
            </v:shapetype>
            <v:shape id="AutoShape 9" o:spid="_x0000_s1026" type="#_x0000_t32" style="position:absolute;margin-left:0;margin-top:0;width:0;height:806.25pt;z-index:251657216;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fe8637 [3204]" strokeweight="1p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E62"/>
    <w:multiLevelType w:val="hybridMultilevel"/>
    <w:tmpl w:val="25A8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6354"/>
    <w:multiLevelType w:val="hybridMultilevel"/>
    <w:tmpl w:val="9E188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62D8"/>
    <w:multiLevelType w:val="hybridMultilevel"/>
    <w:tmpl w:val="2BA24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4" w15:restartNumberingAfterBreak="0">
    <w:nsid w:val="0CA9658B"/>
    <w:multiLevelType w:val="hybridMultilevel"/>
    <w:tmpl w:val="3A8A4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C3E24"/>
    <w:multiLevelType w:val="hybridMultilevel"/>
    <w:tmpl w:val="C680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D4111"/>
    <w:multiLevelType w:val="hybridMultilevel"/>
    <w:tmpl w:val="0792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8" w15:restartNumberingAfterBreak="0">
    <w:nsid w:val="227D5248"/>
    <w:multiLevelType w:val="hybridMultilevel"/>
    <w:tmpl w:val="C24C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02375"/>
    <w:multiLevelType w:val="hybridMultilevel"/>
    <w:tmpl w:val="F0B8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07DEC"/>
    <w:multiLevelType w:val="hybridMultilevel"/>
    <w:tmpl w:val="24EC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52627"/>
    <w:multiLevelType w:val="hybridMultilevel"/>
    <w:tmpl w:val="E3DC0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5B33B8"/>
    <w:multiLevelType w:val="hybridMultilevel"/>
    <w:tmpl w:val="C60434AA"/>
    <w:lvl w:ilvl="0" w:tplc="08090001">
      <w:start w:val="1"/>
      <w:numFmt w:val="bullet"/>
      <w:lvlText w:val=""/>
      <w:lvlJc w:val="left"/>
      <w:pPr>
        <w:ind w:left="720" w:hanging="360"/>
      </w:pPr>
      <w:rPr>
        <w:rFonts w:ascii="Symbol" w:hAnsi="Symbol" w:hint="default"/>
      </w:rPr>
    </w:lvl>
    <w:lvl w:ilvl="1" w:tplc="4454DB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42F9C"/>
    <w:multiLevelType w:val="hybridMultilevel"/>
    <w:tmpl w:val="0E24E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44401"/>
    <w:multiLevelType w:val="hybridMultilevel"/>
    <w:tmpl w:val="27F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E2F15"/>
    <w:multiLevelType w:val="hybridMultilevel"/>
    <w:tmpl w:val="60C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B08F8"/>
    <w:multiLevelType w:val="hybridMultilevel"/>
    <w:tmpl w:val="7FD0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36B3E"/>
    <w:multiLevelType w:val="hybridMultilevel"/>
    <w:tmpl w:val="E910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531AF"/>
    <w:multiLevelType w:val="hybridMultilevel"/>
    <w:tmpl w:val="AD1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B189E"/>
    <w:multiLevelType w:val="hybridMultilevel"/>
    <w:tmpl w:val="8700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C300E"/>
    <w:multiLevelType w:val="hybridMultilevel"/>
    <w:tmpl w:val="F57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14B13"/>
    <w:multiLevelType w:val="hybridMultilevel"/>
    <w:tmpl w:val="9EEC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942B5"/>
    <w:multiLevelType w:val="hybridMultilevel"/>
    <w:tmpl w:val="01E2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9B31C7"/>
    <w:multiLevelType w:val="hybridMultilevel"/>
    <w:tmpl w:val="4F4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7"/>
  </w:num>
  <w:num w:numId="5">
    <w:abstractNumId w:val="3"/>
  </w:num>
  <w:num w:numId="6">
    <w:abstractNumId w:val="7"/>
  </w:num>
  <w:num w:numId="7">
    <w:abstractNumId w:val="18"/>
  </w:num>
  <w:num w:numId="8">
    <w:abstractNumId w:val="2"/>
  </w:num>
  <w:num w:numId="9">
    <w:abstractNumId w:val="11"/>
  </w:num>
  <w:num w:numId="10">
    <w:abstractNumId w:val="5"/>
  </w:num>
  <w:num w:numId="11">
    <w:abstractNumId w:val="6"/>
  </w:num>
  <w:num w:numId="12">
    <w:abstractNumId w:val="21"/>
  </w:num>
  <w:num w:numId="13">
    <w:abstractNumId w:val="16"/>
  </w:num>
  <w:num w:numId="14">
    <w:abstractNumId w:val="22"/>
  </w:num>
  <w:num w:numId="15">
    <w:abstractNumId w:val="21"/>
  </w:num>
  <w:num w:numId="16">
    <w:abstractNumId w:val="16"/>
  </w:num>
  <w:num w:numId="17">
    <w:abstractNumId w:val="22"/>
  </w:num>
  <w:num w:numId="18">
    <w:abstractNumId w:val="8"/>
  </w:num>
  <w:num w:numId="19">
    <w:abstractNumId w:val="19"/>
  </w:num>
  <w:num w:numId="20">
    <w:abstractNumId w:val="0"/>
  </w:num>
  <w:num w:numId="21">
    <w:abstractNumId w:val="10"/>
  </w:num>
  <w:num w:numId="22">
    <w:abstractNumId w:val="9"/>
  </w:num>
  <w:num w:numId="23">
    <w:abstractNumId w:val="12"/>
  </w:num>
  <w:num w:numId="24">
    <w:abstractNumId w:val="15"/>
  </w:num>
  <w:num w:numId="25">
    <w:abstractNumId w:val="23"/>
  </w:num>
  <w:num w:numId="26">
    <w:abstractNumId w:val="20"/>
  </w:num>
  <w:num w:numId="27">
    <w:abstractNumId w:val="14"/>
  </w:num>
  <w:num w:numId="28">
    <w:abstractNumId w:val="1"/>
  </w:num>
  <w:num w:numId="29">
    <w:abstractNumId w:val="13"/>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31"/>
    <w:rsid w:val="00020881"/>
    <w:rsid w:val="00026F15"/>
    <w:rsid w:val="0006765D"/>
    <w:rsid w:val="00077F7C"/>
    <w:rsid w:val="00080031"/>
    <w:rsid w:val="000907CD"/>
    <w:rsid w:val="000C3614"/>
    <w:rsid w:val="00123939"/>
    <w:rsid w:val="00187F50"/>
    <w:rsid w:val="00194AE8"/>
    <w:rsid w:val="001A5A5A"/>
    <w:rsid w:val="001B5B9D"/>
    <w:rsid w:val="001F0966"/>
    <w:rsid w:val="00200CB2"/>
    <w:rsid w:val="00253919"/>
    <w:rsid w:val="00263AE4"/>
    <w:rsid w:val="002A55CF"/>
    <w:rsid w:val="002B7B13"/>
    <w:rsid w:val="0033084D"/>
    <w:rsid w:val="00352998"/>
    <w:rsid w:val="00385ADC"/>
    <w:rsid w:val="00390684"/>
    <w:rsid w:val="003925F6"/>
    <w:rsid w:val="003B2943"/>
    <w:rsid w:val="003C0E80"/>
    <w:rsid w:val="003C5432"/>
    <w:rsid w:val="003F39E9"/>
    <w:rsid w:val="0041076A"/>
    <w:rsid w:val="00411F88"/>
    <w:rsid w:val="00422BE6"/>
    <w:rsid w:val="00432286"/>
    <w:rsid w:val="00441B5F"/>
    <w:rsid w:val="00454D6A"/>
    <w:rsid w:val="00465A9A"/>
    <w:rsid w:val="00471E2F"/>
    <w:rsid w:val="004A592D"/>
    <w:rsid w:val="004B5F21"/>
    <w:rsid w:val="005053AF"/>
    <w:rsid w:val="005104CD"/>
    <w:rsid w:val="00524065"/>
    <w:rsid w:val="005371A8"/>
    <w:rsid w:val="00542D9C"/>
    <w:rsid w:val="00561BAC"/>
    <w:rsid w:val="00573445"/>
    <w:rsid w:val="005A151D"/>
    <w:rsid w:val="005E2A9B"/>
    <w:rsid w:val="00664D95"/>
    <w:rsid w:val="006F45D1"/>
    <w:rsid w:val="007060C8"/>
    <w:rsid w:val="007529CC"/>
    <w:rsid w:val="0078093F"/>
    <w:rsid w:val="007936AF"/>
    <w:rsid w:val="007C646C"/>
    <w:rsid w:val="0085130C"/>
    <w:rsid w:val="0087231B"/>
    <w:rsid w:val="008A4C7E"/>
    <w:rsid w:val="008A7F3F"/>
    <w:rsid w:val="008C0479"/>
    <w:rsid w:val="008C6E61"/>
    <w:rsid w:val="008E7AC3"/>
    <w:rsid w:val="00903695"/>
    <w:rsid w:val="00912CA6"/>
    <w:rsid w:val="00920FE5"/>
    <w:rsid w:val="00986CF1"/>
    <w:rsid w:val="00995B9F"/>
    <w:rsid w:val="009C1BA2"/>
    <w:rsid w:val="009D1355"/>
    <w:rsid w:val="00A222DA"/>
    <w:rsid w:val="00A33BAE"/>
    <w:rsid w:val="00A37568"/>
    <w:rsid w:val="00A63B7B"/>
    <w:rsid w:val="00A65EA1"/>
    <w:rsid w:val="00AB0AC3"/>
    <w:rsid w:val="00AB0D34"/>
    <w:rsid w:val="00AE691D"/>
    <w:rsid w:val="00B23964"/>
    <w:rsid w:val="00B61FCE"/>
    <w:rsid w:val="00B90B28"/>
    <w:rsid w:val="00BB2F4B"/>
    <w:rsid w:val="00BB5BAC"/>
    <w:rsid w:val="00BC2A3C"/>
    <w:rsid w:val="00C37D2A"/>
    <w:rsid w:val="00C64912"/>
    <w:rsid w:val="00C67932"/>
    <w:rsid w:val="00C74006"/>
    <w:rsid w:val="00CA2EE3"/>
    <w:rsid w:val="00CB11DD"/>
    <w:rsid w:val="00CB6855"/>
    <w:rsid w:val="00CB6C5F"/>
    <w:rsid w:val="00D146FB"/>
    <w:rsid w:val="00D34CD3"/>
    <w:rsid w:val="00D60DBF"/>
    <w:rsid w:val="00D90F9C"/>
    <w:rsid w:val="00DC0543"/>
    <w:rsid w:val="00DC5247"/>
    <w:rsid w:val="00E2094E"/>
    <w:rsid w:val="00E23A99"/>
    <w:rsid w:val="00E97EEF"/>
    <w:rsid w:val="00EB5BF9"/>
    <w:rsid w:val="00EB793D"/>
    <w:rsid w:val="00F519D1"/>
    <w:rsid w:val="00F545DB"/>
    <w:rsid w:val="00FE7451"/>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52C0D88-B278-4436-B3C2-4430E56F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outlineLvl w:val="5"/>
    </w:pPr>
    <w:rPr>
      <w:b/>
      <w:color w:val="E65B01" w:themeColor="accent1" w:themeShade="BF"/>
    </w:rPr>
  </w:style>
  <w:style w:type="paragraph" w:styleId="Heading7">
    <w:name w:val="heading 7"/>
    <w:basedOn w:val="Normal"/>
    <w:next w:val="Normal"/>
    <w:link w:val="Heading7Char"/>
    <w:uiPriority w:val="9"/>
    <w:semiHidden/>
    <w:unhideWhenUsed/>
    <w:qFormat/>
    <w:pPr>
      <w:outlineLvl w:val="6"/>
    </w:pPr>
    <w:rPr>
      <w:b/>
      <w:i/>
      <w:color w:val="E65B01" w:themeColor="accent1" w:themeShade="BF"/>
    </w:rPr>
  </w:style>
  <w:style w:type="paragraph" w:styleId="Heading8">
    <w:name w:val="heading 8"/>
    <w:basedOn w:val="Normal"/>
    <w:next w:val="Normal"/>
    <w:link w:val="Heading8Char"/>
    <w:uiPriority w:val="9"/>
    <w:semiHidden/>
    <w:unhideWhenUsed/>
    <w:qFormat/>
    <w:pPr>
      <w:outlineLvl w:val="7"/>
    </w:pPr>
    <w:rPr>
      <w:b/>
      <w:color w:val="3667C3" w:themeColor="accent2" w:themeShade="BF"/>
    </w:rPr>
  </w:style>
  <w:style w:type="paragraph" w:styleId="Heading9">
    <w:name w:val="heading 9"/>
    <w:basedOn w:val="Normal"/>
    <w:next w:val="Normal"/>
    <w:link w:val="Heading9Char"/>
    <w:uiPriority w:val="9"/>
    <w:semiHidden/>
    <w:unhideWhenUsed/>
    <w:qFormat/>
    <w:pPr>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39"/>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F39E9"/>
    <w:pPr>
      <w:spacing w:before="100" w:beforeAutospacing="1" w:after="100" w:afterAutospacing="1"/>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6262">
      <w:bodyDiv w:val="1"/>
      <w:marLeft w:val="0"/>
      <w:marRight w:val="0"/>
      <w:marTop w:val="0"/>
      <w:marBottom w:val="0"/>
      <w:divBdr>
        <w:top w:val="none" w:sz="0" w:space="0" w:color="auto"/>
        <w:left w:val="none" w:sz="0" w:space="0" w:color="auto"/>
        <w:bottom w:val="none" w:sz="0" w:space="0" w:color="auto"/>
        <w:right w:val="none" w:sz="0" w:space="0" w:color="auto"/>
      </w:divBdr>
    </w:div>
    <w:div w:id="575634518">
      <w:bodyDiv w:val="1"/>
      <w:marLeft w:val="0"/>
      <w:marRight w:val="0"/>
      <w:marTop w:val="0"/>
      <w:marBottom w:val="0"/>
      <w:divBdr>
        <w:top w:val="none" w:sz="0" w:space="0" w:color="auto"/>
        <w:left w:val="none" w:sz="0" w:space="0" w:color="auto"/>
        <w:bottom w:val="none" w:sz="0" w:space="0" w:color="auto"/>
        <w:right w:val="none" w:sz="0" w:space="0" w:color="auto"/>
      </w:divBdr>
    </w:div>
    <w:div w:id="15556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ogle.co.uk/url?sa=i&amp;rct=j&amp;q=&amp;esrc=s&amp;frm=1&amp;source=images&amp;cd=&amp;cad=rja&amp;uact=8&amp;ved=0CAcQjRxqFQoTCJrnvIzqxscCFQU7GgodP3sImw&amp;url=https://twitter.com/auchenharvie&amp;ei=t7vdVdqvCIX2aL_2odgJ&amp;psig=AFQjCNHT78QieGM8eA8o3bGOO-P9FVWIHA&amp;ust=144068126945533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dellletizia\AppData\Roaming\Microsoft\Templates\Report%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5439F7F6134E41961BC026CBACE3C2"/>
        <w:category>
          <w:name w:val="General"/>
          <w:gallery w:val="placeholder"/>
        </w:category>
        <w:types>
          <w:type w:val="bbPlcHdr"/>
        </w:types>
        <w:behaviors>
          <w:behavior w:val="content"/>
        </w:behaviors>
        <w:guid w:val="{B9EA1DDE-CA1A-4FA7-B363-566CB16B1334}"/>
      </w:docPartPr>
      <w:docPartBody>
        <w:p w:rsidR="009E2ACB" w:rsidRDefault="003C4AD6">
          <w:pPr>
            <w:pStyle w:val="FE5439F7F6134E41961BC026CBACE3C2"/>
          </w:pPr>
          <w:r>
            <w:rPr>
              <w:rFonts w:asciiTheme="majorHAnsi" w:eastAsiaTheme="majorEastAsia" w:hAnsiTheme="majorHAnsi" w:cstheme="majorBidi"/>
              <w:smallCaps/>
              <w:color w:val="833C0B" w:themeColor="accent2" w:themeShade="80"/>
              <w:spacing w:val="20"/>
              <w:sz w:val="56"/>
              <w:szCs w:val="5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D6"/>
    <w:rsid w:val="000A1555"/>
    <w:rsid w:val="002929BB"/>
    <w:rsid w:val="00383690"/>
    <w:rsid w:val="003C4A36"/>
    <w:rsid w:val="003C4AD6"/>
    <w:rsid w:val="00511391"/>
    <w:rsid w:val="006F1E70"/>
    <w:rsid w:val="00743696"/>
    <w:rsid w:val="007B035E"/>
    <w:rsid w:val="0084661F"/>
    <w:rsid w:val="009E2ACB"/>
    <w:rsid w:val="00A51327"/>
    <w:rsid w:val="00FE17B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spacing w:before="360" w:after="40"/>
      <w:outlineLvl w:val="0"/>
    </w:pPr>
    <w:rPr>
      <w:rFonts w:asciiTheme="majorHAnsi" w:eastAsiaTheme="minorHAnsi" w:hAnsiTheme="majorHAnsi" w:cstheme="minorHAnsi"/>
      <w:smallCaps/>
      <w:color w:val="323E4F" w:themeColor="text2" w:themeShade="BF"/>
      <w:spacing w:val="5"/>
      <w:sz w:val="32"/>
      <w:szCs w:val="32"/>
      <w:lang w:val="en-US" w:eastAsia="ja-JP"/>
    </w:rPr>
  </w:style>
  <w:style w:type="paragraph" w:styleId="Heading2">
    <w:name w:val="heading 2"/>
    <w:basedOn w:val="Normal"/>
    <w:next w:val="Normal"/>
    <w:link w:val="Heading2Char"/>
    <w:uiPriority w:val="9"/>
    <w:unhideWhenUsed/>
    <w:qFormat/>
    <w:pPr>
      <w:spacing w:after="0"/>
      <w:outlineLvl w:val="1"/>
    </w:pPr>
    <w:rPr>
      <w:rFonts w:asciiTheme="majorHAnsi" w:eastAsiaTheme="minorHAnsi" w:hAnsiTheme="majorHAnsi" w:cstheme="minorHAnsi"/>
      <w:color w:val="323E4F" w:themeColor="text2"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83A00DBF04D68BC5DBC7A2F6C3E82">
    <w:name w:val="1E783A00DBF04D68BC5DBC7A2F6C3E82"/>
  </w:style>
  <w:style w:type="paragraph" w:customStyle="1" w:styleId="7D724CA9D0A040969C7208601481755A">
    <w:name w:val="7D724CA9D0A040969C7208601481755A"/>
  </w:style>
  <w:style w:type="character" w:customStyle="1" w:styleId="Heading1Char">
    <w:name w:val="Heading 1 Char"/>
    <w:basedOn w:val="DefaultParagraphFont"/>
    <w:link w:val="Heading1"/>
    <w:uiPriority w:val="1"/>
    <w:rPr>
      <w:rFonts w:asciiTheme="majorHAnsi" w:eastAsiaTheme="minorHAnsi" w:hAnsiTheme="majorHAnsi" w:cstheme="minorHAnsi"/>
      <w:smallCaps/>
      <w:color w:val="323E4F" w:themeColor="text2" w:themeShade="BF"/>
      <w:spacing w:val="5"/>
      <w:sz w:val="32"/>
      <w:szCs w:val="32"/>
      <w:lang w:val="en-US" w:eastAsia="ja-JP"/>
    </w:rPr>
  </w:style>
  <w:style w:type="character" w:customStyle="1" w:styleId="Heading2Char">
    <w:name w:val="Heading 2 Char"/>
    <w:basedOn w:val="DefaultParagraphFont"/>
    <w:link w:val="Heading2"/>
    <w:uiPriority w:val="9"/>
    <w:rPr>
      <w:rFonts w:asciiTheme="majorHAnsi" w:eastAsiaTheme="minorHAnsi" w:hAnsiTheme="majorHAnsi" w:cstheme="minorHAnsi"/>
      <w:color w:val="323E4F" w:themeColor="text2" w:themeShade="BF"/>
      <w:sz w:val="28"/>
      <w:szCs w:val="28"/>
      <w:lang w:val="en-US" w:eastAsia="ja-JP"/>
    </w:rPr>
  </w:style>
  <w:style w:type="paragraph" w:customStyle="1" w:styleId="7F320B65089847ECACE8CAE08C53666C">
    <w:name w:val="7F320B65089847ECACE8CAE08C53666C"/>
  </w:style>
  <w:style w:type="paragraph" w:customStyle="1" w:styleId="FE5439F7F6134E41961BC026CBACE3C2">
    <w:name w:val="FE5439F7F6134E41961BC026CBACE3C2"/>
  </w:style>
  <w:style w:type="paragraph" w:customStyle="1" w:styleId="31ACC0890C7947EE93BFD1E2712C4471">
    <w:name w:val="31ACC0890C7947EE93BFD1E2712C4471"/>
  </w:style>
  <w:style w:type="paragraph" w:customStyle="1" w:styleId="D9B2C1CCBA6B4185B84D3BE53DB85B0C">
    <w:name w:val="D9B2C1CCBA6B4185B84D3BE53DB85B0C"/>
  </w:style>
  <w:style w:type="paragraph" w:customStyle="1" w:styleId="2CBFC17E236E4453892C6AFB31C166BD">
    <w:name w:val="2CBFC17E236E4453892C6AFB31C166BD"/>
    <w:rsid w:val="00383690"/>
    <w:pPr>
      <w:spacing w:after="160" w:line="259" w:lineRule="auto"/>
    </w:pPr>
    <w:rPr>
      <w:lang w:eastAsia="zh-TW"/>
    </w:rPr>
  </w:style>
  <w:style w:type="paragraph" w:customStyle="1" w:styleId="3B98CE054BF940BF9A5DCAA15C2B107B">
    <w:name w:val="3B98CE054BF940BF9A5DCAA15C2B107B"/>
    <w:rsid w:val="00A513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August  2018</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4EA325FA-6630-434F-B829-BF555E58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(Oriel theme)</Template>
  <TotalTime>157</TotalTime>
  <Pages>12</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HOMEWORK Policy</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subject>Auchenharvie Academy</dc:subject>
  <dc:creator>Letizia Riddell</dc:creator>
  <cp:lastModifiedBy>Callum Johnston</cp:lastModifiedBy>
  <cp:revision>28</cp:revision>
  <cp:lastPrinted>2018-05-11T08:53:00Z</cp:lastPrinted>
  <dcterms:created xsi:type="dcterms:W3CDTF">2017-10-24T07:29:00Z</dcterms:created>
  <dcterms:modified xsi:type="dcterms:W3CDTF">2018-06-25T09:21:00Z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