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58FE" w14:textId="2C5D092F" w:rsidR="00EB333B" w:rsidRDefault="00EB333B" w:rsidP="00EA43AE">
      <w:pPr>
        <w:pStyle w:val="Title"/>
      </w:pPr>
      <w:bookmarkStart w:id="0" w:name="_GoBack"/>
      <w:bookmarkEnd w:id="0"/>
      <w:r>
        <w:t>FREE GAELIC CLASSES FOR PARENTS</w:t>
      </w:r>
    </w:p>
    <w:p w14:paraId="4F5FD4C2" w14:textId="77777777" w:rsidR="008A7A65" w:rsidRPr="008A7A65" w:rsidRDefault="008A7A65" w:rsidP="008A7A65"/>
    <w:p w14:paraId="71348FE6" w14:textId="5F452690" w:rsidR="00EB333B" w:rsidRDefault="008A7A65">
      <w:pPr>
        <w:rPr>
          <w:sz w:val="24"/>
          <w:szCs w:val="24"/>
        </w:rPr>
      </w:pPr>
      <w:r w:rsidRPr="00196BAD">
        <w:rPr>
          <w:sz w:val="24"/>
          <w:szCs w:val="24"/>
        </w:rPr>
        <w:t>With the support of Bòrd na Gàidhlig,</w:t>
      </w:r>
      <w:r w:rsidR="00EB333B" w:rsidRPr="00196BAD">
        <w:rPr>
          <w:sz w:val="24"/>
          <w:szCs w:val="24"/>
        </w:rPr>
        <w:t xml:space="preserve"> UHI North, West and Hebrides (UHI NWH)</w:t>
      </w:r>
      <w:r w:rsidRPr="00196BAD">
        <w:rPr>
          <w:sz w:val="24"/>
          <w:szCs w:val="24"/>
        </w:rPr>
        <w:t xml:space="preserve"> is offering the following Gaelic-language learning courses </w:t>
      </w:r>
      <w:r w:rsidRPr="00196BAD">
        <w:rPr>
          <w:b/>
          <w:bCs/>
          <w:sz w:val="24"/>
          <w:szCs w:val="24"/>
        </w:rPr>
        <w:t>free</w:t>
      </w:r>
      <w:r w:rsidRPr="00196BAD">
        <w:rPr>
          <w:sz w:val="24"/>
          <w:szCs w:val="24"/>
        </w:rPr>
        <w:t xml:space="preserve"> to the parents and carers of children in Gaelic-medium education</w:t>
      </w:r>
      <w:r w:rsidR="00EB333B" w:rsidRPr="00196BAD">
        <w:rPr>
          <w:sz w:val="24"/>
          <w:szCs w:val="24"/>
        </w:rPr>
        <w:t>.</w:t>
      </w:r>
    </w:p>
    <w:p w14:paraId="0B2F2B11" w14:textId="77777777" w:rsidR="00EC7478" w:rsidRDefault="00EC7478" w:rsidP="00EC7478">
      <w:pPr>
        <w:pStyle w:val="Heading1"/>
      </w:pPr>
      <w:r>
        <w:t>Online courses:</w:t>
      </w:r>
    </w:p>
    <w:p w14:paraId="2B93DEF4" w14:textId="77777777" w:rsidR="00EC7478" w:rsidRDefault="00EC7478" w:rsidP="00EC7478">
      <w:pPr>
        <w:pStyle w:val="Heading3"/>
      </w:pPr>
      <w:proofErr w:type="spellStart"/>
      <w:r w:rsidRPr="00AB590A">
        <w:t>Ùlpan</w:t>
      </w:r>
      <w:proofErr w:type="spellEnd"/>
      <w:r w:rsidRPr="00AB590A">
        <w:t>: Beginners</w:t>
      </w:r>
    </w:p>
    <w:p w14:paraId="62DCFDD2" w14:textId="77777777" w:rsidR="00EC7478" w:rsidRDefault="00EC7478" w:rsidP="00EC7478">
      <w:pPr>
        <w:rPr>
          <w:sz w:val="24"/>
          <w:szCs w:val="24"/>
        </w:rPr>
      </w:pPr>
      <w:r>
        <w:rPr>
          <w:sz w:val="24"/>
          <w:szCs w:val="24"/>
        </w:rPr>
        <w:t>Mondays and Wednesdays, 1700-1830.</w:t>
      </w:r>
    </w:p>
    <w:p w14:paraId="1AD94DAD" w14:textId="57809A1C" w:rsidR="00EC7478" w:rsidRPr="00AB590A" w:rsidRDefault="00EC7478" w:rsidP="00EC7478">
      <w:pPr>
        <w:rPr>
          <w:sz w:val="24"/>
          <w:szCs w:val="24"/>
        </w:rPr>
      </w:pPr>
      <w:r>
        <w:rPr>
          <w:sz w:val="24"/>
          <w:szCs w:val="24"/>
        </w:rPr>
        <w:t>Starts Monday 30</w:t>
      </w:r>
      <w:r w:rsidRPr="00B35B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</w:p>
    <w:p w14:paraId="1D85A384" w14:textId="77777777" w:rsidR="00EC7478" w:rsidRDefault="00EC7478" w:rsidP="00EC7478">
      <w:pPr>
        <w:pStyle w:val="Heading3"/>
      </w:pPr>
      <w:r w:rsidRPr="00AB590A">
        <w:t xml:space="preserve">Sgilean Cànain: </w:t>
      </w:r>
    </w:p>
    <w:p w14:paraId="2ADEC53D" w14:textId="77777777" w:rsidR="00EC7478" w:rsidRDefault="00EC7478" w:rsidP="00EC7478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AB590A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Gaelic speakers who </w:t>
      </w:r>
      <w:r w:rsidRPr="00AB590A">
        <w:rPr>
          <w:sz w:val="24"/>
          <w:szCs w:val="24"/>
        </w:rPr>
        <w:t>wish to improve their language skills.</w:t>
      </w:r>
    </w:p>
    <w:p w14:paraId="3F41772C" w14:textId="77777777" w:rsidR="00EC7478" w:rsidRDefault="00EC7478" w:rsidP="00EC7478">
      <w:pPr>
        <w:rPr>
          <w:sz w:val="24"/>
          <w:szCs w:val="24"/>
        </w:rPr>
      </w:pPr>
      <w:r>
        <w:rPr>
          <w:sz w:val="24"/>
          <w:szCs w:val="24"/>
        </w:rPr>
        <w:t>Wednesdays, 1215-1315</w:t>
      </w:r>
    </w:p>
    <w:p w14:paraId="4D85ADCC" w14:textId="77777777" w:rsidR="00EC7478" w:rsidRDefault="00EC7478" w:rsidP="00EC7478">
      <w:pPr>
        <w:rPr>
          <w:sz w:val="24"/>
          <w:szCs w:val="24"/>
        </w:rPr>
      </w:pPr>
      <w:r>
        <w:rPr>
          <w:sz w:val="24"/>
          <w:szCs w:val="24"/>
        </w:rPr>
        <w:t>Starts Wednesday 1</w:t>
      </w:r>
      <w:r w:rsidRPr="0091786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November.</w:t>
      </w:r>
    </w:p>
    <w:p w14:paraId="03DCA8D3" w14:textId="77777777" w:rsidR="007751CC" w:rsidRDefault="007751CC" w:rsidP="00EC7478">
      <w:pPr>
        <w:rPr>
          <w:sz w:val="24"/>
          <w:szCs w:val="24"/>
        </w:rPr>
      </w:pPr>
    </w:p>
    <w:p w14:paraId="1C694AA5" w14:textId="77777777" w:rsidR="00EC7478" w:rsidRDefault="00EC7478" w:rsidP="00EC7478">
      <w:pPr>
        <w:pStyle w:val="Heading1"/>
      </w:pPr>
      <w:r>
        <w:t>Face-to face courses:</w:t>
      </w:r>
    </w:p>
    <w:p w14:paraId="0E616620" w14:textId="77777777" w:rsidR="00EC7478" w:rsidRDefault="00EC7478" w:rsidP="00EC7478">
      <w:pPr>
        <w:pStyle w:val="Heading3"/>
      </w:pPr>
      <w:r w:rsidRPr="00AB590A">
        <w:t>Speak Gaelic: Beginners (</w:t>
      </w:r>
      <w:r>
        <w:t>A1)</w:t>
      </w:r>
    </w:p>
    <w:p w14:paraId="4997865B" w14:textId="77777777" w:rsidR="00EC7478" w:rsidRDefault="00EC7478" w:rsidP="00EC7478">
      <w:pPr>
        <w:rPr>
          <w:sz w:val="24"/>
          <w:szCs w:val="24"/>
        </w:rPr>
      </w:pPr>
      <w:r>
        <w:rPr>
          <w:sz w:val="24"/>
          <w:szCs w:val="24"/>
        </w:rPr>
        <w:t>Stornoway campus, Tuesdays and Thursdays 1700-1830.</w:t>
      </w:r>
    </w:p>
    <w:p w14:paraId="550A3BC1" w14:textId="77777777" w:rsidR="00EC7478" w:rsidRDefault="00EC7478" w:rsidP="00EC7478">
      <w:pPr>
        <w:rPr>
          <w:sz w:val="24"/>
          <w:szCs w:val="24"/>
        </w:rPr>
      </w:pPr>
      <w:r>
        <w:rPr>
          <w:sz w:val="24"/>
          <w:szCs w:val="24"/>
        </w:rPr>
        <w:t>Starts Tuesday 31</w:t>
      </w:r>
      <w:r w:rsidRPr="00D153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</w:t>
      </w:r>
    </w:p>
    <w:p w14:paraId="04A34E22" w14:textId="77777777" w:rsidR="00EC7478" w:rsidRDefault="00EC7478" w:rsidP="00EC74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Benbecula</w:t>
      </w:r>
      <w:proofErr w:type="spellEnd"/>
      <w:r>
        <w:rPr>
          <w:sz w:val="24"/>
          <w:szCs w:val="24"/>
        </w:rPr>
        <w:t xml:space="preserve"> centre</w:t>
      </w:r>
    </w:p>
    <w:p w14:paraId="07F91ADD" w14:textId="77777777" w:rsidR="00EC7478" w:rsidRDefault="00EC7478" w:rsidP="00EC7478">
      <w:pPr>
        <w:rPr>
          <w:sz w:val="24"/>
          <w:szCs w:val="24"/>
        </w:rPr>
      </w:pPr>
      <w:r>
        <w:rPr>
          <w:sz w:val="24"/>
          <w:szCs w:val="24"/>
        </w:rPr>
        <w:t>Starts Tuesday 31</w:t>
      </w:r>
      <w:r w:rsidRPr="001B097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</w:t>
      </w:r>
    </w:p>
    <w:p w14:paraId="7A883FB6" w14:textId="77777777" w:rsidR="00EC7478" w:rsidRDefault="00EC7478" w:rsidP="00EC7478">
      <w:pPr>
        <w:rPr>
          <w:sz w:val="24"/>
          <w:szCs w:val="24"/>
        </w:rPr>
      </w:pPr>
    </w:p>
    <w:p w14:paraId="5801287E" w14:textId="77777777" w:rsidR="00EC7478" w:rsidRDefault="00EC7478" w:rsidP="00EC7478">
      <w:pPr>
        <w:rPr>
          <w:sz w:val="24"/>
          <w:szCs w:val="24"/>
        </w:rPr>
      </w:pPr>
      <w:r w:rsidRPr="00F14FD5">
        <w:rPr>
          <w:rStyle w:val="Heading3Char"/>
        </w:rPr>
        <w:t>Speak Gaelic: Beginners (A2</w:t>
      </w:r>
      <w:r>
        <w:rPr>
          <w:sz w:val="24"/>
          <w:szCs w:val="24"/>
        </w:rPr>
        <w:t>)</w:t>
      </w:r>
    </w:p>
    <w:p w14:paraId="3F7B61E2" w14:textId="77777777" w:rsidR="00EC7478" w:rsidRDefault="00EC7478" w:rsidP="00EC7478">
      <w:pPr>
        <w:rPr>
          <w:sz w:val="24"/>
          <w:szCs w:val="24"/>
        </w:rPr>
      </w:pPr>
      <w:r>
        <w:rPr>
          <w:sz w:val="24"/>
          <w:szCs w:val="24"/>
        </w:rPr>
        <w:t>Barra centre</w:t>
      </w:r>
    </w:p>
    <w:p w14:paraId="7B66FB75" w14:textId="77777777" w:rsidR="00EC7478" w:rsidRDefault="00EC7478" w:rsidP="00EC7478">
      <w:pPr>
        <w:rPr>
          <w:sz w:val="24"/>
          <w:szCs w:val="24"/>
        </w:rPr>
      </w:pPr>
      <w:r>
        <w:rPr>
          <w:sz w:val="24"/>
          <w:szCs w:val="24"/>
        </w:rPr>
        <w:t>Starts week beginning 30</w:t>
      </w:r>
      <w:r w:rsidRPr="003166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October.</w:t>
      </w:r>
    </w:p>
    <w:p w14:paraId="38C9A7F9" w14:textId="77777777" w:rsidR="00EC7478" w:rsidRPr="008A7A65" w:rsidRDefault="00EC7478" w:rsidP="00EC7478"/>
    <w:p w14:paraId="2B3DC7A9" w14:textId="77777777" w:rsidR="00EC7478" w:rsidRDefault="00EC7478" w:rsidP="00EC7478">
      <w:r>
        <w:t xml:space="preserve">For more information on class times and locations, please contact </w:t>
      </w:r>
      <w:hyperlink r:id="rId9" w:history="1">
        <w:r w:rsidRPr="00FA728A">
          <w:rPr>
            <w:rStyle w:val="Hyperlink"/>
          </w:rPr>
          <w:t>info.nwh@uhi.ac.uk</w:t>
        </w:r>
      </w:hyperlink>
    </w:p>
    <w:p w14:paraId="33BE7360" w14:textId="77777777" w:rsidR="00EB333B" w:rsidRDefault="00EB333B"/>
    <w:p w14:paraId="5952A133" w14:textId="77777777" w:rsidR="00EB333B" w:rsidRDefault="00EB333B"/>
    <w:sectPr w:rsidR="00EB333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699F" w14:textId="77777777" w:rsidR="0045089F" w:rsidRDefault="0045089F" w:rsidP="0045089F">
      <w:pPr>
        <w:spacing w:after="0" w:line="240" w:lineRule="auto"/>
      </w:pPr>
      <w:r>
        <w:separator/>
      </w:r>
    </w:p>
  </w:endnote>
  <w:endnote w:type="continuationSeparator" w:id="0">
    <w:p w14:paraId="5CC8BB51" w14:textId="77777777" w:rsidR="0045089F" w:rsidRDefault="0045089F" w:rsidP="0045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D2FD" w14:textId="2F111025" w:rsidR="0045089F" w:rsidRDefault="0045089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A51E21" wp14:editId="13EF9E5E">
          <wp:simplePos x="0" y="0"/>
          <wp:positionH relativeFrom="column">
            <wp:posOffset>2633240</wp:posOffset>
          </wp:positionH>
          <wp:positionV relativeFrom="page">
            <wp:posOffset>9523650</wp:posOffset>
          </wp:positionV>
          <wp:extent cx="3352800" cy="300355"/>
          <wp:effectExtent l="0" t="0" r="0" b="4445"/>
          <wp:wrapTight wrapText="bothSides">
            <wp:wrapPolygon edited="0">
              <wp:start x="0" y="0"/>
              <wp:lineTo x="0" y="19180"/>
              <wp:lineTo x="368" y="20550"/>
              <wp:lineTo x="18041" y="20550"/>
              <wp:lineTo x="21477" y="20550"/>
              <wp:lineTo x="21477" y="16440"/>
              <wp:lineTo x="21109" y="0"/>
              <wp:lineTo x="0" y="0"/>
            </wp:wrapPolygon>
          </wp:wrapTight>
          <wp:docPr id="26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aphic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30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C38A003" wp14:editId="735F4058">
          <wp:extent cx="1927185" cy="1170195"/>
          <wp:effectExtent l="0" t="0" r="0" b="0"/>
          <wp:docPr id="2111064556" name="Picture 2111064556" descr="A logo with purple and yellow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4565586" name="Picture 1" descr="A logo with purple and yellow colors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8" cy="1179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54C9E" w14:textId="77777777" w:rsidR="0045089F" w:rsidRDefault="0045089F" w:rsidP="0045089F">
      <w:pPr>
        <w:spacing w:after="0" w:line="240" w:lineRule="auto"/>
      </w:pPr>
      <w:r>
        <w:separator/>
      </w:r>
    </w:p>
  </w:footnote>
  <w:footnote w:type="continuationSeparator" w:id="0">
    <w:p w14:paraId="782C27AD" w14:textId="77777777" w:rsidR="0045089F" w:rsidRDefault="0045089F" w:rsidP="00450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3B"/>
    <w:rsid w:val="00196BAD"/>
    <w:rsid w:val="0045089F"/>
    <w:rsid w:val="004E455C"/>
    <w:rsid w:val="005B1D26"/>
    <w:rsid w:val="007751CC"/>
    <w:rsid w:val="008A7A65"/>
    <w:rsid w:val="00AE5E1D"/>
    <w:rsid w:val="00CB78D1"/>
    <w:rsid w:val="00D143A4"/>
    <w:rsid w:val="00EA43AE"/>
    <w:rsid w:val="00EB333B"/>
    <w:rsid w:val="00E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A906"/>
  <w15:chartTrackingRefBased/>
  <w15:docId w15:val="{03E33528-9C61-414A-97BD-10B90C4F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74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43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43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A7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A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A7A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7A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50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9F"/>
  </w:style>
  <w:style w:type="paragraph" w:styleId="Footer">
    <w:name w:val="footer"/>
    <w:basedOn w:val="Normal"/>
    <w:link w:val="FooterChar"/>
    <w:uiPriority w:val="99"/>
    <w:unhideWhenUsed/>
    <w:rsid w:val="00450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9F"/>
  </w:style>
  <w:style w:type="character" w:customStyle="1" w:styleId="Heading3Char">
    <w:name w:val="Heading 3 Char"/>
    <w:basedOn w:val="DefaultParagraphFont"/>
    <w:link w:val="Heading3"/>
    <w:uiPriority w:val="9"/>
    <w:rsid w:val="00EC74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fo.nwh@uhi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c4c55c-0e6c-458f-90e0-60e783a5d1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1A72B088DAC45983A7AE8D428A7A2" ma:contentTypeVersion="16" ma:contentTypeDescription="Create a new document." ma:contentTypeScope="" ma:versionID="a2b54fa43908dec71ae3ecf94b62a20f">
  <xsd:schema xmlns:xsd="http://www.w3.org/2001/XMLSchema" xmlns:xs="http://www.w3.org/2001/XMLSchema" xmlns:p="http://schemas.microsoft.com/office/2006/metadata/properties" xmlns:ns3="f6c4c55c-0e6c-458f-90e0-60e783a5d1f1" xmlns:ns4="a5faad1d-eee0-424f-937f-7b47c46bc840" targetNamespace="http://schemas.microsoft.com/office/2006/metadata/properties" ma:root="true" ma:fieldsID="09457097e8c2d12634cf538ff65f7939" ns3:_="" ns4:_="">
    <xsd:import namespace="f6c4c55c-0e6c-458f-90e0-60e783a5d1f1"/>
    <xsd:import namespace="a5faad1d-eee0-424f-937f-7b47c46bc8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4c55c-0e6c-458f-90e0-60e783a5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aad1d-eee0-424f-937f-7b47c46bc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0F803-0FF1-4819-9FA8-59A513C2F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891FE-CE80-47FD-9D3A-ACACE1C741D3}">
  <ds:schemaRefs>
    <ds:schemaRef ds:uri="f6c4c55c-0e6c-458f-90e0-60e783a5d1f1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5faad1d-eee0-424f-937f-7b47c46bc84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CB4637-5C47-4F62-BB67-FBBCD7DE5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4c55c-0e6c-458f-90e0-60e783a5d1f1"/>
    <ds:schemaRef ds:uri="a5faad1d-eee0-424f-937f-7b47c46bc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Frater</dc:creator>
  <cp:keywords/>
  <dc:description/>
  <cp:lastModifiedBy>Sgoil an Taobh Siar</cp:lastModifiedBy>
  <cp:revision>2</cp:revision>
  <dcterms:created xsi:type="dcterms:W3CDTF">2023-10-05T08:28:00Z</dcterms:created>
  <dcterms:modified xsi:type="dcterms:W3CDTF">2023-10-05T08:28:00Z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0x0101003371A72B088DAC45983A7AE8D428A7A2</vt:lpwstr>
  </property>
</Properties>
</file>